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7E3" w:rsidRDefault="00D867E3" w:rsidP="00D867E3">
      <w:pPr>
        <w:pStyle w:val="ConsTitle"/>
        <w:widowControl/>
        <w:ind w:right="0"/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i/>
          <w:sz w:val="96"/>
        </w:rPr>
        <w:t>Вестник</w:t>
      </w:r>
      <w:r>
        <w:rPr>
          <w:rFonts w:ascii="Times New Roman" w:hAnsi="Times New Roman" w:cs="Times New Roman"/>
          <w:i/>
          <w:sz w:val="144"/>
        </w:rPr>
        <w:t xml:space="preserve"> </w:t>
      </w:r>
      <w:r>
        <w:rPr>
          <w:rFonts w:ascii="Times New Roman" w:hAnsi="Times New Roman" w:cs="Times New Roman"/>
          <w:i/>
          <w:sz w:val="52"/>
        </w:rPr>
        <w:t xml:space="preserve">                  </w:t>
      </w:r>
      <w:r>
        <w:rPr>
          <w:rFonts w:ascii="Times New Roman" w:hAnsi="Times New Roman" w:cs="Times New Roman"/>
          <w:i/>
          <w:sz w:val="32"/>
          <w:u w:val="single"/>
        </w:rPr>
        <w:t xml:space="preserve">№  </w:t>
      </w:r>
      <w:r w:rsidR="00C51416">
        <w:rPr>
          <w:rFonts w:ascii="Times New Roman" w:hAnsi="Times New Roman" w:cs="Times New Roman"/>
          <w:i/>
          <w:sz w:val="32"/>
          <w:u w:val="single"/>
        </w:rPr>
        <w:t>2</w:t>
      </w:r>
      <w:r w:rsidR="00344905">
        <w:rPr>
          <w:rFonts w:ascii="Times New Roman" w:hAnsi="Times New Roman" w:cs="Times New Roman"/>
          <w:i/>
          <w:sz w:val="32"/>
          <w:u w:val="single"/>
        </w:rPr>
        <w:t>6</w:t>
      </w:r>
      <w:r>
        <w:rPr>
          <w:rFonts w:ascii="Times New Roman" w:hAnsi="Times New Roman" w:cs="Times New Roman"/>
          <w:i/>
          <w:sz w:val="52"/>
        </w:rPr>
        <w:t xml:space="preserve">             </w:t>
      </w:r>
      <w:r>
        <w:rPr>
          <w:rFonts w:ascii="Times New Roman" w:hAnsi="Times New Roman" w:cs="Times New Roman"/>
          <w:i/>
          <w:sz w:val="56"/>
        </w:rPr>
        <w:t xml:space="preserve">         ИРБИЗИНСКОГО </w:t>
      </w:r>
      <w:r w:rsidR="00C51416">
        <w:rPr>
          <w:rFonts w:ascii="Times New Roman" w:hAnsi="Times New Roman" w:cs="Times New Roman"/>
          <w:i/>
          <w:sz w:val="52"/>
        </w:rPr>
        <w:t xml:space="preserve">         </w:t>
      </w:r>
      <w:r w:rsidR="00344905" w:rsidRPr="00344905">
        <w:rPr>
          <w:rFonts w:ascii="Times New Roman" w:hAnsi="Times New Roman" w:cs="Times New Roman"/>
          <w:i/>
          <w:sz w:val="52"/>
          <w:u w:val="single"/>
        </w:rPr>
        <w:t>20</w:t>
      </w:r>
      <w:r w:rsidR="003D49B5" w:rsidRPr="00344905">
        <w:rPr>
          <w:rFonts w:ascii="Times New Roman" w:hAnsi="Times New Roman" w:cs="Times New Roman"/>
          <w:i/>
          <w:sz w:val="52"/>
          <w:u w:val="single"/>
        </w:rPr>
        <w:t>.0</w:t>
      </w:r>
      <w:r w:rsidR="00BF7560" w:rsidRPr="00344905">
        <w:rPr>
          <w:rFonts w:ascii="Times New Roman" w:hAnsi="Times New Roman" w:cs="Times New Roman"/>
          <w:i/>
          <w:sz w:val="52"/>
          <w:u w:val="single"/>
        </w:rPr>
        <w:t>7</w:t>
      </w:r>
      <w:r w:rsidR="003D49B5">
        <w:rPr>
          <w:rFonts w:ascii="Times New Roman" w:hAnsi="Times New Roman" w:cs="Times New Roman"/>
          <w:i/>
          <w:sz w:val="52"/>
          <w:u w:val="single"/>
        </w:rPr>
        <w:t>.</w:t>
      </w:r>
      <w:r w:rsidR="0008416A">
        <w:rPr>
          <w:rFonts w:ascii="Times New Roman" w:hAnsi="Times New Roman" w:cs="Times New Roman"/>
          <w:i/>
          <w:sz w:val="52"/>
          <w:u w:val="single"/>
        </w:rPr>
        <w:t>2022</w:t>
      </w:r>
      <w:r>
        <w:rPr>
          <w:rFonts w:ascii="Times New Roman" w:hAnsi="Times New Roman" w:cs="Times New Roman"/>
          <w:i/>
          <w:sz w:val="52"/>
          <w:u w:val="single"/>
        </w:rPr>
        <w:t>г.</w:t>
      </w:r>
      <w:r>
        <w:rPr>
          <w:rFonts w:ascii="Times New Roman" w:hAnsi="Times New Roman" w:cs="Times New Roman"/>
          <w:i/>
          <w:sz w:val="32"/>
          <w:u w:val="single"/>
        </w:rPr>
        <w:t xml:space="preserve"> </w:t>
      </w:r>
    </w:p>
    <w:p w:rsidR="00D867E3" w:rsidRDefault="00D867E3" w:rsidP="00B56DA6">
      <w:pPr>
        <w:pStyle w:val="ConsTitle"/>
        <w:widowControl/>
        <w:tabs>
          <w:tab w:val="left" w:pos="9510"/>
        </w:tabs>
        <w:ind w:right="0" w:firstLine="120"/>
        <w:rPr>
          <w:rFonts w:ascii="Times New Roman" w:hAnsi="Times New Roman" w:cs="Times New Roman"/>
          <w:i/>
          <w:sz w:val="52"/>
        </w:rPr>
      </w:pPr>
      <w:r>
        <w:rPr>
          <w:rFonts w:ascii="Times New Roman" w:hAnsi="Times New Roman" w:cs="Times New Roman"/>
          <w:i/>
          <w:sz w:val="52"/>
        </w:rPr>
        <w:t xml:space="preserve"> СЕЛЬСОВЕТА  </w:t>
      </w:r>
      <w:r w:rsidR="00B56DA6">
        <w:rPr>
          <w:rFonts w:ascii="Times New Roman" w:hAnsi="Times New Roman" w:cs="Times New Roman"/>
          <w:i/>
          <w:sz w:val="52"/>
        </w:rPr>
        <w:tab/>
      </w:r>
    </w:p>
    <w:p w:rsidR="00D867E3" w:rsidRDefault="00D867E3" w:rsidP="00D867E3">
      <w:pPr>
        <w:pStyle w:val="ConsTitle"/>
        <w:widowControl/>
        <w:ind w:right="0" w:firstLine="1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Периодическое печатное издание Совета депутатов</w:t>
      </w:r>
    </w:p>
    <w:p w:rsidR="00D867E3" w:rsidRDefault="00D867E3" w:rsidP="00D867E3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 администрации </w:t>
      </w:r>
      <w:proofErr w:type="spellStart"/>
      <w:r>
        <w:rPr>
          <w:rFonts w:ascii="Times New Roman" w:hAnsi="Times New Roman" w:cs="Times New Roman"/>
          <w:sz w:val="20"/>
          <w:szCs w:val="20"/>
        </w:rPr>
        <w:t>Ирбизинского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сельсовета</w:t>
      </w:r>
    </w:p>
    <w:p w:rsidR="00D867E3" w:rsidRDefault="00D867E3" w:rsidP="00D867E3">
      <w:pPr>
        <w:pStyle w:val="ConsTitle"/>
        <w:widowControl/>
        <w:ind w:righ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Карасукского района Новосибирской области</w:t>
      </w:r>
    </w:p>
    <w:p w:rsidR="00D867E3" w:rsidRDefault="00D867E3" w:rsidP="00D867E3">
      <w:pPr>
        <w:pStyle w:val="ConsTitle"/>
        <w:widowControl/>
        <w:ind w:right="0" w:firstLine="54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/ издается с июля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 w:cs="Times New Roman"/>
            <w:sz w:val="20"/>
            <w:szCs w:val="20"/>
          </w:rPr>
          <w:t>2007 г</w:t>
        </w:r>
      </w:smartTag>
      <w:r>
        <w:rPr>
          <w:rFonts w:ascii="Times New Roman" w:hAnsi="Times New Roman" w:cs="Times New Roman"/>
          <w:sz w:val="20"/>
          <w:szCs w:val="20"/>
        </w:rPr>
        <w:t>./</w:t>
      </w:r>
    </w:p>
    <w:p w:rsidR="00D867E3" w:rsidRDefault="00D867E3" w:rsidP="00D867E3">
      <w:pPr>
        <w:pStyle w:val="ConsTitle"/>
        <w:widowControl/>
        <w:pBdr>
          <w:bottom w:val="single" w:sz="12" w:space="1" w:color="auto"/>
        </w:pBdr>
        <w:ind w:right="0" w:firstLine="540"/>
        <w:jc w:val="center"/>
        <w:rPr>
          <w:rFonts w:ascii="Times New Roman" w:hAnsi="Times New Roman" w:cs="Times New Roman"/>
          <w:b w:val="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номере:</w:t>
      </w:r>
    </w:p>
    <w:p w:rsidR="00FC0FD3" w:rsidRPr="004E2C4F" w:rsidRDefault="00FC0FD3" w:rsidP="000D6F4F">
      <w:pPr>
        <w:jc w:val="center"/>
        <w:rPr>
          <w:noProof/>
          <w:sz w:val="20"/>
          <w:szCs w:val="20"/>
        </w:rPr>
      </w:pPr>
    </w:p>
    <w:p w:rsidR="00BF7560" w:rsidRDefault="00344905" w:rsidP="00BF7560">
      <w:pPr>
        <w:spacing w:line="276" w:lineRule="auto"/>
        <w:jc w:val="both"/>
      </w:pPr>
      <w:r>
        <w:rPr>
          <w:noProof/>
        </w:rPr>
        <w:drawing>
          <wp:inline distT="0" distB="0" distL="0" distR="0" wp14:anchorId="41CF5445" wp14:editId="21F325F6">
            <wp:extent cx="6146358" cy="3427012"/>
            <wp:effectExtent l="0" t="0" r="698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05" w:rsidRDefault="00344905" w:rsidP="00BF7560">
      <w:pPr>
        <w:spacing w:line="276" w:lineRule="auto"/>
        <w:jc w:val="both"/>
      </w:pPr>
    </w:p>
    <w:p w:rsidR="009D3423" w:rsidRDefault="009D3423" w:rsidP="009D3423">
      <w:pPr>
        <w:jc w:val="center"/>
        <w:rPr>
          <w:rFonts w:eastAsiaTheme="minorEastAsia"/>
          <w:b/>
          <w:sz w:val="28"/>
          <w:szCs w:val="28"/>
        </w:rPr>
      </w:pPr>
    </w:p>
    <w:p w:rsidR="009D3423" w:rsidRDefault="009D3423" w:rsidP="009D3423">
      <w:pPr>
        <w:jc w:val="center"/>
        <w:rPr>
          <w:rFonts w:eastAsiaTheme="minorEastAsia"/>
          <w:b/>
          <w:sz w:val="28"/>
          <w:szCs w:val="28"/>
        </w:rPr>
      </w:pPr>
    </w:p>
    <w:p w:rsidR="009D3423" w:rsidRPr="009D3423" w:rsidRDefault="009D3423" w:rsidP="009D3423">
      <w:pPr>
        <w:jc w:val="center"/>
        <w:rPr>
          <w:rFonts w:eastAsiaTheme="minorEastAsia"/>
          <w:b/>
          <w:sz w:val="28"/>
          <w:szCs w:val="28"/>
        </w:rPr>
      </w:pPr>
      <w:r w:rsidRPr="009D3423">
        <w:rPr>
          <w:rFonts w:eastAsiaTheme="minorEastAsia"/>
          <w:b/>
          <w:sz w:val="28"/>
          <w:szCs w:val="28"/>
        </w:rPr>
        <w:t>АДМИНИСТРАЦИЯ</w:t>
      </w:r>
    </w:p>
    <w:p w:rsidR="009D3423" w:rsidRPr="009D3423" w:rsidRDefault="009D3423" w:rsidP="009D3423">
      <w:pPr>
        <w:jc w:val="center"/>
        <w:rPr>
          <w:rFonts w:eastAsiaTheme="minorEastAsia"/>
          <w:b/>
          <w:sz w:val="28"/>
          <w:szCs w:val="28"/>
        </w:rPr>
      </w:pPr>
      <w:r w:rsidRPr="009D3423">
        <w:rPr>
          <w:rFonts w:eastAsiaTheme="minorEastAsia"/>
          <w:b/>
          <w:sz w:val="28"/>
          <w:szCs w:val="28"/>
        </w:rPr>
        <w:t>ИРБИЗИНСКОГО СЕЛЬСОВЕТА</w:t>
      </w:r>
    </w:p>
    <w:p w:rsidR="009D3423" w:rsidRPr="009D3423" w:rsidRDefault="009D3423" w:rsidP="009D3423">
      <w:pPr>
        <w:jc w:val="center"/>
        <w:rPr>
          <w:rFonts w:eastAsiaTheme="minorEastAsia"/>
          <w:b/>
          <w:sz w:val="28"/>
          <w:szCs w:val="28"/>
        </w:rPr>
      </w:pPr>
      <w:r w:rsidRPr="009D3423">
        <w:rPr>
          <w:rFonts w:eastAsiaTheme="minorEastAsia"/>
          <w:b/>
          <w:sz w:val="28"/>
          <w:szCs w:val="28"/>
        </w:rPr>
        <w:t>КАРАСУКСКОГО РАЙОНА НОВОСИБИРСКОЙ ОБЛАСТИ</w:t>
      </w:r>
    </w:p>
    <w:p w:rsidR="009D3423" w:rsidRPr="009D3423" w:rsidRDefault="009D3423" w:rsidP="009D3423">
      <w:pPr>
        <w:jc w:val="center"/>
        <w:rPr>
          <w:rFonts w:eastAsiaTheme="minorEastAsia"/>
          <w:b/>
          <w:sz w:val="28"/>
          <w:szCs w:val="28"/>
        </w:rPr>
      </w:pPr>
    </w:p>
    <w:p w:rsidR="009D3423" w:rsidRPr="009D3423" w:rsidRDefault="009D3423" w:rsidP="009D3423">
      <w:pPr>
        <w:jc w:val="center"/>
        <w:rPr>
          <w:rFonts w:eastAsiaTheme="minorEastAsia"/>
          <w:b/>
          <w:sz w:val="28"/>
          <w:szCs w:val="28"/>
        </w:rPr>
      </w:pPr>
      <w:r w:rsidRPr="009D3423">
        <w:rPr>
          <w:rFonts w:eastAsiaTheme="minorEastAsia"/>
          <w:b/>
          <w:sz w:val="28"/>
          <w:szCs w:val="28"/>
        </w:rPr>
        <w:t>ПОСТАНОВЛЕНИЕ</w:t>
      </w:r>
    </w:p>
    <w:p w:rsidR="009D3423" w:rsidRPr="009D3423" w:rsidRDefault="009D3423" w:rsidP="009D3423">
      <w:pPr>
        <w:jc w:val="center"/>
        <w:rPr>
          <w:rFonts w:eastAsiaTheme="minorEastAsia"/>
          <w:sz w:val="28"/>
          <w:szCs w:val="28"/>
        </w:rPr>
      </w:pPr>
      <w:r w:rsidRPr="009D3423">
        <w:rPr>
          <w:rFonts w:eastAsiaTheme="minorEastAsia"/>
          <w:sz w:val="28"/>
          <w:szCs w:val="28"/>
        </w:rPr>
        <w:t>12.07.2022                                                                                                      №62</w:t>
      </w:r>
    </w:p>
    <w:p w:rsidR="009D3423" w:rsidRPr="009D3423" w:rsidRDefault="009D3423" w:rsidP="009D3423">
      <w:pPr>
        <w:rPr>
          <w:rFonts w:eastAsiaTheme="minorEastAsia"/>
          <w:sz w:val="28"/>
          <w:szCs w:val="28"/>
        </w:rPr>
      </w:pPr>
    </w:p>
    <w:p w:rsidR="009D3423" w:rsidRPr="009D3423" w:rsidRDefault="009D3423" w:rsidP="009D3423">
      <w:pPr>
        <w:jc w:val="center"/>
        <w:rPr>
          <w:rFonts w:eastAsiaTheme="minorEastAsia"/>
          <w:b/>
          <w:sz w:val="28"/>
          <w:szCs w:val="28"/>
        </w:rPr>
      </w:pPr>
      <w:r w:rsidRPr="009D3423">
        <w:rPr>
          <w:rFonts w:eastAsiaTheme="minorEastAsia"/>
          <w:b/>
          <w:sz w:val="28"/>
          <w:szCs w:val="28"/>
        </w:rPr>
        <w:t xml:space="preserve">Об утверждении отчета об исполнении  бюджета </w:t>
      </w:r>
      <w:proofErr w:type="spellStart"/>
      <w:r w:rsidRPr="009D3423">
        <w:rPr>
          <w:rFonts w:eastAsiaTheme="minorEastAsia"/>
          <w:b/>
          <w:sz w:val="28"/>
          <w:szCs w:val="28"/>
        </w:rPr>
        <w:t>Ирбизинского</w:t>
      </w:r>
      <w:proofErr w:type="spellEnd"/>
      <w:r w:rsidRPr="009D3423">
        <w:rPr>
          <w:rFonts w:eastAsiaTheme="minorEastAsia"/>
          <w:b/>
          <w:sz w:val="28"/>
          <w:szCs w:val="28"/>
        </w:rPr>
        <w:t xml:space="preserve"> сельсовета</w:t>
      </w:r>
    </w:p>
    <w:p w:rsidR="009D3423" w:rsidRPr="009D3423" w:rsidRDefault="009D3423" w:rsidP="009D3423">
      <w:pPr>
        <w:jc w:val="center"/>
        <w:rPr>
          <w:rFonts w:eastAsiaTheme="minorEastAsia"/>
          <w:b/>
          <w:sz w:val="28"/>
          <w:szCs w:val="28"/>
        </w:rPr>
      </w:pPr>
      <w:r w:rsidRPr="009D3423">
        <w:rPr>
          <w:rFonts w:eastAsiaTheme="minorEastAsia"/>
          <w:b/>
          <w:sz w:val="28"/>
          <w:szCs w:val="28"/>
        </w:rPr>
        <w:t>Карасукского района Новосибирской области за  1 полугодие 2022 года</w:t>
      </w:r>
    </w:p>
    <w:p w:rsidR="009D3423" w:rsidRPr="009D3423" w:rsidRDefault="009D3423" w:rsidP="009D3423">
      <w:pPr>
        <w:jc w:val="center"/>
        <w:rPr>
          <w:rFonts w:eastAsiaTheme="minorEastAsia"/>
          <w:sz w:val="28"/>
          <w:szCs w:val="28"/>
        </w:rPr>
      </w:pPr>
    </w:p>
    <w:p w:rsidR="009D3423" w:rsidRPr="009D3423" w:rsidRDefault="009D3423" w:rsidP="009D3423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sz w:val="28"/>
          <w:szCs w:val="28"/>
        </w:rPr>
      </w:pPr>
      <w:r w:rsidRPr="009D3423">
        <w:rPr>
          <w:sz w:val="28"/>
          <w:szCs w:val="28"/>
        </w:rPr>
        <w:t xml:space="preserve">       В соответствии со статьями 9, 264.2 Бюджетного кодекса Российской Федерации, Уставом </w:t>
      </w:r>
      <w:proofErr w:type="spellStart"/>
      <w:r w:rsidRPr="009D3423">
        <w:rPr>
          <w:sz w:val="28"/>
          <w:szCs w:val="28"/>
        </w:rPr>
        <w:t>Ирбизинского</w:t>
      </w:r>
      <w:proofErr w:type="spellEnd"/>
      <w:r w:rsidRPr="009D3423">
        <w:rPr>
          <w:sz w:val="28"/>
          <w:szCs w:val="28"/>
        </w:rPr>
        <w:t xml:space="preserve"> сельсовета Карасукского района  Новосибирской области</w:t>
      </w:r>
    </w:p>
    <w:p w:rsidR="009D3423" w:rsidRPr="009D3423" w:rsidRDefault="009D3423" w:rsidP="009D3423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sz w:val="28"/>
          <w:szCs w:val="28"/>
        </w:rPr>
      </w:pPr>
      <w:r w:rsidRPr="009D3423">
        <w:rPr>
          <w:sz w:val="28"/>
          <w:szCs w:val="28"/>
        </w:rPr>
        <w:t>ПОСТАНОВЛЯЮ:</w:t>
      </w:r>
    </w:p>
    <w:p w:rsidR="009D3423" w:rsidRPr="009D3423" w:rsidRDefault="009D3423" w:rsidP="009D3423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sz w:val="28"/>
          <w:szCs w:val="28"/>
        </w:rPr>
      </w:pPr>
    </w:p>
    <w:p w:rsidR="009D3423" w:rsidRPr="009D3423" w:rsidRDefault="009D3423" w:rsidP="009D3423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sz w:val="28"/>
          <w:szCs w:val="28"/>
        </w:rPr>
      </w:pPr>
      <w:r w:rsidRPr="009D3423">
        <w:rPr>
          <w:sz w:val="28"/>
          <w:szCs w:val="28"/>
        </w:rPr>
        <w:lastRenderedPageBreak/>
        <w:t>1.</w:t>
      </w:r>
      <w:r w:rsidRPr="009D3423">
        <w:rPr>
          <w:sz w:val="28"/>
          <w:szCs w:val="28"/>
        </w:rPr>
        <w:tab/>
        <w:t xml:space="preserve">Утвердить отчет об исполнении бюджета </w:t>
      </w:r>
      <w:proofErr w:type="spellStart"/>
      <w:r w:rsidRPr="009D3423">
        <w:rPr>
          <w:sz w:val="28"/>
          <w:szCs w:val="28"/>
        </w:rPr>
        <w:t>Ирбизинского</w:t>
      </w:r>
      <w:proofErr w:type="spellEnd"/>
      <w:r w:rsidRPr="009D3423">
        <w:rPr>
          <w:sz w:val="28"/>
          <w:szCs w:val="28"/>
        </w:rPr>
        <w:t xml:space="preserve"> сельсовета Карасукского района Новосибирской области за 1 полугодие 2022 года  по доходам в сумме 4 573 421,32 рублей, по расходам  в сумме 5 077 416,25 с превышением расходов над доходами (дефицит бюджета) в 503 994,93 рублей со следующими показателями:     </w:t>
      </w:r>
    </w:p>
    <w:p w:rsidR="009D3423" w:rsidRPr="009D3423" w:rsidRDefault="009D3423" w:rsidP="009D3423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sz w:val="28"/>
          <w:szCs w:val="28"/>
        </w:rPr>
      </w:pPr>
      <w:r w:rsidRPr="009D3423">
        <w:rPr>
          <w:sz w:val="28"/>
          <w:szCs w:val="28"/>
        </w:rPr>
        <w:t xml:space="preserve">- по доходам бюджета </w:t>
      </w:r>
      <w:proofErr w:type="spellStart"/>
      <w:r w:rsidRPr="009D3423">
        <w:rPr>
          <w:sz w:val="28"/>
          <w:szCs w:val="28"/>
        </w:rPr>
        <w:t>Ирбизинского</w:t>
      </w:r>
      <w:proofErr w:type="spellEnd"/>
      <w:r w:rsidRPr="009D3423">
        <w:rPr>
          <w:sz w:val="28"/>
          <w:szCs w:val="28"/>
        </w:rPr>
        <w:t xml:space="preserve"> сельсовета Карасукского района Новосибирской области за 1 полугодие 2022 года согласно приложению 1;</w:t>
      </w:r>
    </w:p>
    <w:p w:rsidR="009D3423" w:rsidRPr="009D3423" w:rsidRDefault="009D3423" w:rsidP="009D3423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sz w:val="28"/>
          <w:szCs w:val="28"/>
        </w:rPr>
      </w:pPr>
      <w:r w:rsidRPr="009D3423">
        <w:rPr>
          <w:sz w:val="28"/>
          <w:szCs w:val="28"/>
        </w:rPr>
        <w:t xml:space="preserve">-  по расходам бюджета </w:t>
      </w:r>
      <w:proofErr w:type="spellStart"/>
      <w:r w:rsidRPr="009D3423">
        <w:rPr>
          <w:sz w:val="28"/>
          <w:szCs w:val="28"/>
        </w:rPr>
        <w:t>Ирбизинского</w:t>
      </w:r>
      <w:proofErr w:type="spellEnd"/>
      <w:r w:rsidRPr="009D3423">
        <w:rPr>
          <w:sz w:val="28"/>
          <w:szCs w:val="28"/>
        </w:rPr>
        <w:t xml:space="preserve"> сельсовета Карасукского района Новосибирской области  за 1 полугодие 2022 года  по  разделам, подразделам классификации расходов бюджетов   согласно  приложению 2;</w:t>
      </w:r>
    </w:p>
    <w:p w:rsidR="009D3423" w:rsidRPr="009D3423" w:rsidRDefault="009D3423" w:rsidP="009D3423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sz w:val="28"/>
          <w:szCs w:val="28"/>
        </w:rPr>
      </w:pPr>
      <w:r w:rsidRPr="009D3423">
        <w:rPr>
          <w:sz w:val="28"/>
          <w:szCs w:val="28"/>
        </w:rPr>
        <w:t xml:space="preserve">  - по источникам  внутреннего финансирования дефицита бюджета </w:t>
      </w:r>
      <w:proofErr w:type="spellStart"/>
      <w:r w:rsidRPr="009D3423">
        <w:rPr>
          <w:sz w:val="28"/>
          <w:szCs w:val="28"/>
        </w:rPr>
        <w:t>Ирбизинского</w:t>
      </w:r>
      <w:proofErr w:type="spellEnd"/>
      <w:r w:rsidRPr="009D3423">
        <w:rPr>
          <w:sz w:val="28"/>
          <w:szCs w:val="28"/>
        </w:rPr>
        <w:t xml:space="preserve"> сельсовета Карасукского района Новосибирской области за 1 полугодие 2022 года согласно приложению 3.</w:t>
      </w:r>
    </w:p>
    <w:p w:rsidR="009D3423" w:rsidRPr="009D3423" w:rsidRDefault="009D3423" w:rsidP="009D342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9D3423">
        <w:rPr>
          <w:color w:val="000000"/>
          <w:sz w:val="28"/>
          <w:szCs w:val="28"/>
        </w:rPr>
        <w:t xml:space="preserve">Направить настоящее постановление и информацию об исполнении бюджета </w:t>
      </w:r>
      <w:proofErr w:type="spellStart"/>
      <w:r w:rsidRPr="009D3423">
        <w:rPr>
          <w:rFonts w:eastAsiaTheme="minorEastAsia"/>
          <w:sz w:val="28"/>
          <w:szCs w:val="28"/>
        </w:rPr>
        <w:t>Ирбизинского</w:t>
      </w:r>
      <w:proofErr w:type="spellEnd"/>
      <w:r w:rsidRPr="009D3423">
        <w:rPr>
          <w:rFonts w:eastAsiaTheme="minorEastAsia"/>
          <w:sz w:val="28"/>
          <w:szCs w:val="28"/>
        </w:rPr>
        <w:t xml:space="preserve"> сельсовета Карасукского района Новосибирской области</w:t>
      </w:r>
      <w:r w:rsidRPr="009D3423">
        <w:rPr>
          <w:color w:val="000000"/>
          <w:sz w:val="28"/>
          <w:szCs w:val="28"/>
        </w:rPr>
        <w:t xml:space="preserve"> за 1 полугодие 2022 года в Совет депутатов </w:t>
      </w:r>
      <w:proofErr w:type="spellStart"/>
      <w:r w:rsidRPr="009D3423">
        <w:rPr>
          <w:rFonts w:eastAsiaTheme="minorEastAsia"/>
          <w:sz w:val="28"/>
          <w:szCs w:val="28"/>
        </w:rPr>
        <w:t>Ирбизинского</w:t>
      </w:r>
      <w:proofErr w:type="spellEnd"/>
      <w:r w:rsidRPr="009D3423">
        <w:rPr>
          <w:rFonts w:eastAsiaTheme="minorEastAsia"/>
          <w:sz w:val="28"/>
          <w:szCs w:val="28"/>
        </w:rPr>
        <w:t xml:space="preserve"> сельсовета </w:t>
      </w:r>
      <w:r w:rsidRPr="009D3423">
        <w:rPr>
          <w:color w:val="000000"/>
          <w:sz w:val="28"/>
          <w:szCs w:val="28"/>
        </w:rPr>
        <w:t>Карасукского района Новосибирской области  и Контрольно-счетный орган Карасукского района.</w:t>
      </w:r>
    </w:p>
    <w:p w:rsidR="009D3423" w:rsidRPr="009D3423" w:rsidRDefault="009D3423" w:rsidP="009D3423">
      <w:pPr>
        <w:numPr>
          <w:ilvl w:val="0"/>
          <w:numId w:val="9"/>
        </w:numPr>
        <w:spacing w:after="200" w:line="276" w:lineRule="auto"/>
        <w:ind w:left="0" w:firstLine="0"/>
        <w:contextualSpacing/>
        <w:jc w:val="both"/>
        <w:rPr>
          <w:rFonts w:eastAsiaTheme="minorEastAsia"/>
          <w:sz w:val="28"/>
          <w:szCs w:val="28"/>
        </w:rPr>
      </w:pPr>
      <w:r w:rsidRPr="009D3423">
        <w:rPr>
          <w:rFonts w:eastAsiaTheme="minorEastAsia"/>
          <w:sz w:val="28"/>
          <w:szCs w:val="28"/>
        </w:rPr>
        <w:t xml:space="preserve">Опубликовать постановление в Вестнике </w:t>
      </w:r>
      <w:proofErr w:type="spellStart"/>
      <w:r w:rsidRPr="009D3423">
        <w:rPr>
          <w:rFonts w:eastAsiaTheme="minorEastAsia"/>
          <w:sz w:val="28"/>
          <w:szCs w:val="28"/>
        </w:rPr>
        <w:t>Ирбизинского</w:t>
      </w:r>
      <w:proofErr w:type="spellEnd"/>
      <w:r w:rsidRPr="009D3423">
        <w:rPr>
          <w:rFonts w:eastAsiaTheme="minorEastAsia"/>
          <w:sz w:val="28"/>
          <w:szCs w:val="28"/>
        </w:rPr>
        <w:t xml:space="preserve"> сельсовета.</w:t>
      </w:r>
    </w:p>
    <w:p w:rsidR="009D3423" w:rsidRDefault="009D3423" w:rsidP="009D3423">
      <w:pPr>
        <w:spacing w:line="276" w:lineRule="auto"/>
        <w:rPr>
          <w:rFonts w:eastAsiaTheme="minorEastAsia"/>
          <w:sz w:val="28"/>
          <w:szCs w:val="28"/>
        </w:rPr>
      </w:pPr>
    </w:p>
    <w:p w:rsidR="009D3423" w:rsidRDefault="009D3423" w:rsidP="009D3423">
      <w:pPr>
        <w:spacing w:line="276" w:lineRule="auto"/>
        <w:rPr>
          <w:rFonts w:eastAsiaTheme="minorEastAsia"/>
          <w:sz w:val="28"/>
          <w:szCs w:val="28"/>
        </w:rPr>
      </w:pPr>
    </w:p>
    <w:p w:rsidR="009D3423" w:rsidRDefault="009D3423" w:rsidP="009D3423">
      <w:pPr>
        <w:spacing w:line="276" w:lineRule="auto"/>
        <w:rPr>
          <w:rFonts w:eastAsiaTheme="minorEastAsia"/>
          <w:sz w:val="28"/>
          <w:szCs w:val="28"/>
        </w:rPr>
      </w:pPr>
    </w:p>
    <w:p w:rsidR="009D3423" w:rsidRPr="009D3423" w:rsidRDefault="009D3423" w:rsidP="009D3423">
      <w:pPr>
        <w:spacing w:line="276" w:lineRule="auto"/>
        <w:rPr>
          <w:rFonts w:eastAsiaTheme="minorEastAsia"/>
          <w:sz w:val="28"/>
          <w:szCs w:val="28"/>
        </w:rPr>
      </w:pPr>
      <w:r w:rsidRPr="009D3423">
        <w:rPr>
          <w:rFonts w:eastAsiaTheme="minorEastAsia"/>
          <w:sz w:val="28"/>
          <w:szCs w:val="28"/>
        </w:rPr>
        <w:t>Глава</w:t>
      </w:r>
    </w:p>
    <w:p w:rsidR="009D3423" w:rsidRPr="009D3423" w:rsidRDefault="009D3423" w:rsidP="009D3423">
      <w:pPr>
        <w:spacing w:line="276" w:lineRule="auto"/>
        <w:rPr>
          <w:rFonts w:eastAsiaTheme="minorEastAsia"/>
          <w:sz w:val="28"/>
          <w:szCs w:val="28"/>
        </w:rPr>
      </w:pPr>
      <w:proofErr w:type="spellStart"/>
      <w:r w:rsidRPr="009D3423">
        <w:rPr>
          <w:rFonts w:eastAsiaTheme="minorEastAsia"/>
          <w:sz w:val="28"/>
          <w:szCs w:val="28"/>
        </w:rPr>
        <w:t>Ирбизинского</w:t>
      </w:r>
      <w:proofErr w:type="spellEnd"/>
      <w:r w:rsidRPr="009D3423">
        <w:rPr>
          <w:rFonts w:eastAsiaTheme="minorEastAsia"/>
          <w:sz w:val="28"/>
          <w:szCs w:val="28"/>
        </w:rPr>
        <w:t xml:space="preserve"> сельсовета </w:t>
      </w:r>
    </w:p>
    <w:p w:rsidR="009D3423" w:rsidRPr="009D3423" w:rsidRDefault="009D3423" w:rsidP="009D3423">
      <w:pPr>
        <w:spacing w:line="276" w:lineRule="auto"/>
        <w:rPr>
          <w:rFonts w:eastAsiaTheme="minorEastAsia"/>
          <w:sz w:val="28"/>
          <w:szCs w:val="28"/>
        </w:rPr>
      </w:pPr>
      <w:r w:rsidRPr="009D3423">
        <w:rPr>
          <w:rFonts w:eastAsiaTheme="minorEastAsia"/>
          <w:sz w:val="28"/>
          <w:szCs w:val="28"/>
        </w:rPr>
        <w:t>Карасукского района</w:t>
      </w:r>
    </w:p>
    <w:p w:rsidR="009D3423" w:rsidRPr="009D3423" w:rsidRDefault="009D3423" w:rsidP="009D3423">
      <w:pPr>
        <w:spacing w:line="276" w:lineRule="auto"/>
        <w:rPr>
          <w:rFonts w:eastAsiaTheme="minorEastAsia"/>
          <w:sz w:val="28"/>
          <w:szCs w:val="28"/>
        </w:rPr>
      </w:pPr>
      <w:r w:rsidRPr="009D3423">
        <w:rPr>
          <w:rFonts w:eastAsiaTheme="minorEastAsia"/>
          <w:sz w:val="28"/>
          <w:szCs w:val="28"/>
        </w:rPr>
        <w:t xml:space="preserve">Новосибирской области </w:t>
      </w:r>
      <w:r w:rsidRPr="009D3423">
        <w:rPr>
          <w:rFonts w:eastAsiaTheme="minorEastAsia"/>
          <w:sz w:val="28"/>
          <w:szCs w:val="28"/>
        </w:rPr>
        <w:tab/>
      </w:r>
      <w:r w:rsidRPr="009D3423">
        <w:rPr>
          <w:rFonts w:eastAsiaTheme="minorEastAsia"/>
          <w:sz w:val="28"/>
          <w:szCs w:val="28"/>
        </w:rPr>
        <w:tab/>
      </w:r>
      <w:r w:rsidRPr="009D3423">
        <w:rPr>
          <w:rFonts w:eastAsiaTheme="minorEastAsia"/>
          <w:sz w:val="28"/>
          <w:szCs w:val="28"/>
        </w:rPr>
        <w:tab/>
      </w:r>
      <w:r w:rsidRPr="009D3423">
        <w:rPr>
          <w:rFonts w:eastAsiaTheme="minorEastAsia"/>
          <w:sz w:val="28"/>
          <w:szCs w:val="28"/>
        </w:rPr>
        <w:tab/>
      </w:r>
      <w:r w:rsidRPr="009D3423">
        <w:rPr>
          <w:rFonts w:eastAsiaTheme="minorEastAsia"/>
          <w:sz w:val="28"/>
          <w:szCs w:val="28"/>
        </w:rPr>
        <w:tab/>
      </w:r>
      <w:r w:rsidRPr="009D3423">
        <w:rPr>
          <w:rFonts w:eastAsiaTheme="minorEastAsia"/>
          <w:sz w:val="28"/>
          <w:szCs w:val="28"/>
        </w:rPr>
        <w:tab/>
      </w:r>
      <w:r w:rsidRPr="009D3423">
        <w:rPr>
          <w:rFonts w:eastAsiaTheme="minorEastAsia"/>
          <w:sz w:val="28"/>
          <w:szCs w:val="28"/>
        </w:rPr>
        <w:tab/>
      </w:r>
      <w:proofErr w:type="spellStart"/>
      <w:r w:rsidRPr="009D3423">
        <w:rPr>
          <w:rFonts w:eastAsiaTheme="minorEastAsia"/>
          <w:sz w:val="28"/>
          <w:szCs w:val="28"/>
        </w:rPr>
        <w:t>В.В.Очеретько</w:t>
      </w:r>
      <w:proofErr w:type="spellEnd"/>
    </w:p>
    <w:p w:rsidR="009D3423" w:rsidRPr="009D3423" w:rsidRDefault="009D3423" w:rsidP="009D3423">
      <w:pPr>
        <w:shd w:val="clear" w:color="auto" w:fill="FFFFFF"/>
        <w:spacing w:line="276" w:lineRule="auto"/>
        <w:rPr>
          <w:color w:val="000000"/>
          <w:sz w:val="28"/>
          <w:szCs w:val="28"/>
        </w:rPr>
        <w:sectPr w:rsidR="009D3423" w:rsidRPr="009D3423" w:rsidSect="009D3423">
          <w:pgSz w:w="11906" w:h="16838"/>
          <w:pgMar w:top="425" w:right="566" w:bottom="539" w:left="1134" w:header="708" w:footer="708" w:gutter="0"/>
          <w:cols w:space="708"/>
          <w:docGrid w:linePitch="360"/>
        </w:sectPr>
      </w:pPr>
    </w:p>
    <w:p w:rsidR="009D3423" w:rsidRPr="009D3423" w:rsidRDefault="009D3423" w:rsidP="009D3423">
      <w:pPr>
        <w:shd w:val="clear" w:color="auto" w:fill="FFFFFF"/>
        <w:spacing w:line="276" w:lineRule="auto"/>
        <w:rPr>
          <w:color w:val="000000"/>
        </w:rPr>
      </w:pPr>
      <w:r w:rsidRPr="009D3423">
        <w:rPr>
          <w:color w:val="00000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Приложение 1</w:t>
      </w:r>
    </w:p>
    <w:p w:rsidR="009D3423" w:rsidRPr="009D3423" w:rsidRDefault="009D3423" w:rsidP="009D3423">
      <w:pPr>
        <w:shd w:val="clear" w:color="auto" w:fill="FFFFFF"/>
        <w:spacing w:line="276" w:lineRule="auto"/>
        <w:jc w:val="right"/>
        <w:rPr>
          <w:color w:val="000000"/>
        </w:rPr>
      </w:pPr>
      <w:r w:rsidRPr="009D3423">
        <w:rPr>
          <w:color w:val="000000"/>
        </w:rPr>
        <w:t xml:space="preserve">                                                                                     к постановлению  администрации                                                                                                                                      </w:t>
      </w:r>
      <w:proofErr w:type="spellStart"/>
      <w:r w:rsidRPr="009D3423">
        <w:rPr>
          <w:color w:val="000000"/>
        </w:rPr>
        <w:t>Ирбизинского</w:t>
      </w:r>
      <w:proofErr w:type="spellEnd"/>
      <w:r w:rsidRPr="009D3423">
        <w:rPr>
          <w:color w:val="000000"/>
        </w:rPr>
        <w:t xml:space="preserve"> сельсовета         </w:t>
      </w:r>
    </w:p>
    <w:p w:rsidR="009D3423" w:rsidRPr="009D3423" w:rsidRDefault="009D3423" w:rsidP="009D3423">
      <w:pPr>
        <w:shd w:val="clear" w:color="auto" w:fill="FFFFFF"/>
        <w:spacing w:line="276" w:lineRule="auto"/>
        <w:jc w:val="right"/>
        <w:rPr>
          <w:color w:val="000000"/>
        </w:rPr>
      </w:pPr>
      <w:r w:rsidRPr="009D3423">
        <w:rPr>
          <w:color w:val="000000"/>
        </w:rPr>
        <w:t xml:space="preserve">                                                             Карасукского района</w:t>
      </w:r>
    </w:p>
    <w:p w:rsidR="009D3423" w:rsidRPr="009D3423" w:rsidRDefault="009D3423" w:rsidP="009D3423">
      <w:pPr>
        <w:shd w:val="clear" w:color="auto" w:fill="FFFFFF"/>
        <w:spacing w:line="276" w:lineRule="auto"/>
        <w:jc w:val="right"/>
        <w:rPr>
          <w:color w:val="000000"/>
        </w:rPr>
      </w:pPr>
      <w:r w:rsidRPr="009D3423">
        <w:rPr>
          <w:color w:val="000000"/>
        </w:rPr>
        <w:t xml:space="preserve">                                                                           Новосибирской области </w:t>
      </w:r>
    </w:p>
    <w:p w:rsidR="009D3423" w:rsidRPr="009D3423" w:rsidRDefault="009D3423" w:rsidP="009D3423">
      <w:pPr>
        <w:shd w:val="clear" w:color="auto" w:fill="FFFFFF"/>
        <w:spacing w:line="276" w:lineRule="auto"/>
        <w:jc w:val="right"/>
        <w:rPr>
          <w:color w:val="000000"/>
        </w:rPr>
      </w:pPr>
      <w:r w:rsidRPr="009D3423">
        <w:rPr>
          <w:color w:val="000000"/>
        </w:rPr>
        <w:t xml:space="preserve">                                                                      от 12.07.2022   №62</w:t>
      </w:r>
    </w:p>
    <w:tbl>
      <w:tblPr>
        <w:tblW w:w="204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812"/>
        <w:gridCol w:w="2976"/>
        <w:gridCol w:w="1701"/>
        <w:gridCol w:w="1557"/>
        <w:gridCol w:w="1559"/>
        <w:gridCol w:w="960"/>
        <w:gridCol w:w="960"/>
        <w:gridCol w:w="960"/>
        <w:gridCol w:w="960"/>
        <w:gridCol w:w="960"/>
      </w:tblGrid>
      <w:tr w:rsidR="009D3423" w:rsidRPr="009D3423" w:rsidTr="009D3423">
        <w:trPr>
          <w:trHeight w:val="375"/>
        </w:trPr>
        <w:tc>
          <w:tcPr>
            <w:tcW w:w="156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ДОХОДЫ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</w:p>
        </w:tc>
      </w:tr>
      <w:tr w:rsidR="009D3423" w:rsidRPr="009D3423" w:rsidTr="009D3423">
        <w:trPr>
          <w:trHeight w:val="375"/>
        </w:trPr>
        <w:tc>
          <w:tcPr>
            <w:tcW w:w="156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 xml:space="preserve">бюджета </w:t>
            </w:r>
            <w:proofErr w:type="spellStart"/>
            <w:r w:rsidRPr="009D3423">
              <w:rPr>
                <w:color w:val="000000"/>
              </w:rPr>
              <w:t>Ирбизинского</w:t>
            </w:r>
            <w:proofErr w:type="spellEnd"/>
            <w:r w:rsidRPr="009D3423">
              <w:rPr>
                <w:color w:val="000000"/>
              </w:rPr>
              <w:t xml:space="preserve"> сельсовета Карасукского района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</w:p>
        </w:tc>
      </w:tr>
      <w:tr w:rsidR="009D3423" w:rsidRPr="009D3423" w:rsidTr="009D3423">
        <w:trPr>
          <w:trHeight w:val="390"/>
        </w:trPr>
        <w:tc>
          <w:tcPr>
            <w:tcW w:w="156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Новосибирской области  за 1 полугодие 2022  года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</w:p>
        </w:tc>
      </w:tr>
      <w:tr w:rsidR="009D3423" w:rsidRPr="009D3423" w:rsidTr="009D3423">
        <w:trPr>
          <w:trHeight w:val="675"/>
        </w:trPr>
        <w:tc>
          <w:tcPr>
            <w:tcW w:w="7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Наименование показателя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Код дохода по БК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Утвержденные бюджетные назначения</w:t>
            </w:r>
          </w:p>
        </w:tc>
        <w:tc>
          <w:tcPr>
            <w:tcW w:w="1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Исполнено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Неисполненные назначения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0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Доходы бюджета - Всего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8862006,90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4573421,32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</w:rPr>
            </w:pPr>
            <w:r w:rsidRPr="009D3423">
              <w:rPr>
                <w:bCs/>
              </w:rPr>
              <w:t>4288585,58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9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jc w:val="both"/>
              <w:rPr>
                <w:color w:val="000000"/>
              </w:rPr>
            </w:pPr>
            <w:r w:rsidRPr="009D3423"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000 1 01 02010 01 0000 110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541200,00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311329,22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831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jc w:val="both"/>
              <w:rPr>
                <w:color w:val="000000"/>
              </w:rPr>
            </w:pPr>
            <w:r w:rsidRPr="009D3423">
              <w:rPr>
                <w:color w:val="00000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000 1 01 02020 01 0000 110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59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jc w:val="both"/>
              <w:rPr>
                <w:color w:val="000000"/>
              </w:rPr>
            </w:pPr>
            <w:r w:rsidRPr="009D3423">
              <w:rPr>
                <w:color w:val="00000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000 1 01 02030 01 0000 110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20000,00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935,46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19064,54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836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 и местными бюджетами  с учетом установленных дифференцированных нормативов отчислений в местные бюджеты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000 1 03 02231 01 0000 110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976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D3423">
              <w:rPr>
                <w:color w:val="000000"/>
              </w:rPr>
              <w:t>инжекторных</w:t>
            </w:r>
            <w:proofErr w:type="spellEnd"/>
            <w:r w:rsidRPr="009D3423">
              <w:rPr>
                <w:color w:val="000000"/>
              </w:rPr>
              <w:t>) двигателей, подлежащие распределению между бюджетами субъектов Российской Федерации  и местными бюджетами  с учетом установленных дифференцированных нормативов отчислений в местные бюджеты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 xml:space="preserve">000 1 03 02241 01 0000 110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92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 и местными бюджетами  с учетом установленных дифференцированных нормативов отчислений в местные бюджеты 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000 1 03 02251 01 0000 110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834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Доходы от уплаты акцизов на прямогонный бензин, подлежащие распределению между бюджетами субъектов Российской Федерации  и местными бюджетами  с учетом установленных дифференцированных нормативов отчислений в местные бюджеты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000 1 03 02261 01 0000 110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267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000 1 05 03010 01 0000 110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1549700,00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1550000,00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92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000 1 06 01030 10 0000 110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57300,00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2350,39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54949,61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7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000 1 06 06033 10 0000 110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505800,00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223058,52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282741,48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5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000 1 06 06043 10 0000 110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250000,00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22806,94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227193,06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70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proofErr w:type="gramStart"/>
            <w:r w:rsidRPr="009D3423">
              <w:rPr>
                <w:color w:val="000000"/>
              </w:rPr>
              <w:t xml:space="preserve">Доходы, получаемые в виде арендной платы, а также средства от продажи права на заключение договоров аренды на земли, находящиеся в </w:t>
            </w:r>
            <w:r w:rsidRPr="009D3423">
              <w:rPr>
                <w:color w:val="000000"/>
              </w:rPr>
              <w:lastRenderedPageBreak/>
              <w:t>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lastRenderedPageBreak/>
              <w:t>000 1 11 05025 10 0000 120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40000,00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40000,00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99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lastRenderedPageBreak/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000 1 11 05035 10 0000 120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2792,50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-2792,50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5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000 1 13 02065 10 0000 130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5000,00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4000,00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19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000 1 17 15030 10 0000 150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70000,00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70000,00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67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Дотации бюджетам сельских поселений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000 2 02 16001 10 0000 150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5065500,00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2532756,00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2532744,00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0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000 2 02 29999 10 0000 150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643700,00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643700,00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5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Субвенции бюджетам на осуществление первичного воинского учета  органами местного самоуправления поселений, муниципальных и городских округов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000 2 02 35118 10 0000 150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113806,90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56960,00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56846,90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19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3423" w:rsidRPr="009D3423" w:rsidRDefault="009D3423" w:rsidP="009D3423">
            <w:r w:rsidRPr="009D3423">
              <w:t>Иные межбюджетные трансферты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r w:rsidRPr="009D3423">
              <w:t>000 2 02 49999 00 0000 150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708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000 2 07 05030 10 0000 180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83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Возврат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000 219 60010 10 0000 150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</w:t>
            </w:r>
          </w:p>
        </w:tc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-133567,71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00"/>
        </w:trPr>
        <w:tc>
          <w:tcPr>
            <w:tcW w:w="7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</w:tbl>
    <w:p w:rsidR="009D3423" w:rsidRPr="009D3423" w:rsidRDefault="009D3423" w:rsidP="009D3423">
      <w:pPr>
        <w:shd w:val="clear" w:color="auto" w:fill="FFFFFF"/>
        <w:spacing w:line="276" w:lineRule="auto"/>
        <w:rPr>
          <w:color w:val="000000"/>
        </w:rPr>
      </w:pPr>
      <w:r w:rsidRPr="009D3423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Приложение 2</w:t>
      </w:r>
    </w:p>
    <w:p w:rsidR="009D3423" w:rsidRPr="009D3423" w:rsidRDefault="009D3423" w:rsidP="009D3423">
      <w:pPr>
        <w:shd w:val="clear" w:color="auto" w:fill="FFFFFF"/>
        <w:spacing w:line="276" w:lineRule="auto"/>
        <w:jc w:val="right"/>
        <w:rPr>
          <w:color w:val="000000"/>
        </w:rPr>
      </w:pPr>
      <w:r w:rsidRPr="009D3423">
        <w:rPr>
          <w:color w:val="000000"/>
        </w:rPr>
        <w:t xml:space="preserve">                                                                                     к постановлению  администрации                                                                                                                                      </w:t>
      </w:r>
      <w:proofErr w:type="spellStart"/>
      <w:r w:rsidRPr="009D3423">
        <w:rPr>
          <w:color w:val="000000"/>
        </w:rPr>
        <w:t>Ирбизинского</w:t>
      </w:r>
      <w:proofErr w:type="spellEnd"/>
      <w:r w:rsidRPr="009D3423">
        <w:rPr>
          <w:color w:val="000000"/>
        </w:rPr>
        <w:t xml:space="preserve"> сельсовета         </w:t>
      </w:r>
    </w:p>
    <w:p w:rsidR="009D3423" w:rsidRPr="009D3423" w:rsidRDefault="009D3423" w:rsidP="009D3423">
      <w:pPr>
        <w:shd w:val="clear" w:color="auto" w:fill="FFFFFF"/>
        <w:spacing w:line="276" w:lineRule="auto"/>
        <w:jc w:val="right"/>
        <w:rPr>
          <w:color w:val="000000"/>
        </w:rPr>
      </w:pPr>
      <w:r w:rsidRPr="009D3423">
        <w:rPr>
          <w:color w:val="000000"/>
        </w:rPr>
        <w:t xml:space="preserve">                                                             Карасукского района</w:t>
      </w:r>
    </w:p>
    <w:p w:rsidR="009D3423" w:rsidRPr="009D3423" w:rsidRDefault="009D3423" w:rsidP="009D3423">
      <w:pPr>
        <w:shd w:val="clear" w:color="auto" w:fill="FFFFFF"/>
        <w:spacing w:line="276" w:lineRule="auto"/>
        <w:jc w:val="right"/>
        <w:rPr>
          <w:color w:val="000000"/>
        </w:rPr>
      </w:pPr>
      <w:r w:rsidRPr="009D3423">
        <w:rPr>
          <w:color w:val="000000"/>
        </w:rPr>
        <w:t xml:space="preserve">                                                                           Новосибирской области </w:t>
      </w:r>
    </w:p>
    <w:p w:rsidR="009D3423" w:rsidRPr="009D3423" w:rsidRDefault="009D3423" w:rsidP="009D3423">
      <w:pPr>
        <w:shd w:val="clear" w:color="auto" w:fill="FFFFFF"/>
        <w:spacing w:line="276" w:lineRule="auto"/>
        <w:jc w:val="right"/>
        <w:rPr>
          <w:color w:val="000000"/>
        </w:rPr>
      </w:pPr>
      <w:r w:rsidRPr="009D3423">
        <w:rPr>
          <w:color w:val="000000"/>
        </w:rPr>
        <w:t xml:space="preserve">                                                                      от 12.07.2022   №62</w:t>
      </w:r>
    </w:p>
    <w:tbl>
      <w:tblPr>
        <w:tblW w:w="1752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403"/>
        <w:gridCol w:w="1164"/>
        <w:gridCol w:w="1777"/>
        <w:gridCol w:w="889"/>
        <w:gridCol w:w="2006"/>
        <w:gridCol w:w="1546"/>
        <w:gridCol w:w="1823"/>
        <w:gridCol w:w="960"/>
        <w:gridCol w:w="960"/>
      </w:tblGrid>
      <w:tr w:rsidR="009D3423" w:rsidRPr="009D3423" w:rsidTr="009D3423">
        <w:trPr>
          <w:trHeight w:val="375"/>
        </w:trPr>
        <w:tc>
          <w:tcPr>
            <w:tcW w:w="156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РАСХОДЫ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75"/>
        </w:trPr>
        <w:tc>
          <w:tcPr>
            <w:tcW w:w="156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 xml:space="preserve"> бюджета </w:t>
            </w:r>
            <w:proofErr w:type="spellStart"/>
            <w:r w:rsidRPr="009D3423">
              <w:rPr>
                <w:color w:val="000000"/>
              </w:rPr>
              <w:t>Ирбизинского</w:t>
            </w:r>
            <w:proofErr w:type="spellEnd"/>
            <w:r w:rsidRPr="009D3423">
              <w:rPr>
                <w:color w:val="000000"/>
              </w:rPr>
              <w:t xml:space="preserve"> сельсовета Карасукского района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90"/>
        </w:trPr>
        <w:tc>
          <w:tcPr>
            <w:tcW w:w="1023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 xml:space="preserve">                 Новосибирской области  за 1 полугодие 2022  года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75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Наименование показателя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proofErr w:type="spellStart"/>
            <w:r w:rsidRPr="009D3423">
              <w:rPr>
                <w:bCs/>
                <w:color w:val="000000"/>
              </w:rPr>
              <w:t>РПр</w:t>
            </w:r>
            <w:proofErr w:type="spellEnd"/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ЦСР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ВР</w:t>
            </w:r>
          </w:p>
        </w:tc>
        <w:tc>
          <w:tcPr>
            <w:tcW w:w="2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Утвержденные бюджетные назначения</w:t>
            </w:r>
          </w:p>
        </w:tc>
        <w:tc>
          <w:tcPr>
            <w:tcW w:w="1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Исполнено</w:t>
            </w:r>
          </w:p>
        </w:tc>
        <w:tc>
          <w:tcPr>
            <w:tcW w:w="18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Неисполненные назначения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2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Расходы бюджета - всего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10862006,90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5077416,25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5784590,65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2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0100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6099544,00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3509666,69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2589877,31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772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Функционирование высшего должностного лица субъектов РФ и органов местного самоуправления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9900010203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120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769114,00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384135,29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384978,71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1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9900070510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120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94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5154430,00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2994531,40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pPr>
              <w:jc w:val="right"/>
              <w:rPr>
                <w:i/>
                <w:iCs/>
                <w:color w:val="000000"/>
              </w:rPr>
            </w:pPr>
          </w:p>
        </w:tc>
      </w:tr>
      <w:tr w:rsidR="009D3423" w:rsidRPr="009D3423" w:rsidTr="009D3423">
        <w:trPr>
          <w:trHeight w:val="31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Центральный аппарат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9900010204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4716500,00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2775566,40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1940933,60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4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Фонд оплаты труда и страховые взносы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9900010204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120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2245900,00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1017031,15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1228868,85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9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9900010204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2433800,00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1746674,25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687125,75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82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9900010204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288000,00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96752,14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191247,86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82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9900010204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1949300,00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1542327,81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406972,19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1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Закупка энергетических ресурсов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9900010204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247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196500,00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107594,30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88905,70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63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бюджетные ассигнования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9900010204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800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36800,00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11861,00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24939,00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08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r w:rsidRPr="009D3423">
              <w:t>Уплата налогов, сборов и иных платежей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9900010204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850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36800,00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11861,00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24939,00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83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Уплата налога на имущество организаций и земельного налога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9900010204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851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25450,00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3724,00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21726,00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7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Уплата прочих налогов, сборов и иных платежей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9900010204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852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9350,00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6137,00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3213,00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4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Уплата иных платежей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9900010204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853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2000,00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4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Прочие межбюджетные трансферты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9900081520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500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437930,00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218965,00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218965,00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4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9900081520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540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437930,00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218965,00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218965,00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1128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9900081520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500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40000,00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20000,00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20000,00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2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9900081520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540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40000,00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20000,00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20000,00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2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9900000003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200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89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0107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9900000003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1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Резервные фонды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0111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2000,00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2000,00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7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Резервные фонды местных администраций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0111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9900081000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1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Резервные средства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0111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9900081000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870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13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Другие общегосударственные вопросы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0113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134000,00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111000,00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23000,00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7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0113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9900081920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134000,00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111000,00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23000,00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82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0113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9900081920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120000,00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106000,00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14000,00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82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0113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9900081920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300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3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выплаты населению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0113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9900081920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360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13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Уплата иных платежей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0113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9900081920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853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5000,00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4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Национальная оборона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0200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113806,90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56960,00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56846,90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12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 xml:space="preserve">Мобилизационная и </w:t>
            </w:r>
            <w:proofErr w:type="spellStart"/>
            <w:r w:rsidRPr="009D3423">
              <w:rPr>
                <w:color w:val="000000"/>
              </w:rPr>
              <w:t>вневоинская</w:t>
            </w:r>
            <w:proofErr w:type="spellEnd"/>
            <w:r w:rsidRPr="009D3423">
              <w:rPr>
                <w:color w:val="000000"/>
              </w:rPr>
              <w:t xml:space="preserve"> подготовка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0203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113806,90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56960,00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56846,90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969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Осуществление  первичного воинского учёта на территориях, где отсутствуют военные комиссариаты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0203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9900051180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113806,90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56960,00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56846,90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7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0203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9900051180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120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113806,90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56960,00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56846,90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94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0203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9900051180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121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87409,00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45089,28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42319,72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847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0203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9900051180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129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26397,90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11870,72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14527,18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5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0203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9900051180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711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0300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477500,00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101826,98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375673,02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97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0309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09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proofErr w:type="spellStart"/>
            <w:r w:rsidRPr="009D3423">
              <w:rPr>
                <w:color w:val="000000"/>
              </w:rPr>
              <w:t>Стих</w:t>
            </w:r>
            <w:proofErr w:type="gramStart"/>
            <w:r w:rsidRPr="009D3423">
              <w:rPr>
                <w:color w:val="000000"/>
              </w:rPr>
              <w:t>.б</w:t>
            </w:r>
            <w:proofErr w:type="gramEnd"/>
            <w:r w:rsidRPr="009D3423">
              <w:rPr>
                <w:color w:val="000000"/>
              </w:rPr>
              <w:t>ед.чрезв.ситуац</w:t>
            </w:r>
            <w:proofErr w:type="spellEnd"/>
            <w:r w:rsidRPr="009D3423">
              <w:rPr>
                <w:color w:val="000000"/>
              </w:rPr>
              <w:t>.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0309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9900081218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43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0309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9900081218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257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roofErr w:type="spellStart"/>
            <w:r w:rsidRPr="009D3423">
              <w:t>Гражд</w:t>
            </w:r>
            <w:proofErr w:type="spellEnd"/>
            <w:r w:rsidRPr="009D3423">
              <w:t>. оборона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0309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9900081219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927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0309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9900081219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5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r w:rsidRPr="009D3423">
              <w:t>Обеспечение пожарной безопасности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0310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473500,00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101826,98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371673,02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09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roofErr w:type="spellStart"/>
            <w:r w:rsidRPr="009D3423">
              <w:t>Пож</w:t>
            </w:r>
            <w:proofErr w:type="spellEnd"/>
            <w:r w:rsidRPr="009D3423">
              <w:t>. безопасность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0310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9900081795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473500,00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101826,98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371673,02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03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0310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9900081795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473500,00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101826,98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371673,02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167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 xml:space="preserve">Реализация мероприятий по оснащению жилых помещений  автономными дымовыми пожарными </w:t>
            </w:r>
            <w:proofErr w:type="spellStart"/>
            <w:r w:rsidRPr="009D3423">
              <w:rPr>
                <w:color w:val="000000"/>
              </w:rPr>
              <w:t>извещателями</w:t>
            </w:r>
            <w:proofErr w:type="spellEnd"/>
            <w:r w:rsidRPr="009D3423">
              <w:rPr>
                <w:color w:val="000000"/>
              </w:rPr>
              <w:t>, в которых проживают семьи, находящиеся в опасном социальном положении и имеющие несовершенно летних детей, а также малоподвижные одинокие пенсионеры и инвалид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0310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1000770330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5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0310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1000770330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6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Стих. бед</w:t>
            </w:r>
            <w:proofErr w:type="gramStart"/>
            <w:r w:rsidRPr="009D3423">
              <w:rPr>
                <w:color w:val="000000"/>
              </w:rPr>
              <w:t>.</w:t>
            </w:r>
            <w:proofErr w:type="gramEnd"/>
            <w:r w:rsidRPr="009D3423">
              <w:rPr>
                <w:color w:val="000000"/>
              </w:rPr>
              <w:t xml:space="preserve"> </w:t>
            </w:r>
            <w:proofErr w:type="spellStart"/>
            <w:proofErr w:type="gramStart"/>
            <w:r w:rsidRPr="009D3423">
              <w:rPr>
                <w:color w:val="000000"/>
              </w:rPr>
              <w:t>ч</w:t>
            </w:r>
            <w:proofErr w:type="gramEnd"/>
            <w:r w:rsidRPr="009D3423">
              <w:rPr>
                <w:color w:val="000000"/>
              </w:rPr>
              <w:t>резв</w:t>
            </w:r>
            <w:proofErr w:type="spellEnd"/>
            <w:r w:rsidRPr="009D3423">
              <w:rPr>
                <w:color w:val="000000"/>
              </w:rPr>
              <w:t xml:space="preserve">. </w:t>
            </w:r>
            <w:proofErr w:type="spellStart"/>
            <w:r w:rsidRPr="009D3423">
              <w:rPr>
                <w:color w:val="000000"/>
              </w:rPr>
              <w:t>ситуац</w:t>
            </w:r>
            <w:proofErr w:type="spellEnd"/>
            <w:r w:rsidRPr="009D3423">
              <w:rPr>
                <w:color w:val="000000"/>
              </w:rPr>
              <w:t>.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0310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9900081218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93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0310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9900081218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6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Национальная экономика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0400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25"/>
        </w:trPr>
        <w:tc>
          <w:tcPr>
            <w:tcW w:w="64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Дорожное хозяйство (дорожное фонды)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0409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1816"/>
        </w:trPr>
        <w:tc>
          <w:tcPr>
            <w:tcW w:w="6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r w:rsidRPr="009D3423">
              <w:t>Реализация мероприятий государственной программы Новосибирской области "Развитие автомобильных дорог регионального, межмуниципального и местного значения в Новосибирской области"</w:t>
            </w:r>
          </w:p>
        </w:tc>
        <w:tc>
          <w:tcPr>
            <w:tcW w:w="11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0409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 xml:space="preserve"> 6100070760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9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r w:rsidRPr="009D3423">
              <w:t>Прочая закупка товаров, работ и услуг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0409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 xml:space="preserve"> 6100070760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3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lastRenderedPageBreak/>
              <w:t>Дор. фонд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0409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9900049790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84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0409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9900049790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0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0500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2733366,00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555420,56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2177945,44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0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Жилищное хозяйство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300000,00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300000,00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69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Мероприятия в области жилищного хозяйства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9900096021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300000,00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300000,00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973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9900096021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412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300000,00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300000,00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2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Коммунальное хозяйство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71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Закупка товаров, работ, услуг для государственных муниципальных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9900081650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93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9900081650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1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Благоустройство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2433366,00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555420,56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1877945,44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1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Уличное освещение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9900076100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1059000,00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294810,56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764189,44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29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 xml:space="preserve">Прочая закупка товаров, работ и услуг 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9900076100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271000,00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113069,50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157930,50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07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Закупка энергетических ресурсов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9900076100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247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788000,00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181741,06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606258,94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99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Благоустройство, содержание мест захоронения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9900076400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76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9900076400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88000,00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29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Прочие мероприятия по благоустройству городски округов и поселений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9900076500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466622,00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260610,00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206012,00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82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9900076500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466622,00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260610,00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206012,00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142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 xml:space="preserve">Реализация социально значимых проектов </w:t>
            </w:r>
            <w:proofErr w:type="gramStart"/>
            <w:r w:rsidRPr="009D3423">
              <w:rPr>
                <w:color w:val="000000"/>
              </w:rPr>
              <w:t>в</w:t>
            </w:r>
            <w:proofErr w:type="gramEnd"/>
            <w:r w:rsidRPr="009D3423">
              <w:rPr>
                <w:color w:val="000000"/>
              </w:rPr>
              <w:t xml:space="preserve"> </w:t>
            </w:r>
            <w:proofErr w:type="gramStart"/>
            <w:r w:rsidRPr="009D3423">
              <w:rPr>
                <w:color w:val="000000"/>
              </w:rPr>
              <w:t>сфера</w:t>
            </w:r>
            <w:proofErr w:type="gramEnd"/>
            <w:r w:rsidRPr="009D3423">
              <w:rPr>
                <w:color w:val="000000"/>
              </w:rPr>
              <w:t xml:space="preserve"> развития общественной инфраструктуры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1620470370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5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Работы, услуги по содержанию имущества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1620470370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98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Субсидии местным бюджетам на реализацию проектов развития территории муниципального образования, основанных на местных инициативах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9900070240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643700,00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643700,00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5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Прочая закупка товаров, работ, услуг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9900070240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643700,00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643700,00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837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proofErr w:type="spellStart"/>
            <w:r w:rsidRPr="009D3423">
              <w:rPr>
                <w:color w:val="000000"/>
              </w:rPr>
              <w:t>Софинансирование</w:t>
            </w:r>
            <w:proofErr w:type="spellEnd"/>
            <w:r w:rsidRPr="009D3423">
              <w:rPr>
                <w:color w:val="000000"/>
              </w:rPr>
              <w:t xml:space="preserve"> проектов развития территорий муниципальных образований НСО, основанных на местных инициативах ГП НСО "Управление финансов в НСО"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99000S0240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264044,00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264044,00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5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Прочая закупка товаров, работ, услуг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99000S0240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264044,00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264044,00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8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lastRenderedPageBreak/>
              <w:t>Иные бюджетные ассигнования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9900076100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1172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Реализация мероприятий в рамках государственной программы "Развитие институтов региональной политики Новосибирской области на 2016-2019 годы"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6600070370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864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6600070370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100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 xml:space="preserve">Реализация мероприятий по проекту развитие территории </w:t>
            </w:r>
            <w:proofErr w:type="spellStart"/>
            <w:r w:rsidRPr="009D3423">
              <w:rPr>
                <w:color w:val="000000"/>
              </w:rPr>
              <w:t>мун</w:t>
            </w:r>
            <w:proofErr w:type="spellEnd"/>
            <w:r w:rsidRPr="009D3423">
              <w:rPr>
                <w:color w:val="000000"/>
              </w:rPr>
              <w:t xml:space="preserve">. образования Новосибирской обл., </w:t>
            </w:r>
            <w:proofErr w:type="gramStart"/>
            <w:r w:rsidRPr="009D3423">
              <w:rPr>
                <w:color w:val="000000"/>
              </w:rPr>
              <w:t>основанным</w:t>
            </w:r>
            <w:proofErr w:type="gramEnd"/>
            <w:r w:rsidRPr="009D3423">
              <w:rPr>
                <w:color w:val="000000"/>
              </w:rPr>
              <w:t xml:space="preserve"> на местных инициативах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9900070511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8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Прочая закупка товаров, работ и услуг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9900070511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3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Уплата иных платежей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0503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9900076100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853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9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Культура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0800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960000,00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611000,00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349000,00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144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Межбюджетные трансферты бюджетам муниципальных районов из бюджетов поселений и межбюджетные трансферты бюджетам поселений  из бюджетов муниципальных районов на осуществление  части полномочий по решению вопросов местного значения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0801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9900081440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960000,00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611000,00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349000,00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97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0801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99900081440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50000,00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50000,00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5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0801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9900081440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540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910000,00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611000,00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299000,00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1404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Реализация мероприятий по сохранению памятников и других мемориальных объектов, увековечивающих память о новосибирцах-защитниках Отечества, в рамках государственной программы Новосибирской области "Культура Новосибирской области" на 2015-2020 годы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0801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1100070450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5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Прочая закупка товаров, работ и услуг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0801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1100070450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244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6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Социальная политика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1000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288100,00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147697,02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140402,98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2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 xml:space="preserve">Пенсионное обеспечение 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1001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288100,00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147697,02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140402,98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89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1001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9900081490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288100,00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147697,02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140402,98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41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1001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9900081490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310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288100,00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147697,02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140402,98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48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пенсии, социальные доплаты к пенсиям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1001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9900081490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312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288100,00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147697,02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140402,98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2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Физическая культура и спорт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1102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189690,00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94845,00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94845,00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1496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Межбюджетные трансферты бюджетам муниципальных районов из бюджетов поселений и межбюджетные трансферты бюджетам поселений  из бюджетов муниципальных районов на осуществление  части полномочий по решению вопросов местного значения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1102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9900081450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189690,00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94845,00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94845,00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5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1102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9900081450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540 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189690,00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94845,00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94845,00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555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lastRenderedPageBreak/>
              <w:t>Иные межбюджетные трансферты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1400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1377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Межбюджетные трансферты бюджетам муниципальных районов из бюджетов поселений и межбюджетные трансферты бюджетам поселений  из бюджетов муниципальных районов на осуществление  части полномочий по решению вопросов местного значения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1403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9900081520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60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  <w:r w:rsidRPr="009D3423">
              <w:rPr>
                <w:color w:val="000000"/>
              </w:rPr>
              <w:t>1403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9900081520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color w:val="000000"/>
              </w:rPr>
            </w:pPr>
            <w:r w:rsidRPr="009D3423">
              <w:rPr>
                <w:color w:val="000000"/>
              </w:rPr>
              <w:t>540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color w:val="000000"/>
              </w:rPr>
            </w:pPr>
            <w:r w:rsidRPr="009D3423">
              <w:rPr>
                <w:color w:val="00000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810"/>
        </w:trPr>
        <w:tc>
          <w:tcPr>
            <w:tcW w:w="6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Результат исполнения бюджета (дефицит / профицит)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center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-2000000,00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jc w:val="right"/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-503994,93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D3423" w:rsidRPr="009D3423" w:rsidRDefault="009D3423" w:rsidP="009D3423">
            <w:pPr>
              <w:rPr>
                <w:bCs/>
                <w:color w:val="000000"/>
              </w:rPr>
            </w:pPr>
            <w:r w:rsidRPr="009D3423">
              <w:rPr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  <w:tr w:rsidR="009D3423" w:rsidRPr="009D3423" w:rsidTr="009D3423">
        <w:trPr>
          <w:trHeight w:val="300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color w:val="000000"/>
              </w:rPr>
            </w:pPr>
          </w:p>
        </w:tc>
      </w:tr>
    </w:tbl>
    <w:p w:rsidR="009D3423" w:rsidRPr="009D3423" w:rsidRDefault="009D3423" w:rsidP="009D3423">
      <w:pPr>
        <w:shd w:val="clear" w:color="auto" w:fill="FFFFFF"/>
        <w:spacing w:before="100" w:beforeAutospacing="1" w:after="100" w:afterAutospacing="1"/>
        <w:jc w:val="center"/>
        <w:rPr>
          <w:color w:val="000000"/>
        </w:rPr>
      </w:pPr>
    </w:p>
    <w:p w:rsidR="009D3423" w:rsidRPr="009D3423" w:rsidRDefault="009D3423" w:rsidP="009D3423">
      <w:pPr>
        <w:shd w:val="clear" w:color="auto" w:fill="FFFFFF"/>
        <w:spacing w:before="100" w:beforeAutospacing="1" w:after="100" w:afterAutospacing="1"/>
        <w:jc w:val="center"/>
        <w:rPr>
          <w:color w:val="000000"/>
        </w:rPr>
      </w:pPr>
    </w:p>
    <w:p w:rsidR="009D3423" w:rsidRPr="009D3423" w:rsidRDefault="009D3423" w:rsidP="009D3423">
      <w:pPr>
        <w:shd w:val="clear" w:color="auto" w:fill="FFFFFF"/>
        <w:spacing w:before="100" w:beforeAutospacing="1" w:after="100" w:afterAutospacing="1"/>
        <w:jc w:val="center"/>
        <w:rPr>
          <w:color w:val="000000"/>
        </w:rPr>
      </w:pPr>
    </w:p>
    <w:p w:rsidR="009D3423" w:rsidRPr="009D3423" w:rsidRDefault="009D3423" w:rsidP="009D3423">
      <w:pPr>
        <w:shd w:val="clear" w:color="auto" w:fill="FFFFFF"/>
        <w:spacing w:line="276" w:lineRule="auto"/>
        <w:rPr>
          <w:color w:val="000000"/>
        </w:rPr>
      </w:pPr>
      <w:r w:rsidRPr="009D3423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Приложение 3</w:t>
      </w:r>
    </w:p>
    <w:p w:rsidR="009D3423" w:rsidRPr="009D3423" w:rsidRDefault="009D3423" w:rsidP="009D3423">
      <w:pPr>
        <w:shd w:val="clear" w:color="auto" w:fill="FFFFFF"/>
        <w:spacing w:line="276" w:lineRule="auto"/>
        <w:jc w:val="right"/>
        <w:rPr>
          <w:color w:val="000000"/>
        </w:rPr>
      </w:pPr>
      <w:r w:rsidRPr="009D3423">
        <w:rPr>
          <w:color w:val="000000"/>
        </w:rPr>
        <w:t xml:space="preserve">                                                                                     к постановлению  администрации                                                                                                                                      </w:t>
      </w:r>
      <w:proofErr w:type="spellStart"/>
      <w:r w:rsidRPr="009D3423">
        <w:rPr>
          <w:color w:val="000000"/>
        </w:rPr>
        <w:t>Ирбизинского</w:t>
      </w:r>
      <w:proofErr w:type="spellEnd"/>
      <w:r w:rsidRPr="009D3423">
        <w:rPr>
          <w:color w:val="000000"/>
        </w:rPr>
        <w:t xml:space="preserve"> сельсовета         </w:t>
      </w:r>
    </w:p>
    <w:p w:rsidR="009D3423" w:rsidRPr="009D3423" w:rsidRDefault="009D3423" w:rsidP="009D3423">
      <w:pPr>
        <w:shd w:val="clear" w:color="auto" w:fill="FFFFFF"/>
        <w:spacing w:line="276" w:lineRule="auto"/>
        <w:jc w:val="right"/>
        <w:rPr>
          <w:color w:val="000000"/>
        </w:rPr>
      </w:pPr>
      <w:r w:rsidRPr="009D3423">
        <w:rPr>
          <w:color w:val="000000"/>
        </w:rPr>
        <w:t xml:space="preserve">                                                             Карасукского района</w:t>
      </w:r>
    </w:p>
    <w:p w:rsidR="009D3423" w:rsidRPr="009D3423" w:rsidRDefault="009D3423" w:rsidP="009D3423">
      <w:pPr>
        <w:shd w:val="clear" w:color="auto" w:fill="FFFFFF"/>
        <w:spacing w:line="276" w:lineRule="auto"/>
        <w:jc w:val="right"/>
        <w:rPr>
          <w:color w:val="000000"/>
        </w:rPr>
      </w:pPr>
      <w:r w:rsidRPr="009D3423">
        <w:rPr>
          <w:color w:val="000000"/>
        </w:rPr>
        <w:t xml:space="preserve">                                                                           Новосибирской области </w:t>
      </w:r>
    </w:p>
    <w:p w:rsidR="009D3423" w:rsidRPr="009D3423" w:rsidRDefault="009D3423" w:rsidP="009D3423">
      <w:pPr>
        <w:shd w:val="clear" w:color="auto" w:fill="FFFFFF"/>
        <w:spacing w:line="276" w:lineRule="auto"/>
        <w:jc w:val="right"/>
        <w:rPr>
          <w:color w:val="000000"/>
        </w:rPr>
      </w:pPr>
      <w:r w:rsidRPr="009D3423">
        <w:rPr>
          <w:color w:val="000000"/>
        </w:rPr>
        <w:t xml:space="preserve">                                                                      от 12.07.2022   №62</w:t>
      </w:r>
    </w:p>
    <w:tbl>
      <w:tblPr>
        <w:tblW w:w="2038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32"/>
        <w:gridCol w:w="3109"/>
        <w:gridCol w:w="3402"/>
        <w:gridCol w:w="2268"/>
        <w:gridCol w:w="2436"/>
        <w:gridCol w:w="2660"/>
        <w:gridCol w:w="5480"/>
      </w:tblGrid>
      <w:tr w:rsidR="009D3423" w:rsidRPr="009D3423" w:rsidTr="009D3423">
        <w:trPr>
          <w:trHeight w:val="362"/>
        </w:trPr>
        <w:tc>
          <w:tcPr>
            <w:tcW w:w="4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</w:rPr>
            </w:pPr>
          </w:p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ИСПОЛНЕНИЕ</w:t>
            </w:r>
          </w:p>
        </w:tc>
        <w:tc>
          <w:tcPr>
            <w:tcW w:w="8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</w:rPr>
            </w:pPr>
          </w:p>
        </w:tc>
      </w:tr>
      <w:tr w:rsidR="009D3423" w:rsidRPr="009D3423" w:rsidTr="009D3423">
        <w:trPr>
          <w:trHeight w:val="362"/>
        </w:trPr>
        <w:tc>
          <w:tcPr>
            <w:tcW w:w="20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 xml:space="preserve">бюджета </w:t>
            </w:r>
            <w:proofErr w:type="spellStart"/>
            <w:r w:rsidRPr="009D3423">
              <w:rPr>
                <w:rFonts w:eastAsiaTheme="minorEastAsia"/>
                <w:color w:val="000000"/>
              </w:rPr>
              <w:t>Ирбизинского</w:t>
            </w:r>
            <w:proofErr w:type="spellEnd"/>
            <w:r w:rsidRPr="009D3423">
              <w:rPr>
                <w:rFonts w:eastAsiaTheme="minorEastAsia"/>
                <w:color w:val="000000"/>
              </w:rPr>
              <w:t xml:space="preserve"> сельсовета Карасукского района</w:t>
            </w:r>
          </w:p>
        </w:tc>
      </w:tr>
      <w:tr w:rsidR="009D3423" w:rsidRPr="009D3423" w:rsidTr="009D3423">
        <w:trPr>
          <w:trHeight w:val="362"/>
        </w:trPr>
        <w:tc>
          <w:tcPr>
            <w:tcW w:w="203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Новосибирской области   по источникам финансирования дефицита бюджета</w:t>
            </w:r>
          </w:p>
        </w:tc>
      </w:tr>
      <w:tr w:rsidR="009D3423" w:rsidRPr="009D3423" w:rsidTr="009D3423">
        <w:trPr>
          <w:trHeight w:val="362"/>
        </w:trPr>
        <w:tc>
          <w:tcPr>
            <w:tcW w:w="98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бюджета за 1 полугодие 2022  года</w:t>
            </w:r>
          </w:p>
        </w:tc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8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</w:rPr>
            </w:pPr>
          </w:p>
        </w:tc>
      </w:tr>
      <w:tr w:rsidR="009D3423" w:rsidRPr="009D3423" w:rsidTr="009D3423">
        <w:trPr>
          <w:gridAfter w:val="1"/>
          <w:wAfter w:w="5480" w:type="dxa"/>
          <w:trHeight w:val="754"/>
        </w:trPr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color w:val="000000"/>
              </w:rPr>
            </w:pPr>
            <w:r w:rsidRPr="009D3423">
              <w:rPr>
                <w:rFonts w:eastAsiaTheme="minorEastAsia"/>
                <w:bCs/>
                <w:color w:val="000000"/>
              </w:rPr>
              <w:t>Наименование показателя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color w:val="000000"/>
              </w:rPr>
            </w:pPr>
            <w:r w:rsidRPr="009D3423">
              <w:rPr>
                <w:rFonts w:eastAsiaTheme="minorEastAsia"/>
                <w:bCs/>
                <w:color w:val="000000"/>
              </w:rPr>
              <w:t>Код  БК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color w:val="000000"/>
              </w:rPr>
            </w:pPr>
            <w:r w:rsidRPr="009D3423">
              <w:rPr>
                <w:rFonts w:eastAsiaTheme="minorEastAsia"/>
                <w:bCs/>
                <w:color w:val="000000"/>
              </w:rPr>
              <w:t>Утвержденные бюджетные назначения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color w:val="000000"/>
              </w:rPr>
            </w:pPr>
            <w:r w:rsidRPr="009D3423">
              <w:rPr>
                <w:rFonts w:eastAsiaTheme="minorEastAsia"/>
                <w:bCs/>
                <w:color w:val="000000"/>
              </w:rPr>
              <w:t>Исполнено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color w:val="000000"/>
              </w:rPr>
            </w:pPr>
            <w:r w:rsidRPr="009D3423">
              <w:rPr>
                <w:rFonts w:eastAsiaTheme="minorEastAsia"/>
                <w:bCs/>
                <w:color w:val="000000"/>
              </w:rPr>
              <w:t>Неисполненные назначения</w:t>
            </w:r>
          </w:p>
        </w:tc>
      </w:tr>
      <w:tr w:rsidR="009D3423" w:rsidRPr="009D3423" w:rsidTr="009D3423">
        <w:trPr>
          <w:gridAfter w:val="1"/>
          <w:wAfter w:w="5480" w:type="dxa"/>
          <w:trHeight w:val="422"/>
        </w:trPr>
        <w:tc>
          <w:tcPr>
            <w:tcW w:w="75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Источники финансирования дефицита бюджетов - всего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2000000,00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503994,93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</w:p>
        </w:tc>
      </w:tr>
      <w:tr w:rsidR="009D3423" w:rsidRPr="009D3423" w:rsidTr="009D3423">
        <w:trPr>
          <w:gridAfter w:val="1"/>
          <w:wAfter w:w="5480" w:type="dxa"/>
          <w:trHeight w:val="521"/>
        </w:trPr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Изменение остатков средств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000 01 00 00 00 00 0000 000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2000000,00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503994,93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</w:p>
        </w:tc>
      </w:tr>
      <w:tr w:rsidR="009D3423" w:rsidRPr="009D3423" w:rsidTr="009D3423">
        <w:trPr>
          <w:gridAfter w:val="1"/>
          <w:wAfter w:w="5480" w:type="dxa"/>
          <w:trHeight w:val="653"/>
        </w:trPr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Увеличение остатков средств бюджетов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000 01 05 00 00 00 0000 500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-8862006,90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-4706989,03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x</w:t>
            </w:r>
          </w:p>
        </w:tc>
      </w:tr>
      <w:tr w:rsidR="009D3423" w:rsidRPr="009D3423" w:rsidTr="009D3423">
        <w:trPr>
          <w:gridAfter w:val="1"/>
          <w:wAfter w:w="5480" w:type="dxa"/>
          <w:trHeight w:val="1015"/>
        </w:trPr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000 01 05 02 01 10 0000 510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-8862006,90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-4706989,03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x</w:t>
            </w:r>
          </w:p>
        </w:tc>
      </w:tr>
      <w:tr w:rsidR="009D3423" w:rsidRPr="009D3423" w:rsidTr="009D3423">
        <w:trPr>
          <w:gridAfter w:val="1"/>
          <w:wAfter w:w="5480" w:type="dxa"/>
          <w:trHeight w:val="710"/>
        </w:trPr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Уменьшение остатков средств бюджетов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000 01 05 00 00 00 0000 600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10862006,90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5210983,96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x</w:t>
            </w:r>
          </w:p>
        </w:tc>
      </w:tr>
      <w:tr w:rsidR="009D3423" w:rsidRPr="009D3423" w:rsidTr="009D3423">
        <w:trPr>
          <w:gridAfter w:val="1"/>
          <w:wAfter w:w="5480" w:type="dxa"/>
          <w:trHeight w:val="986"/>
        </w:trPr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000 01 05 02 01 10 0000 610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10862006,90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5210983,96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</w:rPr>
            </w:pPr>
            <w:r w:rsidRPr="009D3423">
              <w:rPr>
                <w:rFonts w:eastAsiaTheme="minorEastAsia"/>
                <w:color w:val="000000"/>
              </w:rPr>
              <w:t>x</w:t>
            </w:r>
          </w:p>
        </w:tc>
      </w:tr>
      <w:tr w:rsidR="009D3423" w:rsidRPr="009D3423" w:rsidTr="009D3423">
        <w:trPr>
          <w:gridAfter w:val="1"/>
          <w:wAfter w:w="5480" w:type="dxa"/>
          <w:trHeight w:val="29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D3423" w:rsidRPr="009D3423" w:rsidRDefault="009D3423" w:rsidP="009D3423">
            <w:pPr>
              <w:autoSpaceDE w:val="0"/>
              <w:autoSpaceDN w:val="0"/>
              <w:adjustRightInd w:val="0"/>
              <w:jc w:val="right"/>
              <w:rPr>
                <w:rFonts w:eastAsiaTheme="minorEastAsia"/>
                <w:color w:val="000000"/>
              </w:rPr>
            </w:pPr>
          </w:p>
        </w:tc>
      </w:tr>
    </w:tbl>
    <w:p w:rsidR="009D3423" w:rsidRDefault="009D3423" w:rsidP="009D3423">
      <w:pPr>
        <w:shd w:val="clear" w:color="auto" w:fill="FFFFFF"/>
        <w:spacing w:before="100" w:beforeAutospacing="1" w:after="100" w:afterAutospacing="1"/>
        <w:jc w:val="center"/>
        <w:rPr>
          <w:color w:val="000000"/>
        </w:rPr>
      </w:pPr>
    </w:p>
    <w:p w:rsidR="009D3423" w:rsidRPr="009D3423" w:rsidRDefault="009D3423" w:rsidP="009D3423">
      <w:pPr>
        <w:shd w:val="clear" w:color="auto" w:fill="FFFFFF"/>
        <w:spacing w:before="100" w:beforeAutospacing="1" w:after="100" w:afterAutospacing="1"/>
        <w:jc w:val="center"/>
        <w:rPr>
          <w:color w:val="000000"/>
        </w:rPr>
      </w:pPr>
    </w:p>
    <w:tbl>
      <w:tblPr>
        <w:tblW w:w="19384" w:type="dxa"/>
        <w:tblInd w:w="93" w:type="dxa"/>
        <w:tblLook w:val="04A0" w:firstRow="1" w:lastRow="0" w:firstColumn="1" w:lastColumn="0" w:noHBand="0" w:noVBand="1"/>
      </w:tblPr>
      <w:tblGrid>
        <w:gridCol w:w="1291"/>
        <w:gridCol w:w="1418"/>
        <w:gridCol w:w="5445"/>
        <w:gridCol w:w="1926"/>
        <w:gridCol w:w="1374"/>
        <w:gridCol w:w="327"/>
        <w:gridCol w:w="1344"/>
        <w:gridCol w:w="499"/>
        <w:gridCol w:w="958"/>
        <w:gridCol w:w="970"/>
        <w:gridCol w:w="56"/>
        <w:gridCol w:w="944"/>
        <w:gridCol w:w="86"/>
        <w:gridCol w:w="858"/>
        <w:gridCol w:w="132"/>
        <w:gridCol w:w="812"/>
        <w:gridCol w:w="139"/>
        <w:gridCol w:w="805"/>
      </w:tblGrid>
      <w:tr w:rsidR="009D3423" w:rsidRPr="009D3423" w:rsidTr="009D3423">
        <w:trPr>
          <w:gridAfter w:val="1"/>
          <w:wAfter w:w="805" w:type="dxa"/>
          <w:trHeight w:val="315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</w:rPr>
            </w:pPr>
          </w:p>
          <w:p w:rsidR="009D3423" w:rsidRPr="009D3423" w:rsidRDefault="009D3423" w:rsidP="009D3423">
            <w:pPr>
              <w:jc w:val="center"/>
              <w:rPr>
                <w:bCs/>
              </w:rPr>
            </w:pPr>
          </w:p>
          <w:p w:rsidR="009D3423" w:rsidRPr="009D3423" w:rsidRDefault="009D3423" w:rsidP="009D3423">
            <w:pPr>
              <w:jc w:val="center"/>
              <w:rPr>
                <w:bCs/>
              </w:rPr>
            </w:pPr>
          </w:p>
          <w:p w:rsidR="009D3423" w:rsidRPr="009D3423" w:rsidRDefault="009D3423" w:rsidP="009D3423">
            <w:pPr>
              <w:jc w:val="center"/>
              <w:rPr>
                <w:bCs/>
              </w:rPr>
            </w:pPr>
            <w:r w:rsidRPr="009D3423">
              <w:rPr>
                <w:bCs/>
              </w:rPr>
              <w:t xml:space="preserve">Б </w:t>
            </w:r>
            <w:proofErr w:type="gramStart"/>
            <w:r w:rsidRPr="009D3423">
              <w:rPr>
                <w:bCs/>
              </w:rPr>
              <w:t>Ю</w:t>
            </w:r>
            <w:proofErr w:type="gramEnd"/>
            <w:r w:rsidRPr="009D3423">
              <w:rPr>
                <w:bCs/>
              </w:rPr>
              <w:t xml:space="preserve"> Д Ж Е Т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</w:tr>
      <w:tr w:rsidR="009D3423" w:rsidRPr="009D3423" w:rsidTr="009D3423">
        <w:trPr>
          <w:gridAfter w:val="1"/>
          <w:wAfter w:w="805" w:type="dxa"/>
          <w:trHeight w:val="255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</w:tr>
      <w:tr w:rsidR="009D3423" w:rsidRPr="009D3423" w:rsidTr="009D3423">
        <w:trPr>
          <w:gridAfter w:val="1"/>
          <w:wAfter w:w="805" w:type="dxa"/>
          <w:trHeight w:val="300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</w:rPr>
            </w:pPr>
            <w:r w:rsidRPr="009D3423">
              <w:rPr>
                <w:bCs/>
              </w:rPr>
              <w:t>муниципального района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  <w:proofErr w:type="spellStart"/>
            <w:r w:rsidRPr="009D3423">
              <w:t>Ирбизинского</w:t>
            </w:r>
            <w:proofErr w:type="spellEnd"/>
            <w:r w:rsidRPr="009D3423">
              <w:t xml:space="preserve"> сельсовета Карасукского </w:t>
            </w:r>
          </w:p>
        </w:tc>
        <w:tc>
          <w:tcPr>
            <w:tcW w:w="30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  <w:r w:rsidRPr="009D3423">
              <w:t>района на 01.07.2022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</w:tr>
      <w:tr w:rsidR="009D3423" w:rsidRPr="009D3423" w:rsidTr="009D3423">
        <w:trPr>
          <w:gridAfter w:val="1"/>
          <w:wAfter w:w="805" w:type="dxa"/>
          <w:trHeight w:val="255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</w:pPr>
          </w:p>
        </w:tc>
      </w:tr>
      <w:tr w:rsidR="009D3423" w:rsidRPr="009D3423" w:rsidTr="009D3423">
        <w:trPr>
          <w:gridAfter w:val="1"/>
          <w:wAfter w:w="805" w:type="dxa"/>
          <w:trHeight w:val="255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240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137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 План</w:t>
            </w:r>
          </w:p>
        </w:tc>
        <w:tc>
          <w:tcPr>
            <w:tcW w:w="167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Исполнение</w:t>
            </w:r>
          </w:p>
        </w:tc>
        <w:tc>
          <w:tcPr>
            <w:tcW w:w="145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  В процентах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255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на год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с нач. года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255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</w:rPr>
            </w:pPr>
            <w:r w:rsidRPr="009D3423">
              <w:rPr>
                <w:bCs/>
              </w:rPr>
              <w:t>КБК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  Наименование доходов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proofErr w:type="spellStart"/>
            <w:r w:rsidRPr="009D3423">
              <w:rPr>
                <w:bCs/>
              </w:rPr>
              <w:t>тыс</w:t>
            </w:r>
            <w:proofErr w:type="gramStart"/>
            <w:r w:rsidRPr="009D3423">
              <w:rPr>
                <w:bCs/>
              </w:rPr>
              <w:t>.р</w:t>
            </w:r>
            <w:proofErr w:type="gramEnd"/>
            <w:r w:rsidRPr="009D3423">
              <w:rPr>
                <w:bCs/>
              </w:rPr>
              <w:t>уб</w:t>
            </w:r>
            <w:proofErr w:type="spellEnd"/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proofErr w:type="spellStart"/>
            <w:r w:rsidRPr="009D3423">
              <w:rPr>
                <w:bCs/>
              </w:rPr>
              <w:t>тыс</w:t>
            </w:r>
            <w:proofErr w:type="gramStart"/>
            <w:r w:rsidRPr="009D3423">
              <w:rPr>
                <w:bCs/>
              </w:rPr>
              <w:t>.р</w:t>
            </w:r>
            <w:proofErr w:type="gramEnd"/>
            <w:r w:rsidRPr="009D3423">
              <w:rPr>
                <w:bCs/>
              </w:rPr>
              <w:t>уб</w:t>
            </w:r>
            <w:proofErr w:type="spellEnd"/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   к году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255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  <w:iCs/>
              </w:rPr>
            </w:pPr>
            <w:r w:rsidRPr="009D3423">
              <w:rPr>
                <w:bCs/>
                <w:iCs/>
              </w:rPr>
              <w:t>1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  <w:iCs/>
              </w:rPr>
            </w:pPr>
            <w:r w:rsidRPr="009D3423">
              <w:rPr>
                <w:bCs/>
                <w:iCs/>
              </w:rPr>
              <w:t>2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  <w:iCs/>
              </w:rPr>
            </w:pPr>
            <w:r w:rsidRPr="009D3423">
              <w:rPr>
                <w:bCs/>
                <w:iCs/>
              </w:rPr>
              <w:t>3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  <w:iCs/>
              </w:rPr>
            </w:pPr>
            <w:r w:rsidRPr="009D3423">
              <w:rPr>
                <w:bCs/>
                <w:iCs/>
              </w:rPr>
              <w:t>4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  <w:iCs/>
              </w:rPr>
            </w:pPr>
            <w:r w:rsidRPr="009D3423">
              <w:rPr>
                <w:bCs/>
                <w:iCs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</w:tr>
      <w:tr w:rsidR="009D3423" w:rsidRPr="009D3423" w:rsidTr="009D3423">
        <w:trPr>
          <w:gridAfter w:val="1"/>
          <w:wAfter w:w="805" w:type="dxa"/>
          <w:trHeight w:val="315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1000000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  <w:u w:val="single"/>
              </w:rPr>
            </w:pPr>
            <w:r w:rsidRPr="009D3423">
              <w:rPr>
                <w:bCs/>
                <w:iCs/>
                <w:u w:val="single"/>
              </w:rPr>
              <w:t xml:space="preserve">  Налоговые доходы</w:t>
            </w:r>
          </w:p>
        </w:tc>
        <w:tc>
          <w:tcPr>
            <w:tcW w:w="1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2924,00</w:t>
            </w:r>
          </w:p>
        </w:tc>
        <w:tc>
          <w:tcPr>
            <w:tcW w:w="16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2110,47</w:t>
            </w:r>
          </w:p>
        </w:tc>
        <w:tc>
          <w:tcPr>
            <w:tcW w:w="145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72,18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</w:tr>
      <w:tr w:rsidR="009D3423" w:rsidRPr="009D3423" w:rsidTr="009D3423">
        <w:trPr>
          <w:gridAfter w:val="1"/>
          <w:wAfter w:w="805" w:type="dxa"/>
          <w:trHeight w:val="315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1010000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 xml:space="preserve"> Налоги на прибыль (доход)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561,20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312,26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55,64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</w:tr>
      <w:tr w:rsidR="009D3423" w:rsidRPr="009D3423" w:rsidTr="009D3423">
        <w:trPr>
          <w:gridAfter w:val="1"/>
          <w:wAfter w:w="805" w:type="dxa"/>
          <w:trHeight w:val="315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1010200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 xml:space="preserve"> Налог на доходы физ. лиц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561,20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312,26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55,64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600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1030000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Налоги на товары (Работы, услуги), Реализуемые на территории РФ</w:t>
            </w:r>
          </w:p>
        </w:tc>
        <w:tc>
          <w:tcPr>
            <w:tcW w:w="1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16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315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1030200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Акцизы по подакцизным товара</w:t>
            </w:r>
            <w:proofErr w:type="gramStart"/>
            <w:r w:rsidRPr="009D3423">
              <w:t>м(</w:t>
            </w:r>
            <w:proofErr w:type="gramEnd"/>
            <w:r w:rsidRPr="009D3423">
              <w:t>продукции)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315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1050000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 xml:space="preserve"> Налоги на совокупный доход</w:t>
            </w:r>
          </w:p>
        </w:tc>
        <w:tc>
          <w:tcPr>
            <w:tcW w:w="1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1549,70</w:t>
            </w:r>
          </w:p>
        </w:tc>
        <w:tc>
          <w:tcPr>
            <w:tcW w:w="16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1550,00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315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1050300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Единый сельхозналог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1549,70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1550,00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315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1060000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 xml:space="preserve"> Налоги на имущество</w:t>
            </w:r>
          </w:p>
        </w:tc>
        <w:tc>
          <w:tcPr>
            <w:tcW w:w="1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813,10</w:t>
            </w:r>
          </w:p>
        </w:tc>
        <w:tc>
          <w:tcPr>
            <w:tcW w:w="16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248,21</w:t>
            </w:r>
          </w:p>
        </w:tc>
        <w:tc>
          <w:tcPr>
            <w:tcW w:w="145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30,53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315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1060100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 xml:space="preserve"> Налог на </w:t>
            </w:r>
            <w:proofErr w:type="spellStart"/>
            <w:r w:rsidRPr="009D3423">
              <w:t>имущ</w:t>
            </w:r>
            <w:proofErr w:type="spellEnd"/>
            <w:r w:rsidRPr="009D3423">
              <w:t xml:space="preserve">. физ. лиц  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57,30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2,35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4,10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315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1060600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 xml:space="preserve"> Земельный налог    всего: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755,80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245,86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32,53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315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1090700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Прочие налоговые доходы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  <w:r w:rsidRPr="009D3423">
              <w:rPr>
                <w:iCs/>
              </w:rPr>
              <w:t> 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  <w:r w:rsidRPr="009D3423">
              <w:rPr>
                <w:iCs/>
              </w:rPr>
              <w:t> 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  <w:r w:rsidRPr="009D3423">
              <w:rPr>
                <w:iCs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330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  <w:u w:val="single"/>
              </w:rPr>
            </w:pPr>
            <w:r w:rsidRPr="009D3423">
              <w:rPr>
                <w:bCs/>
                <w:iCs/>
                <w:u w:val="single"/>
              </w:rPr>
              <w:t xml:space="preserve"> Неналоговые доходы</w:t>
            </w:r>
          </w:p>
        </w:tc>
        <w:tc>
          <w:tcPr>
            <w:tcW w:w="1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115,00</w:t>
            </w:r>
          </w:p>
        </w:tc>
        <w:tc>
          <w:tcPr>
            <w:tcW w:w="16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6,80</w:t>
            </w:r>
          </w:p>
        </w:tc>
        <w:tc>
          <w:tcPr>
            <w:tcW w:w="145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</w:tr>
      <w:tr w:rsidR="009D3423" w:rsidRPr="009D3423" w:rsidTr="009D3423">
        <w:trPr>
          <w:gridAfter w:val="1"/>
          <w:wAfter w:w="805" w:type="dxa"/>
          <w:trHeight w:val="300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1110000</w:t>
            </w:r>
          </w:p>
        </w:tc>
        <w:tc>
          <w:tcPr>
            <w:tcW w:w="7371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D3423" w:rsidRPr="009D3423" w:rsidRDefault="009D3423" w:rsidP="009D3423">
            <w:pPr>
              <w:jc w:val="both"/>
            </w:pPr>
            <w:r w:rsidRPr="009D3423">
              <w:t>Доходы от имущества, находящегося в муниципальной собственности</w:t>
            </w:r>
          </w:p>
        </w:tc>
        <w:tc>
          <w:tcPr>
            <w:tcW w:w="137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40,00</w:t>
            </w:r>
          </w:p>
        </w:tc>
        <w:tc>
          <w:tcPr>
            <w:tcW w:w="1671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2,80</w:t>
            </w:r>
          </w:p>
        </w:tc>
        <w:tc>
          <w:tcPr>
            <w:tcW w:w="1457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</w:tr>
      <w:tr w:rsidR="009D3423" w:rsidRPr="009D3423" w:rsidTr="009D3423">
        <w:trPr>
          <w:gridAfter w:val="1"/>
          <w:wAfter w:w="805" w:type="dxa"/>
          <w:trHeight w:val="300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7371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D3423" w:rsidRPr="009D3423" w:rsidRDefault="009D3423" w:rsidP="009D3423"/>
        </w:tc>
        <w:tc>
          <w:tcPr>
            <w:tcW w:w="137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1671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1457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</w:tr>
      <w:tr w:rsidR="009D3423" w:rsidRPr="009D3423" w:rsidTr="009D3423">
        <w:trPr>
          <w:gridAfter w:val="1"/>
          <w:wAfter w:w="805" w:type="dxa"/>
          <w:trHeight w:val="225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7371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D3423" w:rsidRPr="009D3423" w:rsidRDefault="009D3423" w:rsidP="009D3423"/>
        </w:tc>
        <w:tc>
          <w:tcPr>
            <w:tcW w:w="137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1671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1457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</w:tr>
      <w:tr w:rsidR="009D3423" w:rsidRPr="009D3423" w:rsidTr="009D3423">
        <w:trPr>
          <w:gridAfter w:val="1"/>
          <w:wAfter w:w="805" w:type="dxa"/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1120100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Плата за негатив</w:t>
            </w:r>
            <w:proofErr w:type="gramStart"/>
            <w:r w:rsidRPr="009D3423">
              <w:t>.</w:t>
            </w:r>
            <w:proofErr w:type="gramEnd"/>
            <w:r w:rsidRPr="009D3423">
              <w:t xml:space="preserve"> </w:t>
            </w:r>
            <w:proofErr w:type="spellStart"/>
            <w:proofErr w:type="gramStart"/>
            <w:r w:rsidRPr="009D3423">
              <w:t>в</w:t>
            </w:r>
            <w:proofErr w:type="gramEnd"/>
            <w:r w:rsidRPr="009D3423">
              <w:t>оздейст</w:t>
            </w:r>
            <w:proofErr w:type="spellEnd"/>
            <w:r w:rsidRPr="009D3423">
              <w:t xml:space="preserve">. на </w:t>
            </w:r>
            <w:proofErr w:type="spellStart"/>
            <w:r w:rsidRPr="009D3423">
              <w:t>окр</w:t>
            </w:r>
            <w:proofErr w:type="spellEnd"/>
            <w:r w:rsidRPr="009D3423">
              <w:t>./ср.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</w:tr>
      <w:tr w:rsidR="009D3423" w:rsidRPr="009D3423" w:rsidTr="009D3423">
        <w:trPr>
          <w:gridAfter w:val="1"/>
          <w:wAfter w:w="805" w:type="dxa"/>
          <w:trHeight w:val="300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1130000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Доходы от оказания услуг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5,00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4,00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</w:tr>
      <w:tr w:rsidR="009D3423" w:rsidRPr="009D3423" w:rsidTr="009D3423">
        <w:trPr>
          <w:gridAfter w:val="1"/>
          <w:wAfter w:w="805" w:type="dxa"/>
          <w:trHeight w:val="300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1140000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 xml:space="preserve">Продажа имущества 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</w:tr>
      <w:tr w:rsidR="009D3423" w:rsidRPr="009D3423" w:rsidTr="009D3423">
        <w:trPr>
          <w:gridAfter w:val="1"/>
          <w:wAfter w:w="805" w:type="dxa"/>
          <w:trHeight w:val="300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1140000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 xml:space="preserve">Продажа земли 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</w:tr>
      <w:tr w:rsidR="009D3423" w:rsidRPr="009D3423" w:rsidTr="009D3423">
        <w:trPr>
          <w:gridAfter w:val="1"/>
          <w:wAfter w:w="805" w:type="dxa"/>
          <w:trHeight w:val="300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1160000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 xml:space="preserve">Прочие неналоговые поступления 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</w:tr>
      <w:tr w:rsidR="009D3423" w:rsidRPr="009D3423" w:rsidTr="009D3423">
        <w:trPr>
          <w:gridAfter w:val="1"/>
          <w:wAfter w:w="805" w:type="dxa"/>
          <w:trHeight w:val="315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1170000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 xml:space="preserve"> Прочие неналоговые сборы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70,00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</w:tr>
      <w:tr w:rsidR="009D3423" w:rsidRPr="009D3423" w:rsidTr="009D3423">
        <w:trPr>
          <w:gridAfter w:val="1"/>
          <w:wAfter w:w="805" w:type="dxa"/>
          <w:trHeight w:val="330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   ИТОГО  ДОХОДОВ</w:t>
            </w:r>
          </w:p>
        </w:tc>
        <w:tc>
          <w:tcPr>
            <w:tcW w:w="1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3039,00</w:t>
            </w:r>
          </w:p>
        </w:tc>
        <w:tc>
          <w:tcPr>
            <w:tcW w:w="16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2117,27</w:t>
            </w:r>
          </w:p>
        </w:tc>
        <w:tc>
          <w:tcPr>
            <w:tcW w:w="145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69,67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</w:tr>
      <w:tr w:rsidR="009D3423" w:rsidRPr="009D3423" w:rsidTr="009D3423">
        <w:trPr>
          <w:gridAfter w:val="1"/>
          <w:wAfter w:w="805" w:type="dxa"/>
          <w:trHeight w:val="300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20216001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Дотации  из фонда поддержки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5065,50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2532,75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 xml:space="preserve"> </w:t>
            </w:r>
          </w:p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1455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20202000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D3423" w:rsidRPr="009D3423" w:rsidRDefault="009D3423" w:rsidP="009D3423">
            <w:r w:rsidRPr="009D3423">
              <w:t>Субсидии бюджетам сельских поселений на осуществление дорожной деятельности в отношении автомобильных дорог общего пользования, а так же капитального ремонта.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660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20229999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D3423" w:rsidRPr="009D3423" w:rsidRDefault="009D3423" w:rsidP="009D3423">
            <w:r w:rsidRPr="009D3423">
              <w:t>Прочие субсидии бюджетам сельских поселений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643,70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1005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lastRenderedPageBreak/>
              <w:t>20235118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423" w:rsidRPr="009D3423" w:rsidRDefault="009D3423" w:rsidP="009D3423">
            <w:pPr>
              <w:jc w:val="both"/>
            </w:pPr>
            <w:r w:rsidRPr="009D3423"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113,80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56,96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50,05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480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20240014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423" w:rsidRPr="009D3423" w:rsidRDefault="009D3423" w:rsidP="009D3423">
            <w:pPr>
              <w:jc w:val="both"/>
            </w:pPr>
            <w:r w:rsidRPr="009D3423">
              <w:t xml:space="preserve">Прочие субсидии 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630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20705030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423" w:rsidRPr="009D3423" w:rsidRDefault="009D3423" w:rsidP="009D3423">
            <w:pPr>
              <w:jc w:val="both"/>
            </w:pPr>
            <w:r w:rsidRPr="009D3423">
              <w:t>Прочие безвозмездные поступления в бюджеты сельских поселений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1005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21900000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423" w:rsidRPr="009D3423" w:rsidRDefault="009D3423" w:rsidP="009D3423">
            <w:pPr>
              <w:jc w:val="both"/>
            </w:pPr>
            <w:r w:rsidRPr="009D3423">
              <w:t>Возврат остатков  субсидий, субвенций и иных межбюджетных трансфертов, имеющих целевое назначение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585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20249999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423" w:rsidRPr="009D3423" w:rsidRDefault="009D3423" w:rsidP="009D3423">
            <w:pPr>
              <w:jc w:val="both"/>
            </w:pPr>
            <w:r w:rsidRPr="009D3423">
              <w:t>Прочие межбюджетные трансферты, передаваемые бюджетам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1245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21960010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423" w:rsidRPr="009D3423" w:rsidRDefault="009D3423" w:rsidP="009D3423">
            <w:pPr>
              <w:jc w:val="both"/>
            </w:pPr>
            <w:r w:rsidRPr="009D3423">
              <w:t>Возврат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-133,56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315"/>
        </w:trPr>
        <w:tc>
          <w:tcPr>
            <w:tcW w:w="2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7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   ВСЕГО  ДОХОДОВ</w:t>
            </w:r>
          </w:p>
        </w:tc>
        <w:tc>
          <w:tcPr>
            <w:tcW w:w="13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8862,00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4573,42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51,61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315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  ИТОГО</w:t>
            </w:r>
          </w:p>
        </w:tc>
        <w:tc>
          <w:tcPr>
            <w:tcW w:w="1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8862,00</w:t>
            </w:r>
          </w:p>
        </w:tc>
        <w:tc>
          <w:tcPr>
            <w:tcW w:w="16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4573,42</w:t>
            </w:r>
          </w:p>
        </w:tc>
        <w:tc>
          <w:tcPr>
            <w:tcW w:w="145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51,61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gridAfter w:val="1"/>
          <w:wAfter w:w="805" w:type="dxa"/>
          <w:trHeight w:val="300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315"/>
        </w:trPr>
        <w:tc>
          <w:tcPr>
            <w:tcW w:w="81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                                   </w:t>
            </w:r>
            <w:proofErr w:type="gramStart"/>
            <w:r w:rsidRPr="009D3423">
              <w:rPr>
                <w:bCs/>
              </w:rPr>
              <w:t>Р</w:t>
            </w:r>
            <w:proofErr w:type="gramEnd"/>
            <w:r w:rsidRPr="009D3423">
              <w:rPr>
                <w:bCs/>
              </w:rPr>
              <w:t xml:space="preserve"> А С Х О Д Ы</w:t>
            </w:r>
          </w:p>
        </w:tc>
        <w:tc>
          <w:tcPr>
            <w:tcW w:w="36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6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36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55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686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 Наименование </w:t>
            </w:r>
          </w:p>
        </w:tc>
        <w:tc>
          <w:tcPr>
            <w:tcW w:w="3627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 План </w:t>
            </w:r>
            <w:proofErr w:type="gramStart"/>
            <w:r w:rsidRPr="009D3423">
              <w:rPr>
                <w:bCs/>
              </w:rPr>
              <w:t>на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 </w:t>
            </w:r>
            <w:proofErr w:type="spellStart"/>
            <w:r w:rsidRPr="009D3423">
              <w:rPr>
                <w:bCs/>
              </w:rPr>
              <w:t>Исполн</w:t>
            </w:r>
            <w:proofErr w:type="spellEnd"/>
            <w:r w:rsidRPr="009D3423">
              <w:rPr>
                <w:bCs/>
              </w:rPr>
              <w:t>.</w:t>
            </w:r>
          </w:p>
        </w:tc>
        <w:tc>
          <w:tcPr>
            <w:tcW w:w="1984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</w:rPr>
            </w:pPr>
            <w:r w:rsidRPr="009D3423">
              <w:rPr>
                <w:bCs/>
              </w:rPr>
              <w:t xml:space="preserve">       В процентах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40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КБК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 расходов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 год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 с нач.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proofErr w:type="spellStart"/>
            <w:r w:rsidRPr="009D3423">
              <w:rPr>
                <w:bCs/>
              </w:rPr>
              <w:t>утвержд</w:t>
            </w:r>
            <w:proofErr w:type="spellEnd"/>
            <w:r w:rsidRPr="009D3423">
              <w:rPr>
                <w:bCs/>
              </w:rPr>
              <w:t>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 года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</w:rPr>
            </w:pPr>
            <w:r w:rsidRPr="009D3423">
              <w:rPr>
                <w:bCs/>
              </w:rPr>
              <w:t xml:space="preserve"> к году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.0100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Общегосударственные расходы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6099,54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3509,67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107,04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  <w:r w:rsidRPr="009D3423">
              <w:rPr>
                <w:iCs/>
              </w:rPr>
              <w:t xml:space="preserve">     - расходы на содержание администрации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5923,54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3378,67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57,04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  <w:r w:rsidRPr="009D3423">
              <w:rPr>
                <w:iCs/>
              </w:rPr>
              <w:t xml:space="preserve">   - другие общегосударственные вопросы  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134,00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111,00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  <w:r w:rsidRPr="009D3423">
              <w:rPr>
                <w:iCs/>
              </w:rPr>
              <w:t xml:space="preserve">   - резервный фонд 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5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  <w:r w:rsidRPr="009D3423">
              <w:rPr>
                <w:iCs/>
              </w:rPr>
              <w:t xml:space="preserve"> - иные межбюджетные трансферты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40,00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</w:pPr>
            <w:r w:rsidRPr="009D3423">
              <w:t>20,00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iCs/>
              </w:rPr>
            </w:pPr>
            <w:r w:rsidRPr="009D3423">
              <w:rPr>
                <w:iCs/>
              </w:rPr>
              <w:t>50,00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.0200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Национальная оборона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</w:rPr>
            </w:pPr>
            <w:r w:rsidRPr="009D3423">
              <w:rPr>
                <w:bCs/>
              </w:rPr>
              <w:t>113,80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</w:rPr>
            </w:pPr>
            <w:r w:rsidRPr="009D3423">
              <w:rPr>
                <w:bCs/>
              </w:rPr>
              <w:t>56,96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50,05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55"/>
        </w:trPr>
        <w:tc>
          <w:tcPr>
            <w:tcW w:w="1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  <w:r w:rsidRPr="009D3423">
              <w:rPr>
                <w:iCs/>
              </w:rPr>
              <w:t>.0203</w:t>
            </w:r>
          </w:p>
        </w:tc>
        <w:tc>
          <w:tcPr>
            <w:tcW w:w="6863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iCs/>
              </w:rPr>
            </w:pPr>
            <w:r w:rsidRPr="009D3423">
              <w:rPr>
                <w:iCs/>
              </w:rPr>
              <w:t>Осуществление первичного воинского учета</w:t>
            </w:r>
          </w:p>
        </w:tc>
        <w:tc>
          <w:tcPr>
            <w:tcW w:w="3627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iCs/>
              </w:rPr>
            </w:pPr>
            <w:r w:rsidRPr="009D3423">
              <w:rPr>
                <w:iCs/>
              </w:rPr>
              <w:t>113,80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iCs/>
              </w:rPr>
            </w:pPr>
            <w:r w:rsidRPr="009D3423">
              <w:rPr>
                <w:iCs/>
              </w:rPr>
              <w:t>56,96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50,05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6863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3627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525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.0300</w:t>
            </w:r>
          </w:p>
        </w:tc>
        <w:tc>
          <w:tcPr>
            <w:tcW w:w="68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423" w:rsidRPr="009D3423" w:rsidRDefault="009D3423" w:rsidP="009D3423">
            <w:pPr>
              <w:jc w:val="both"/>
              <w:rPr>
                <w:bCs/>
                <w:iCs/>
              </w:rPr>
            </w:pPr>
            <w:r w:rsidRPr="009D3423">
              <w:rPr>
                <w:bCs/>
                <w:iCs/>
              </w:rPr>
              <w:t>Национальная безопасность и правоохранительная деятельность</w:t>
            </w:r>
          </w:p>
        </w:tc>
        <w:tc>
          <w:tcPr>
            <w:tcW w:w="36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477,50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101,83</w:t>
            </w:r>
          </w:p>
        </w:tc>
        <w:tc>
          <w:tcPr>
            <w:tcW w:w="198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21,33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68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Водное хозяйство </w:t>
            </w:r>
          </w:p>
        </w:tc>
        <w:tc>
          <w:tcPr>
            <w:tcW w:w="36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6863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3627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68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Транспорт</w:t>
            </w:r>
          </w:p>
        </w:tc>
        <w:tc>
          <w:tcPr>
            <w:tcW w:w="36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.0409</w:t>
            </w:r>
          </w:p>
        </w:tc>
        <w:tc>
          <w:tcPr>
            <w:tcW w:w="68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 xml:space="preserve">Дорожное хозяйство </w:t>
            </w:r>
          </w:p>
        </w:tc>
        <w:tc>
          <w:tcPr>
            <w:tcW w:w="36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</w:rPr>
            </w:pPr>
            <w:r w:rsidRPr="009D3423">
              <w:rPr>
                <w:bCs/>
              </w:rPr>
              <w:t>0,00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</w:rPr>
            </w:pPr>
            <w:r w:rsidRPr="009D3423">
              <w:rPr>
                <w:bCs/>
              </w:rPr>
              <w:t>0,00</w:t>
            </w:r>
          </w:p>
        </w:tc>
        <w:tc>
          <w:tcPr>
            <w:tcW w:w="198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center"/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.0500</w:t>
            </w:r>
          </w:p>
        </w:tc>
        <w:tc>
          <w:tcPr>
            <w:tcW w:w="68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 xml:space="preserve"> Жилищно-коммунальное хозяйство</w:t>
            </w:r>
          </w:p>
        </w:tc>
        <w:tc>
          <w:tcPr>
            <w:tcW w:w="36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2733,37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555,42</w:t>
            </w:r>
          </w:p>
        </w:tc>
        <w:tc>
          <w:tcPr>
            <w:tcW w:w="198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20,32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55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.0501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 xml:space="preserve"> Жилищное хозяйство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</w:rPr>
            </w:pPr>
            <w:r w:rsidRPr="009D3423">
              <w:rPr>
                <w:bCs/>
              </w:rPr>
              <w:t>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</w:rPr>
            </w:pPr>
            <w:r w:rsidRPr="009D3423">
              <w:rPr>
                <w:bCs/>
              </w:rPr>
              <w:t>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55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.0502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Коммунальное хозяйство</w:t>
            </w:r>
          </w:p>
        </w:tc>
        <w:tc>
          <w:tcPr>
            <w:tcW w:w="36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55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.0503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Благоустройство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</w:rPr>
            </w:pPr>
            <w:r w:rsidRPr="009D3423">
              <w:rPr>
                <w:bCs/>
              </w:rPr>
              <w:t>2433,37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</w:rPr>
            </w:pPr>
            <w:r w:rsidRPr="009D3423">
              <w:rPr>
                <w:bCs/>
              </w:rPr>
              <w:t>555,42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22,83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55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.0505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Другие вопросы в области  ЖКХ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.0600</w:t>
            </w:r>
          </w:p>
        </w:tc>
        <w:tc>
          <w:tcPr>
            <w:tcW w:w="68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Охрана окружающей среды</w:t>
            </w:r>
          </w:p>
        </w:tc>
        <w:tc>
          <w:tcPr>
            <w:tcW w:w="36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98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.0700</w:t>
            </w:r>
          </w:p>
        </w:tc>
        <w:tc>
          <w:tcPr>
            <w:tcW w:w="68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Молодежная политика</w:t>
            </w:r>
          </w:p>
        </w:tc>
        <w:tc>
          <w:tcPr>
            <w:tcW w:w="36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lastRenderedPageBreak/>
              <w:t>.0800</w:t>
            </w:r>
          </w:p>
        </w:tc>
        <w:tc>
          <w:tcPr>
            <w:tcW w:w="68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 xml:space="preserve"> Культура и искусство</w:t>
            </w:r>
          </w:p>
        </w:tc>
        <w:tc>
          <w:tcPr>
            <w:tcW w:w="36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960,00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611,00</w:t>
            </w:r>
          </w:p>
        </w:tc>
        <w:tc>
          <w:tcPr>
            <w:tcW w:w="198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63,65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.1000</w:t>
            </w:r>
          </w:p>
        </w:tc>
        <w:tc>
          <w:tcPr>
            <w:tcW w:w="68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Социальная политика</w:t>
            </w:r>
          </w:p>
        </w:tc>
        <w:tc>
          <w:tcPr>
            <w:tcW w:w="36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288,10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147,69</w:t>
            </w:r>
          </w:p>
        </w:tc>
        <w:tc>
          <w:tcPr>
            <w:tcW w:w="198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51,26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.1001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Пенсионное  обеспечение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288,10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147,69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51,26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55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.1003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Социальное обеспечение</w:t>
            </w:r>
          </w:p>
        </w:tc>
        <w:tc>
          <w:tcPr>
            <w:tcW w:w="36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55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.0106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Гранты на благоустройство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55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Гранты общественным организациям</w:t>
            </w:r>
          </w:p>
        </w:tc>
        <w:tc>
          <w:tcPr>
            <w:tcW w:w="36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6863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1100</w:t>
            </w:r>
          </w:p>
        </w:tc>
        <w:tc>
          <w:tcPr>
            <w:tcW w:w="68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Физическая культура и спорт</w:t>
            </w:r>
          </w:p>
        </w:tc>
        <w:tc>
          <w:tcPr>
            <w:tcW w:w="36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189,69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94,85</w:t>
            </w:r>
          </w:p>
        </w:tc>
        <w:tc>
          <w:tcPr>
            <w:tcW w:w="198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50,00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1400</w:t>
            </w:r>
          </w:p>
        </w:tc>
        <w:tc>
          <w:tcPr>
            <w:tcW w:w="6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Иные межбюджетные трансферты</w:t>
            </w:r>
          </w:p>
        </w:tc>
        <w:tc>
          <w:tcPr>
            <w:tcW w:w="36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0,00</w:t>
            </w:r>
          </w:p>
        </w:tc>
        <w:tc>
          <w:tcPr>
            <w:tcW w:w="198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7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68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 xml:space="preserve">         ВСЕГО  РАСХОДОВ</w:t>
            </w:r>
          </w:p>
        </w:tc>
        <w:tc>
          <w:tcPr>
            <w:tcW w:w="36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10862,00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5077,42</w:t>
            </w:r>
          </w:p>
        </w:tc>
        <w:tc>
          <w:tcPr>
            <w:tcW w:w="198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46,74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510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Результат исполнения бюджета Дефицит /профицит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-2000000,00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jc w:val="right"/>
              <w:rPr>
                <w:bCs/>
                <w:iCs/>
              </w:rPr>
            </w:pPr>
            <w:r w:rsidRPr="009D3423">
              <w:rPr>
                <w:bCs/>
                <w:iCs/>
              </w:rPr>
              <w:t>-503994,93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</w:tr>
      <w:tr w:rsidR="009D3423" w:rsidRPr="009D3423" w:rsidTr="009D3423">
        <w:trPr>
          <w:trHeight w:val="255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r w:rsidRPr="009D3423">
              <w:t> </w:t>
            </w:r>
          </w:p>
        </w:tc>
        <w:tc>
          <w:tcPr>
            <w:tcW w:w="686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362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  <w:r w:rsidRPr="009D3423">
              <w:rPr>
                <w:bCs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  <w:r w:rsidRPr="009D3423">
              <w:rPr>
                <w:bCs/>
                <w:iCs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  <w:tr w:rsidR="009D3423" w:rsidRPr="009D3423" w:rsidTr="009D3423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6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36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>
            <w:pPr>
              <w:rPr>
                <w:bCs/>
                <w:iCs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3423" w:rsidRPr="009D3423" w:rsidRDefault="009D3423" w:rsidP="009D3423"/>
        </w:tc>
      </w:tr>
    </w:tbl>
    <w:p w:rsidR="009D3423" w:rsidRPr="009D3423" w:rsidRDefault="009D3423" w:rsidP="009D3423">
      <w:pPr>
        <w:shd w:val="clear" w:color="auto" w:fill="FFFFFF"/>
        <w:spacing w:before="100" w:beforeAutospacing="1" w:after="100" w:afterAutospacing="1"/>
        <w:jc w:val="center"/>
        <w:rPr>
          <w:color w:val="000000"/>
        </w:rPr>
      </w:pPr>
    </w:p>
    <w:p w:rsidR="009D3423" w:rsidRPr="009D3423" w:rsidRDefault="009D3423" w:rsidP="009D3423">
      <w:pPr>
        <w:jc w:val="center"/>
        <w:rPr>
          <w:b/>
          <w:bCs/>
        </w:rPr>
      </w:pPr>
      <w:r w:rsidRPr="009D3423">
        <w:rPr>
          <w:b/>
          <w:bCs/>
        </w:rPr>
        <w:t xml:space="preserve">АДМИНИСТРАЦИЯ </w:t>
      </w:r>
    </w:p>
    <w:p w:rsidR="009D3423" w:rsidRPr="009D3423" w:rsidRDefault="009D3423" w:rsidP="009D3423">
      <w:pPr>
        <w:jc w:val="center"/>
        <w:rPr>
          <w:b/>
          <w:bCs/>
        </w:rPr>
      </w:pPr>
      <w:r w:rsidRPr="009D3423">
        <w:rPr>
          <w:b/>
          <w:bCs/>
        </w:rPr>
        <w:t>ИРБИЗИНСКОГО СЕЛЬСОВЕТА</w:t>
      </w:r>
    </w:p>
    <w:p w:rsidR="009D3423" w:rsidRPr="009D3423" w:rsidRDefault="009D3423" w:rsidP="009D3423">
      <w:pPr>
        <w:jc w:val="center"/>
        <w:rPr>
          <w:b/>
          <w:bCs/>
        </w:rPr>
      </w:pPr>
      <w:r w:rsidRPr="009D3423">
        <w:rPr>
          <w:b/>
          <w:bCs/>
        </w:rPr>
        <w:t xml:space="preserve"> КАРАСУКСКОГО  РАЙОНА </w:t>
      </w:r>
      <w:r w:rsidRPr="009D3423">
        <w:rPr>
          <w:b/>
        </w:rPr>
        <w:t>НОВОСИБИРСКОЙ ОБЛАСТИ</w:t>
      </w:r>
    </w:p>
    <w:p w:rsidR="009D3423" w:rsidRPr="009D3423" w:rsidRDefault="009D3423" w:rsidP="009D3423">
      <w:pPr>
        <w:jc w:val="center"/>
        <w:rPr>
          <w:b/>
          <w:spacing w:val="38"/>
        </w:rPr>
      </w:pPr>
    </w:p>
    <w:p w:rsidR="009D3423" w:rsidRPr="009D3423" w:rsidRDefault="009D3423" w:rsidP="009D3423">
      <w:pPr>
        <w:jc w:val="center"/>
        <w:rPr>
          <w:b/>
          <w:spacing w:val="38"/>
        </w:rPr>
      </w:pPr>
      <w:r w:rsidRPr="009D3423">
        <w:rPr>
          <w:b/>
          <w:spacing w:val="38"/>
        </w:rPr>
        <w:t>ПОСТАНОВЛЕНИЕ</w:t>
      </w:r>
    </w:p>
    <w:p w:rsidR="009D3423" w:rsidRPr="009D3423" w:rsidRDefault="009D3423" w:rsidP="009D3423">
      <w:pPr>
        <w:spacing w:after="200" w:line="276" w:lineRule="auto"/>
        <w:jc w:val="center"/>
        <w:rPr>
          <w:rFonts w:eastAsiaTheme="minorEastAsia"/>
        </w:rPr>
      </w:pPr>
      <w:r w:rsidRPr="009D3423">
        <w:rPr>
          <w:rFonts w:eastAsiaTheme="minorEastAsia"/>
        </w:rPr>
        <w:t>18.07.2022                                                                                      №64</w:t>
      </w:r>
    </w:p>
    <w:p w:rsidR="009D3423" w:rsidRPr="009D3423" w:rsidRDefault="009D3423" w:rsidP="009D3423">
      <w:pPr>
        <w:jc w:val="center"/>
        <w:rPr>
          <w:b/>
        </w:rPr>
      </w:pPr>
      <w:r w:rsidRPr="009D3423">
        <w:rPr>
          <w:b/>
        </w:rPr>
        <w:t xml:space="preserve">О внесении изменений  в постановлении администрации </w:t>
      </w:r>
      <w:proofErr w:type="spellStart"/>
      <w:r w:rsidRPr="009D3423">
        <w:rPr>
          <w:b/>
        </w:rPr>
        <w:t>Ирбизинского</w:t>
      </w:r>
      <w:proofErr w:type="spellEnd"/>
      <w:r w:rsidRPr="009D3423">
        <w:rPr>
          <w:b/>
        </w:rPr>
        <w:t xml:space="preserve"> сельсовета Карасукского района Новосибирской области  от 17.04.2017 №27«Об обеспечении доступа к информации</w:t>
      </w:r>
    </w:p>
    <w:p w:rsidR="009D3423" w:rsidRPr="009D3423" w:rsidRDefault="009D3423" w:rsidP="009D3423">
      <w:pPr>
        <w:jc w:val="center"/>
        <w:rPr>
          <w:b/>
        </w:rPr>
      </w:pPr>
      <w:r w:rsidRPr="009D3423">
        <w:rPr>
          <w:b/>
        </w:rPr>
        <w:t xml:space="preserve">о деятельности администрации </w:t>
      </w:r>
      <w:proofErr w:type="spellStart"/>
      <w:r w:rsidRPr="009D3423">
        <w:rPr>
          <w:b/>
        </w:rPr>
        <w:t>Ирбизинского</w:t>
      </w:r>
      <w:proofErr w:type="spellEnd"/>
      <w:r w:rsidRPr="009D3423">
        <w:rPr>
          <w:b/>
        </w:rPr>
        <w:t xml:space="preserve"> сельсовета</w:t>
      </w:r>
    </w:p>
    <w:p w:rsidR="009D3423" w:rsidRPr="009D3423" w:rsidRDefault="009D3423" w:rsidP="009D3423">
      <w:pPr>
        <w:jc w:val="center"/>
        <w:rPr>
          <w:b/>
        </w:rPr>
      </w:pPr>
      <w:r w:rsidRPr="009D3423">
        <w:rPr>
          <w:b/>
        </w:rPr>
        <w:t xml:space="preserve"> Карасукского района Новосибирской области»</w:t>
      </w:r>
    </w:p>
    <w:p w:rsidR="009D3423" w:rsidRPr="009D3423" w:rsidRDefault="009D3423" w:rsidP="009D3423">
      <w:pPr>
        <w:jc w:val="center"/>
        <w:rPr>
          <w:i/>
        </w:rPr>
      </w:pPr>
    </w:p>
    <w:p w:rsidR="009D3423" w:rsidRPr="009D3423" w:rsidRDefault="009D3423" w:rsidP="009D3423">
      <w:pPr>
        <w:jc w:val="both"/>
      </w:pPr>
      <w:r w:rsidRPr="009D3423">
        <w:t xml:space="preserve">       В соответствии со статьями 179 и 179.3 Бюджетного кодекса Российской Федерации, пунктом «в» пункта 2 части 1 статьи 13 Федерального закона  от 09.02.2009 № 8-ФЗ «</w:t>
      </w:r>
      <w:r w:rsidRPr="009D3423">
        <w:rPr>
          <w:color w:val="000000" w:themeColor="text1"/>
        </w:rPr>
        <w:t xml:space="preserve">"Об обеспечении доступа к информации о деятельности государственных органов и органов местного самоуправления", в целях </w:t>
      </w:r>
      <w:r w:rsidRPr="009D3423">
        <w:t xml:space="preserve">приведения нормативно-правового акта в соответствии с действующим законодательством, </w:t>
      </w:r>
    </w:p>
    <w:p w:rsidR="009D3423" w:rsidRPr="009D3423" w:rsidRDefault="009D3423" w:rsidP="009D3423">
      <w:pPr>
        <w:jc w:val="both"/>
        <w:rPr>
          <w:color w:val="000000" w:themeColor="text1"/>
        </w:rPr>
      </w:pPr>
      <w:r w:rsidRPr="009D3423">
        <w:rPr>
          <w:bCs/>
          <w:color w:val="000000" w:themeColor="text1"/>
        </w:rPr>
        <w:t>ПОСТАНОВЛЯЮ:</w:t>
      </w:r>
    </w:p>
    <w:p w:rsidR="009D3423" w:rsidRPr="009D3423" w:rsidRDefault="009D3423" w:rsidP="009D3423">
      <w:pPr>
        <w:jc w:val="both"/>
      </w:pPr>
      <w:r w:rsidRPr="009D3423">
        <w:rPr>
          <w:color w:val="000000" w:themeColor="text1"/>
        </w:rPr>
        <w:t>1. В</w:t>
      </w:r>
      <w:r w:rsidRPr="009D3423">
        <w:t xml:space="preserve"> </w:t>
      </w:r>
      <w:hyperlink w:anchor="P122" w:history="1">
        <w:proofErr w:type="gramStart"/>
        <w:r w:rsidRPr="009D3423">
          <w:rPr>
            <w:color w:val="000000" w:themeColor="text1"/>
          </w:rPr>
          <w:t>Перечен</w:t>
        </w:r>
      </w:hyperlink>
      <w:r w:rsidRPr="009D3423">
        <w:rPr>
          <w:color w:val="000000" w:themeColor="text1"/>
        </w:rPr>
        <w:t>ь</w:t>
      </w:r>
      <w:proofErr w:type="gramEnd"/>
      <w:r w:rsidRPr="009D3423">
        <w:rPr>
          <w:color w:val="000000" w:themeColor="text1"/>
        </w:rPr>
        <w:t xml:space="preserve"> информации о деятельности администрации </w:t>
      </w:r>
      <w:proofErr w:type="spellStart"/>
      <w:r w:rsidRPr="009D3423">
        <w:t>Ирбизинского</w:t>
      </w:r>
      <w:proofErr w:type="spellEnd"/>
      <w:r w:rsidRPr="009D3423">
        <w:t xml:space="preserve"> сельсовета</w:t>
      </w:r>
      <w:r w:rsidRPr="009D3423">
        <w:rPr>
          <w:color w:val="000000" w:themeColor="text1"/>
        </w:rPr>
        <w:t xml:space="preserve"> Карасукского района Новосибирской области, утвержденный</w:t>
      </w:r>
      <w:r w:rsidRPr="009D3423">
        <w:t xml:space="preserve"> постановлением администрации </w:t>
      </w:r>
      <w:proofErr w:type="spellStart"/>
      <w:r w:rsidRPr="009D3423">
        <w:t>Ирбизинского</w:t>
      </w:r>
      <w:proofErr w:type="spellEnd"/>
      <w:r w:rsidRPr="009D3423">
        <w:t xml:space="preserve"> сельсовета Карасукского района Новосибирской области  от 17.04.2017 №27 «Об   обеспечении доступа к информации о деятельности администрации </w:t>
      </w:r>
      <w:proofErr w:type="spellStart"/>
      <w:r w:rsidRPr="009D3423">
        <w:t>Ирбизинского</w:t>
      </w:r>
      <w:proofErr w:type="spellEnd"/>
      <w:r w:rsidRPr="009D3423">
        <w:t xml:space="preserve"> сельсовета Карасукского района Новосибирской области» внести следующие изменения:</w:t>
      </w:r>
    </w:p>
    <w:p w:rsidR="009D3423" w:rsidRPr="009D3423" w:rsidRDefault="009D3423" w:rsidP="009D3423">
      <w:pPr>
        <w:jc w:val="both"/>
      </w:pPr>
      <w:r w:rsidRPr="009D3423">
        <w:t>1.1.пункт 9  читать в новой редакции:</w:t>
      </w:r>
    </w:p>
    <w:p w:rsidR="009D3423" w:rsidRPr="009D3423" w:rsidRDefault="009D3423" w:rsidP="009D3423">
      <w:pPr>
        <w:ind w:left="567" w:hanging="141"/>
        <w:jc w:val="both"/>
      </w:pPr>
      <w:r w:rsidRPr="009D3423">
        <w:t xml:space="preserve"> «9. Перечень муниципальных целевых, ведомственных целевых программ, утвержденных администрацией»;</w:t>
      </w:r>
    </w:p>
    <w:p w:rsidR="009D3423" w:rsidRPr="009D3423" w:rsidRDefault="009D3423" w:rsidP="009D3423">
      <w:pPr>
        <w:jc w:val="both"/>
      </w:pPr>
      <w:r w:rsidRPr="009D3423">
        <w:t>1.2. пункт 10  читать в новой редакции:</w:t>
      </w:r>
    </w:p>
    <w:p w:rsidR="009D3423" w:rsidRPr="009D3423" w:rsidRDefault="009D3423" w:rsidP="009D3423">
      <w:pPr>
        <w:ind w:left="567" w:hanging="567"/>
        <w:jc w:val="both"/>
      </w:pPr>
      <w:r w:rsidRPr="009D3423">
        <w:t xml:space="preserve">      «10. Основные сведения о результатах реализации, в </w:t>
      </w:r>
      <w:proofErr w:type="gramStart"/>
      <w:r w:rsidRPr="009D3423">
        <w:t>порядке</w:t>
      </w:r>
      <w:proofErr w:type="gramEnd"/>
      <w:r w:rsidRPr="009D3423">
        <w:t xml:space="preserve"> установленном местной администрацией, муниципальных целевых, ведомственных целевых программ»;</w:t>
      </w:r>
    </w:p>
    <w:p w:rsidR="009D3423" w:rsidRPr="009D3423" w:rsidRDefault="009D3423" w:rsidP="009D3423">
      <w:pPr>
        <w:jc w:val="both"/>
      </w:pPr>
      <w:r w:rsidRPr="009D3423">
        <w:t xml:space="preserve">1.3. пункт 13  читать в новой редакции: </w:t>
      </w:r>
    </w:p>
    <w:p w:rsidR="009D3423" w:rsidRPr="009D3423" w:rsidRDefault="009D3423" w:rsidP="009D3423">
      <w:pPr>
        <w:ind w:left="567"/>
        <w:jc w:val="both"/>
      </w:pPr>
      <w:r w:rsidRPr="009D3423">
        <w:t>«13.</w:t>
      </w:r>
      <w:r w:rsidRPr="009D3423">
        <w:rPr>
          <w:color w:val="000000"/>
          <w:shd w:val="clear" w:color="auto" w:fill="FFFFFF"/>
        </w:rPr>
        <w:t xml:space="preserve"> Информацию о закупках товаров, работ, услуг для обеспечения  муниципальных нужд в соответствии с законодательством Российской Федерации о контрактной системе в сфере закупок товаров, работ, услуг для обеспечения  муниципальных нужд»».</w:t>
      </w:r>
    </w:p>
    <w:p w:rsidR="009D3423" w:rsidRPr="009D3423" w:rsidRDefault="009D3423" w:rsidP="009D3423">
      <w:pPr>
        <w:jc w:val="both"/>
        <w:rPr>
          <w:color w:val="000000" w:themeColor="text1"/>
          <w:spacing w:val="-16"/>
        </w:rPr>
      </w:pPr>
      <w:r w:rsidRPr="009D3423">
        <w:t xml:space="preserve">2. Настоящее постановление опубликовать в Вестнике </w:t>
      </w:r>
      <w:proofErr w:type="spellStart"/>
      <w:r w:rsidRPr="009D3423">
        <w:t>Ирбизинского</w:t>
      </w:r>
      <w:proofErr w:type="spellEnd"/>
      <w:r w:rsidRPr="009D3423">
        <w:t xml:space="preserve"> сельсовета.</w:t>
      </w:r>
    </w:p>
    <w:p w:rsidR="009D3423" w:rsidRPr="009D3423" w:rsidRDefault="009D3423" w:rsidP="009D3423">
      <w:pPr>
        <w:jc w:val="both"/>
      </w:pPr>
      <w:r w:rsidRPr="009D3423">
        <w:rPr>
          <w:color w:val="000000" w:themeColor="text1"/>
          <w:spacing w:val="-16"/>
        </w:rPr>
        <w:t>3.</w:t>
      </w:r>
      <w:r w:rsidRPr="009D3423">
        <w:rPr>
          <w:color w:val="000000" w:themeColor="text1"/>
        </w:rPr>
        <w:t> </w:t>
      </w:r>
      <w:proofErr w:type="gramStart"/>
      <w:r w:rsidRPr="009D3423">
        <w:rPr>
          <w:rFonts w:eastAsia="Calibri"/>
        </w:rPr>
        <w:t>Контроль за</w:t>
      </w:r>
      <w:proofErr w:type="gramEnd"/>
      <w:r w:rsidRPr="009D3423">
        <w:rPr>
          <w:rFonts w:eastAsia="Calibri"/>
        </w:rPr>
        <w:t xml:space="preserve"> исполнением настоящего постановления оставляю за собой.</w:t>
      </w:r>
    </w:p>
    <w:p w:rsidR="009D3423" w:rsidRPr="009D3423" w:rsidRDefault="009D3423" w:rsidP="009D3423">
      <w:pPr>
        <w:jc w:val="both"/>
      </w:pPr>
    </w:p>
    <w:p w:rsidR="009D3423" w:rsidRPr="009D3423" w:rsidRDefault="009D3423" w:rsidP="009D3423">
      <w:pPr>
        <w:jc w:val="both"/>
      </w:pPr>
    </w:p>
    <w:p w:rsidR="009D3423" w:rsidRPr="009D3423" w:rsidRDefault="009D3423" w:rsidP="009D3423">
      <w:pPr>
        <w:jc w:val="both"/>
      </w:pPr>
      <w:r w:rsidRPr="009D3423">
        <w:t xml:space="preserve">Глава </w:t>
      </w:r>
      <w:proofErr w:type="spellStart"/>
      <w:r w:rsidRPr="009D3423">
        <w:t>Ирбизинского</w:t>
      </w:r>
      <w:proofErr w:type="spellEnd"/>
      <w:r w:rsidRPr="009D3423">
        <w:t xml:space="preserve"> сельсовета</w:t>
      </w:r>
    </w:p>
    <w:p w:rsidR="009D3423" w:rsidRPr="009D3423" w:rsidRDefault="009D3423" w:rsidP="009D3423">
      <w:pPr>
        <w:jc w:val="both"/>
      </w:pPr>
      <w:r w:rsidRPr="009D3423">
        <w:lastRenderedPageBreak/>
        <w:t xml:space="preserve">Карасукского района </w:t>
      </w:r>
    </w:p>
    <w:p w:rsidR="009D3423" w:rsidRPr="009D3423" w:rsidRDefault="009D3423" w:rsidP="009D3423">
      <w:pPr>
        <w:jc w:val="both"/>
      </w:pPr>
      <w:r w:rsidRPr="009D3423">
        <w:t xml:space="preserve">Новосибирской области                                                                 </w:t>
      </w:r>
      <w:proofErr w:type="spellStart"/>
      <w:r w:rsidRPr="009D3423">
        <w:t>В.В.Очеретько</w:t>
      </w:r>
      <w:proofErr w:type="spellEnd"/>
    </w:p>
    <w:p w:rsidR="009D3423" w:rsidRPr="009D3423" w:rsidRDefault="009D3423" w:rsidP="009D3423">
      <w:pPr>
        <w:jc w:val="center"/>
        <w:rPr>
          <w:rFonts w:eastAsia="Calibri"/>
          <w:b/>
        </w:rPr>
      </w:pPr>
      <w:r w:rsidRPr="009D3423">
        <w:rPr>
          <w:rFonts w:eastAsia="Calibri"/>
          <w:b/>
        </w:rPr>
        <w:t>АДМИНИСТРАЦИЯ</w:t>
      </w:r>
    </w:p>
    <w:p w:rsidR="009D3423" w:rsidRPr="009D3423" w:rsidRDefault="009D3423" w:rsidP="009D3423">
      <w:pPr>
        <w:jc w:val="center"/>
        <w:rPr>
          <w:rFonts w:eastAsia="Calibri"/>
          <w:b/>
        </w:rPr>
      </w:pPr>
      <w:r w:rsidRPr="009D3423">
        <w:rPr>
          <w:rFonts w:eastAsia="Calibri"/>
          <w:b/>
        </w:rPr>
        <w:t>ИРБИЗИНСКОГО СЕЛЬСОВЕТА</w:t>
      </w:r>
    </w:p>
    <w:p w:rsidR="009D3423" w:rsidRPr="009D3423" w:rsidRDefault="009D3423" w:rsidP="009D3423">
      <w:pPr>
        <w:jc w:val="center"/>
        <w:rPr>
          <w:rFonts w:eastAsia="Calibri"/>
          <w:b/>
        </w:rPr>
      </w:pPr>
      <w:r w:rsidRPr="009D3423">
        <w:rPr>
          <w:rFonts w:eastAsia="Calibri"/>
          <w:b/>
        </w:rPr>
        <w:t xml:space="preserve">  КАРАСУКСКОГО  РАЙОНА НОВОСИБИРСКОЙ ОБЛАСТИ</w:t>
      </w:r>
    </w:p>
    <w:p w:rsidR="009D3423" w:rsidRPr="009D3423" w:rsidRDefault="009D3423" w:rsidP="009D3423">
      <w:pPr>
        <w:jc w:val="center"/>
        <w:rPr>
          <w:rFonts w:eastAsia="Calibri"/>
          <w:b/>
        </w:rPr>
      </w:pPr>
    </w:p>
    <w:p w:rsidR="009D3423" w:rsidRPr="009D3423" w:rsidRDefault="009D3423" w:rsidP="004666CD">
      <w:pPr>
        <w:keepNext/>
        <w:jc w:val="center"/>
        <w:outlineLvl w:val="0"/>
        <w:rPr>
          <w:rFonts w:eastAsia="Calibri"/>
        </w:rPr>
      </w:pPr>
      <w:r w:rsidRPr="009D3423">
        <w:rPr>
          <w:rFonts w:eastAsia="Calibri"/>
          <w:b/>
        </w:rPr>
        <w:t>ПОСТАНОВЛЕНИЕ</w:t>
      </w:r>
      <w:r w:rsidRPr="009D3423">
        <w:rPr>
          <w:rFonts w:eastAsia="Calibri"/>
        </w:rPr>
        <w:t xml:space="preserve">                                                                                                </w:t>
      </w:r>
    </w:p>
    <w:p w:rsidR="009D3423" w:rsidRPr="009D3423" w:rsidRDefault="009D3423" w:rsidP="009D3423">
      <w:pPr>
        <w:tabs>
          <w:tab w:val="left" w:pos="7245"/>
        </w:tabs>
        <w:suppressAutoHyphens/>
        <w:jc w:val="both"/>
        <w:rPr>
          <w:rFonts w:eastAsia="Calibri"/>
        </w:rPr>
      </w:pPr>
      <w:r w:rsidRPr="009D3423">
        <w:rPr>
          <w:rFonts w:eastAsia="Calibri"/>
        </w:rPr>
        <w:t>19.07.2022</w:t>
      </w:r>
      <w:r w:rsidRPr="009D3423">
        <w:rPr>
          <w:rFonts w:eastAsia="Calibri"/>
        </w:rPr>
        <w:tab/>
        <w:t xml:space="preserve">                 №65</w:t>
      </w:r>
    </w:p>
    <w:p w:rsidR="009D3423" w:rsidRPr="009D3423" w:rsidRDefault="009D3423" w:rsidP="009D3423">
      <w:pPr>
        <w:suppressAutoHyphens/>
        <w:jc w:val="both"/>
        <w:rPr>
          <w:rFonts w:eastAsia="Calibri"/>
        </w:rPr>
      </w:pPr>
    </w:p>
    <w:p w:rsidR="009D3423" w:rsidRPr="009D3423" w:rsidRDefault="009D3423" w:rsidP="009D3423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9D3423">
        <w:rPr>
          <w:rFonts w:eastAsia="Calibri"/>
          <w:b/>
        </w:rPr>
        <w:t xml:space="preserve">Об отмене постановления администрации </w:t>
      </w:r>
      <w:proofErr w:type="spellStart"/>
      <w:r w:rsidRPr="009D3423">
        <w:rPr>
          <w:rFonts w:eastAsia="Calibri"/>
          <w:b/>
        </w:rPr>
        <w:t>Ирбизинского</w:t>
      </w:r>
      <w:proofErr w:type="spellEnd"/>
      <w:r w:rsidRPr="009D3423">
        <w:rPr>
          <w:rFonts w:eastAsia="Calibri"/>
          <w:b/>
        </w:rPr>
        <w:t xml:space="preserve"> сельсовета Карасукского района Новосибирской области от 02.12.2014г. №94 «</w:t>
      </w:r>
      <w:r w:rsidRPr="009D3423">
        <w:rPr>
          <w:b/>
        </w:rPr>
        <w:t xml:space="preserve">Об утверждении Порядка формирования, утверждения и ведения планов-графиков закупок для обеспечения муниципальных нужд администрации </w:t>
      </w:r>
      <w:proofErr w:type="spellStart"/>
      <w:r w:rsidRPr="009D3423">
        <w:rPr>
          <w:b/>
        </w:rPr>
        <w:t>Ирбизинского</w:t>
      </w:r>
      <w:proofErr w:type="spellEnd"/>
      <w:r w:rsidRPr="009D3423">
        <w:rPr>
          <w:b/>
        </w:rPr>
        <w:t xml:space="preserve"> сельсовета Карасукского района Новосибирской области</w:t>
      </w:r>
      <w:r w:rsidRPr="009D3423">
        <w:rPr>
          <w:rFonts w:eastAsia="Calibri"/>
          <w:b/>
        </w:rPr>
        <w:t xml:space="preserve">» </w:t>
      </w:r>
    </w:p>
    <w:p w:rsidR="009D3423" w:rsidRPr="009D3423" w:rsidRDefault="009D3423" w:rsidP="009D3423">
      <w:pPr>
        <w:jc w:val="center"/>
        <w:rPr>
          <w:rFonts w:eastAsia="Calibri"/>
          <w:b/>
        </w:rPr>
      </w:pPr>
    </w:p>
    <w:p w:rsidR="009D3423" w:rsidRPr="009D3423" w:rsidRDefault="009D3423" w:rsidP="009D3423">
      <w:pPr>
        <w:jc w:val="both"/>
        <w:rPr>
          <w:rFonts w:eastAsia="Calibri"/>
        </w:rPr>
      </w:pPr>
      <w:r w:rsidRPr="009D3423">
        <w:rPr>
          <w:rFonts w:eastAsia="Calibri"/>
        </w:rPr>
        <w:t xml:space="preserve">       На основании Федерального закона от 06.10.2003 № 131-ФЗ «Об общих принципах организации местного самоуправления в Российской Федерации», в целях приведения нормативных правовых актов в соответствие с действующим законодательством</w:t>
      </w:r>
    </w:p>
    <w:p w:rsidR="009D3423" w:rsidRPr="009D3423" w:rsidRDefault="009D3423" w:rsidP="009D3423">
      <w:pPr>
        <w:jc w:val="both"/>
        <w:rPr>
          <w:rFonts w:eastAsia="Calibri"/>
        </w:rPr>
      </w:pPr>
      <w:r w:rsidRPr="009D3423">
        <w:rPr>
          <w:rFonts w:eastAsia="Calibri"/>
        </w:rPr>
        <w:t xml:space="preserve"> ПОСТАНОВЛЯЮ:</w:t>
      </w:r>
    </w:p>
    <w:p w:rsidR="009D3423" w:rsidRPr="009D3423" w:rsidRDefault="009D3423" w:rsidP="009D3423">
      <w:pPr>
        <w:spacing w:before="100" w:beforeAutospacing="1" w:after="100" w:afterAutospacing="1"/>
        <w:jc w:val="both"/>
        <w:rPr>
          <w:rFonts w:eastAsia="Calibri"/>
          <w:bCs/>
        </w:rPr>
      </w:pPr>
      <w:r w:rsidRPr="009D3423">
        <w:rPr>
          <w:rFonts w:eastAsia="Calibri"/>
        </w:rPr>
        <w:t xml:space="preserve">1. Постановление администрации </w:t>
      </w:r>
      <w:proofErr w:type="spellStart"/>
      <w:r w:rsidRPr="009D3423">
        <w:rPr>
          <w:rFonts w:eastAsia="Calibri"/>
        </w:rPr>
        <w:t>Ирбизинского</w:t>
      </w:r>
      <w:proofErr w:type="spellEnd"/>
      <w:r w:rsidRPr="009D3423">
        <w:rPr>
          <w:rFonts w:eastAsia="Calibri"/>
        </w:rPr>
        <w:t xml:space="preserve"> сельсовета Карасукского района Новосибирской области от 02.12.2014г. №94 «</w:t>
      </w:r>
      <w:r w:rsidRPr="009D3423">
        <w:t xml:space="preserve">Об утверждении Порядка формирования, утверждения и ведения планов-графиков закупок для обеспечения муниципальных нужд администрации </w:t>
      </w:r>
      <w:proofErr w:type="spellStart"/>
      <w:r w:rsidRPr="009D3423">
        <w:t>Ирбизинского</w:t>
      </w:r>
      <w:proofErr w:type="spellEnd"/>
      <w:r w:rsidRPr="009D3423">
        <w:t xml:space="preserve"> сельсовета Карасукского района Новосибирской области</w:t>
      </w:r>
      <w:r w:rsidRPr="009D3423">
        <w:rPr>
          <w:rFonts w:eastAsia="Calibri"/>
        </w:rPr>
        <w:t xml:space="preserve">» </w:t>
      </w:r>
      <w:r w:rsidRPr="009D3423">
        <w:rPr>
          <w:rFonts w:eastAsia="Calibri"/>
          <w:bCs/>
        </w:rPr>
        <w:t xml:space="preserve"> отменить, как недействующее.</w:t>
      </w:r>
    </w:p>
    <w:p w:rsidR="009D3423" w:rsidRPr="009D3423" w:rsidRDefault="009D3423" w:rsidP="009D3423">
      <w:pPr>
        <w:jc w:val="both"/>
        <w:rPr>
          <w:rFonts w:eastAsia="Calibri"/>
        </w:rPr>
      </w:pPr>
      <w:r w:rsidRPr="009D3423">
        <w:rPr>
          <w:rFonts w:eastAsia="Calibri"/>
        </w:rPr>
        <w:t xml:space="preserve">2.Опубликовать настоящее постановление в Вестнике </w:t>
      </w:r>
      <w:proofErr w:type="spellStart"/>
      <w:r w:rsidRPr="009D3423">
        <w:rPr>
          <w:rFonts w:eastAsia="Calibri"/>
        </w:rPr>
        <w:t>Ирбизинского</w:t>
      </w:r>
      <w:proofErr w:type="spellEnd"/>
      <w:r w:rsidRPr="009D3423">
        <w:rPr>
          <w:rFonts w:eastAsia="Calibri"/>
        </w:rPr>
        <w:t xml:space="preserve"> сельсовета и на официальном сайте администрации.</w:t>
      </w:r>
    </w:p>
    <w:p w:rsidR="009D3423" w:rsidRPr="009D3423" w:rsidRDefault="009D3423" w:rsidP="009D3423">
      <w:pPr>
        <w:jc w:val="both"/>
        <w:rPr>
          <w:rFonts w:eastAsia="Calibri"/>
        </w:rPr>
      </w:pPr>
      <w:r w:rsidRPr="009D3423">
        <w:rPr>
          <w:rFonts w:eastAsia="Calibri"/>
        </w:rPr>
        <w:t xml:space="preserve">3. </w:t>
      </w:r>
      <w:proofErr w:type="gramStart"/>
      <w:r w:rsidRPr="009D3423">
        <w:rPr>
          <w:rFonts w:eastAsia="Calibri"/>
        </w:rPr>
        <w:t>Контроль за</w:t>
      </w:r>
      <w:proofErr w:type="gramEnd"/>
      <w:r w:rsidRPr="009D3423">
        <w:rPr>
          <w:rFonts w:eastAsia="Calibri"/>
        </w:rPr>
        <w:t xml:space="preserve"> исполнением данного постановления оставляю за собой.</w:t>
      </w:r>
    </w:p>
    <w:p w:rsidR="009D3423" w:rsidRPr="009D3423" w:rsidRDefault="009D3423" w:rsidP="009D3423">
      <w:pPr>
        <w:jc w:val="both"/>
        <w:rPr>
          <w:rFonts w:eastAsia="Calibri"/>
        </w:rPr>
      </w:pPr>
    </w:p>
    <w:p w:rsidR="009D3423" w:rsidRPr="009D3423" w:rsidRDefault="009D3423" w:rsidP="009D3423">
      <w:pPr>
        <w:ind w:left="360"/>
        <w:jc w:val="both"/>
        <w:rPr>
          <w:rFonts w:eastAsia="Calibri"/>
        </w:rPr>
      </w:pPr>
      <w:r w:rsidRPr="009D3423">
        <w:rPr>
          <w:rFonts w:eastAsia="Calibri"/>
        </w:rPr>
        <w:t xml:space="preserve">Глава </w:t>
      </w:r>
      <w:proofErr w:type="spellStart"/>
      <w:r w:rsidRPr="009D3423">
        <w:rPr>
          <w:rFonts w:eastAsia="Calibri"/>
        </w:rPr>
        <w:t>Ирбизинского</w:t>
      </w:r>
      <w:proofErr w:type="spellEnd"/>
      <w:r w:rsidRPr="009D3423">
        <w:rPr>
          <w:rFonts w:eastAsia="Calibri"/>
        </w:rPr>
        <w:t xml:space="preserve"> сельсовета</w:t>
      </w:r>
    </w:p>
    <w:p w:rsidR="009D3423" w:rsidRPr="009D3423" w:rsidRDefault="009D3423" w:rsidP="009D3423">
      <w:pPr>
        <w:ind w:left="360"/>
        <w:jc w:val="both"/>
        <w:rPr>
          <w:rFonts w:eastAsia="Calibri"/>
        </w:rPr>
      </w:pPr>
      <w:r w:rsidRPr="009D3423">
        <w:rPr>
          <w:rFonts w:eastAsia="Calibri"/>
        </w:rPr>
        <w:t>Карасукского района</w:t>
      </w:r>
    </w:p>
    <w:p w:rsidR="009D3423" w:rsidRPr="009D3423" w:rsidRDefault="009D3423" w:rsidP="009D3423">
      <w:pPr>
        <w:ind w:left="360"/>
        <w:jc w:val="both"/>
        <w:rPr>
          <w:rFonts w:eastAsia="Calibri"/>
          <w:b/>
          <w:bCs/>
        </w:rPr>
      </w:pPr>
      <w:r w:rsidRPr="009D3423">
        <w:rPr>
          <w:rFonts w:eastAsia="Calibri"/>
        </w:rPr>
        <w:t xml:space="preserve">Новосибирской области                                                           </w:t>
      </w:r>
      <w:proofErr w:type="spellStart"/>
      <w:r w:rsidRPr="009D3423">
        <w:rPr>
          <w:rFonts w:eastAsia="Calibri"/>
        </w:rPr>
        <w:t>В.В.Очеретько</w:t>
      </w:r>
      <w:proofErr w:type="spellEnd"/>
    </w:p>
    <w:p w:rsidR="009D3423" w:rsidRPr="009D3423" w:rsidRDefault="009D3423" w:rsidP="009D3423">
      <w:pPr>
        <w:jc w:val="center"/>
        <w:rPr>
          <w:rFonts w:eastAsia="Calibri"/>
          <w:b/>
        </w:rPr>
      </w:pPr>
    </w:p>
    <w:p w:rsidR="009D3423" w:rsidRPr="009D3423" w:rsidRDefault="009D3423" w:rsidP="009D3423">
      <w:pPr>
        <w:jc w:val="center"/>
        <w:rPr>
          <w:rFonts w:eastAsia="Calibri"/>
          <w:b/>
        </w:rPr>
      </w:pPr>
      <w:r w:rsidRPr="009D3423">
        <w:rPr>
          <w:rFonts w:eastAsia="Calibri"/>
          <w:b/>
        </w:rPr>
        <w:t>АДМИНИСТРАЦИЯ</w:t>
      </w:r>
    </w:p>
    <w:p w:rsidR="009D3423" w:rsidRPr="009D3423" w:rsidRDefault="009D3423" w:rsidP="009D3423">
      <w:pPr>
        <w:jc w:val="center"/>
        <w:rPr>
          <w:rFonts w:eastAsia="Calibri"/>
          <w:b/>
        </w:rPr>
      </w:pPr>
      <w:r w:rsidRPr="009D3423">
        <w:rPr>
          <w:rFonts w:eastAsia="Calibri"/>
          <w:b/>
        </w:rPr>
        <w:t>ИРБИЗИНСКОГО СЕЛЬСОВЕТА</w:t>
      </w:r>
    </w:p>
    <w:p w:rsidR="009D3423" w:rsidRPr="009D3423" w:rsidRDefault="009D3423" w:rsidP="009D3423">
      <w:pPr>
        <w:jc w:val="center"/>
        <w:rPr>
          <w:rFonts w:eastAsia="Calibri"/>
          <w:b/>
        </w:rPr>
      </w:pPr>
      <w:r w:rsidRPr="009D3423">
        <w:rPr>
          <w:rFonts w:eastAsia="Calibri"/>
          <w:b/>
        </w:rPr>
        <w:t xml:space="preserve">  КАРАСУКСКОГО  РАЙОНА НОВОСИБИРСКОЙ ОБЛАСТИ</w:t>
      </w:r>
    </w:p>
    <w:p w:rsidR="009D3423" w:rsidRPr="009D3423" w:rsidRDefault="009D3423" w:rsidP="009D3423">
      <w:pPr>
        <w:jc w:val="center"/>
        <w:rPr>
          <w:rFonts w:eastAsia="Calibri"/>
          <w:b/>
        </w:rPr>
      </w:pPr>
    </w:p>
    <w:p w:rsidR="009D3423" w:rsidRPr="009D3423" w:rsidRDefault="009D3423" w:rsidP="009D3423">
      <w:pPr>
        <w:keepNext/>
        <w:jc w:val="center"/>
        <w:outlineLvl w:val="0"/>
        <w:rPr>
          <w:rFonts w:eastAsia="Calibri"/>
          <w:b/>
        </w:rPr>
      </w:pPr>
      <w:r w:rsidRPr="009D3423">
        <w:rPr>
          <w:rFonts w:eastAsia="Calibri"/>
          <w:b/>
        </w:rPr>
        <w:t>ПОСТАНОВЛЕНИЕ</w:t>
      </w:r>
    </w:p>
    <w:p w:rsidR="009D3423" w:rsidRPr="009D3423" w:rsidRDefault="009D3423" w:rsidP="009D3423">
      <w:pPr>
        <w:rPr>
          <w:rFonts w:eastAsia="Calibri"/>
        </w:rPr>
      </w:pPr>
      <w:r w:rsidRPr="009D3423">
        <w:rPr>
          <w:rFonts w:eastAsia="Calibri"/>
        </w:rPr>
        <w:t xml:space="preserve">                                                                                                </w:t>
      </w:r>
    </w:p>
    <w:p w:rsidR="009D3423" w:rsidRPr="009D3423" w:rsidRDefault="009D3423" w:rsidP="009D3423">
      <w:pPr>
        <w:tabs>
          <w:tab w:val="left" w:pos="7245"/>
        </w:tabs>
        <w:suppressAutoHyphens/>
        <w:jc w:val="both"/>
        <w:rPr>
          <w:rFonts w:eastAsia="Calibri"/>
        </w:rPr>
      </w:pPr>
      <w:r w:rsidRPr="009D3423">
        <w:rPr>
          <w:rFonts w:eastAsia="Calibri"/>
        </w:rPr>
        <w:t>19.07.2022</w:t>
      </w:r>
      <w:r w:rsidRPr="009D3423">
        <w:rPr>
          <w:rFonts w:eastAsia="Calibri"/>
        </w:rPr>
        <w:tab/>
        <w:t xml:space="preserve">                 №66</w:t>
      </w:r>
    </w:p>
    <w:p w:rsidR="009D3423" w:rsidRPr="009D3423" w:rsidRDefault="009D3423" w:rsidP="009D3423">
      <w:pPr>
        <w:suppressAutoHyphens/>
        <w:jc w:val="both"/>
        <w:rPr>
          <w:rFonts w:eastAsia="Calibri"/>
        </w:rPr>
      </w:pPr>
    </w:p>
    <w:p w:rsidR="009D3423" w:rsidRPr="009D3423" w:rsidRDefault="009D3423" w:rsidP="009D3423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9D3423">
        <w:rPr>
          <w:rFonts w:eastAsia="Calibri"/>
          <w:b/>
        </w:rPr>
        <w:t xml:space="preserve">Об отмене постановления администрации </w:t>
      </w:r>
      <w:proofErr w:type="spellStart"/>
      <w:r w:rsidRPr="009D3423">
        <w:rPr>
          <w:rFonts w:eastAsia="Calibri"/>
          <w:b/>
        </w:rPr>
        <w:t>Ирбизинского</w:t>
      </w:r>
      <w:proofErr w:type="spellEnd"/>
      <w:r w:rsidRPr="009D3423">
        <w:rPr>
          <w:rFonts w:eastAsia="Calibri"/>
          <w:b/>
        </w:rPr>
        <w:t xml:space="preserve"> сельсовета Карасукского района Новосибирской области от 02.12.2014г. №95 «</w:t>
      </w:r>
      <w:r w:rsidRPr="009D3423">
        <w:rPr>
          <w:b/>
        </w:rPr>
        <w:t xml:space="preserve">Об утверждении Порядка осуществления внутреннего муниципального финансового контроля в администрации </w:t>
      </w:r>
      <w:proofErr w:type="spellStart"/>
      <w:r w:rsidRPr="009D3423">
        <w:rPr>
          <w:b/>
        </w:rPr>
        <w:t>Ирбизинского</w:t>
      </w:r>
      <w:proofErr w:type="spellEnd"/>
      <w:r w:rsidRPr="009D3423">
        <w:rPr>
          <w:b/>
        </w:rPr>
        <w:t xml:space="preserve"> сельсовета Карасукского района Новосибирской области</w:t>
      </w:r>
      <w:r w:rsidRPr="009D3423">
        <w:rPr>
          <w:rFonts w:eastAsia="Calibri"/>
          <w:b/>
        </w:rPr>
        <w:t xml:space="preserve">» </w:t>
      </w:r>
    </w:p>
    <w:p w:rsidR="009D3423" w:rsidRPr="009D3423" w:rsidRDefault="009D3423" w:rsidP="009D3423">
      <w:pPr>
        <w:jc w:val="center"/>
        <w:rPr>
          <w:rFonts w:eastAsia="Calibri"/>
          <w:b/>
        </w:rPr>
      </w:pPr>
    </w:p>
    <w:p w:rsidR="009D3423" w:rsidRPr="009D3423" w:rsidRDefault="009D3423" w:rsidP="009D3423">
      <w:pPr>
        <w:jc w:val="both"/>
        <w:rPr>
          <w:rFonts w:eastAsia="Calibri"/>
        </w:rPr>
      </w:pPr>
      <w:r w:rsidRPr="009D3423">
        <w:rPr>
          <w:rFonts w:eastAsia="Calibri"/>
        </w:rPr>
        <w:t xml:space="preserve">       На основании Федерального закона от 06.10.2003 № 131-ФЗ «Об общих принципах организации местного самоуправления в Российской Федерации», в целях приведения нормативных правовых актов в соответствие с действующим законодательством</w:t>
      </w:r>
    </w:p>
    <w:p w:rsidR="009D3423" w:rsidRPr="009D3423" w:rsidRDefault="009D3423" w:rsidP="009D3423">
      <w:pPr>
        <w:jc w:val="both"/>
        <w:rPr>
          <w:rFonts w:eastAsia="Calibri"/>
        </w:rPr>
      </w:pPr>
      <w:r w:rsidRPr="009D3423">
        <w:rPr>
          <w:rFonts w:eastAsia="Calibri"/>
        </w:rPr>
        <w:t xml:space="preserve"> ПОСТАНОВЛЯЮ:</w:t>
      </w:r>
    </w:p>
    <w:p w:rsidR="009D3423" w:rsidRPr="009D3423" w:rsidRDefault="009D3423" w:rsidP="009D3423">
      <w:pPr>
        <w:spacing w:before="100" w:beforeAutospacing="1" w:after="100" w:afterAutospacing="1"/>
        <w:jc w:val="both"/>
        <w:rPr>
          <w:rFonts w:eastAsia="Calibri"/>
          <w:bCs/>
        </w:rPr>
      </w:pPr>
      <w:r w:rsidRPr="009D3423">
        <w:rPr>
          <w:rFonts w:eastAsia="Calibri"/>
        </w:rPr>
        <w:t xml:space="preserve">1. Постановление администрации </w:t>
      </w:r>
      <w:proofErr w:type="spellStart"/>
      <w:r w:rsidRPr="009D3423">
        <w:rPr>
          <w:rFonts w:eastAsia="Calibri"/>
        </w:rPr>
        <w:t>Ирбизинского</w:t>
      </w:r>
      <w:proofErr w:type="spellEnd"/>
      <w:r w:rsidRPr="009D3423">
        <w:rPr>
          <w:rFonts w:eastAsia="Calibri"/>
        </w:rPr>
        <w:t xml:space="preserve"> сельсовета Карасукского района Новосибирской области от 02.12.2014г. №95 «</w:t>
      </w:r>
      <w:r w:rsidRPr="009D3423">
        <w:t xml:space="preserve">Об утверждении Порядка осуществления внутреннего муниципального финансового контроля в администрации </w:t>
      </w:r>
      <w:proofErr w:type="spellStart"/>
      <w:r w:rsidRPr="009D3423">
        <w:t>Ирбизинского</w:t>
      </w:r>
      <w:proofErr w:type="spellEnd"/>
      <w:r w:rsidRPr="009D3423">
        <w:t xml:space="preserve"> сельсовета Карасукского района Новосибирской области</w:t>
      </w:r>
      <w:r w:rsidRPr="009D3423">
        <w:rPr>
          <w:rFonts w:eastAsia="Calibri"/>
        </w:rPr>
        <w:t xml:space="preserve">» </w:t>
      </w:r>
      <w:r w:rsidRPr="009D3423">
        <w:rPr>
          <w:rFonts w:eastAsia="Calibri"/>
          <w:bCs/>
        </w:rPr>
        <w:t xml:space="preserve"> отменить, как недействующее.</w:t>
      </w:r>
    </w:p>
    <w:p w:rsidR="009D3423" w:rsidRPr="009D3423" w:rsidRDefault="009D3423" w:rsidP="009D3423">
      <w:pPr>
        <w:jc w:val="both"/>
        <w:rPr>
          <w:rFonts w:eastAsia="Calibri"/>
        </w:rPr>
      </w:pPr>
      <w:r w:rsidRPr="009D3423">
        <w:rPr>
          <w:rFonts w:eastAsia="Calibri"/>
        </w:rPr>
        <w:lastRenderedPageBreak/>
        <w:t xml:space="preserve">2.Опубликовать настоящее постановление в Вестнике </w:t>
      </w:r>
      <w:proofErr w:type="spellStart"/>
      <w:r w:rsidRPr="009D3423">
        <w:rPr>
          <w:rFonts w:eastAsia="Calibri"/>
        </w:rPr>
        <w:t>Ирбизинского</w:t>
      </w:r>
      <w:proofErr w:type="spellEnd"/>
      <w:r w:rsidRPr="009D3423">
        <w:rPr>
          <w:rFonts w:eastAsia="Calibri"/>
        </w:rPr>
        <w:t xml:space="preserve"> сельсовета и на официальном сайте администрации.</w:t>
      </w:r>
    </w:p>
    <w:p w:rsidR="009D3423" w:rsidRPr="009D3423" w:rsidRDefault="009D3423" w:rsidP="009D3423">
      <w:pPr>
        <w:jc w:val="both"/>
        <w:rPr>
          <w:rFonts w:eastAsia="Calibri"/>
        </w:rPr>
      </w:pPr>
      <w:r w:rsidRPr="009D3423">
        <w:rPr>
          <w:rFonts w:eastAsia="Calibri"/>
        </w:rPr>
        <w:t xml:space="preserve">3. </w:t>
      </w:r>
      <w:proofErr w:type="gramStart"/>
      <w:r w:rsidRPr="009D3423">
        <w:rPr>
          <w:rFonts w:eastAsia="Calibri"/>
        </w:rPr>
        <w:t>Контроль за</w:t>
      </w:r>
      <w:proofErr w:type="gramEnd"/>
      <w:r w:rsidRPr="009D3423">
        <w:rPr>
          <w:rFonts w:eastAsia="Calibri"/>
        </w:rPr>
        <w:t xml:space="preserve"> исполнением данного постановления оставляю за собой.</w:t>
      </w:r>
    </w:p>
    <w:p w:rsidR="009D3423" w:rsidRPr="009D3423" w:rsidRDefault="009D3423" w:rsidP="009D3423">
      <w:pPr>
        <w:jc w:val="both"/>
        <w:rPr>
          <w:rFonts w:eastAsia="Calibri"/>
        </w:rPr>
      </w:pPr>
    </w:p>
    <w:p w:rsidR="009D3423" w:rsidRPr="009D3423" w:rsidRDefault="009D3423" w:rsidP="009D3423">
      <w:pPr>
        <w:ind w:left="360"/>
        <w:jc w:val="both"/>
        <w:rPr>
          <w:rFonts w:eastAsia="Calibri"/>
        </w:rPr>
      </w:pPr>
      <w:r w:rsidRPr="009D3423">
        <w:rPr>
          <w:rFonts w:eastAsia="Calibri"/>
        </w:rPr>
        <w:t xml:space="preserve">Глава </w:t>
      </w:r>
      <w:proofErr w:type="spellStart"/>
      <w:r w:rsidRPr="009D3423">
        <w:rPr>
          <w:rFonts w:eastAsia="Calibri"/>
        </w:rPr>
        <w:t>Ирбизинского</w:t>
      </w:r>
      <w:proofErr w:type="spellEnd"/>
      <w:r w:rsidRPr="009D3423">
        <w:rPr>
          <w:rFonts w:eastAsia="Calibri"/>
        </w:rPr>
        <w:t xml:space="preserve"> сельсовета</w:t>
      </w:r>
    </w:p>
    <w:p w:rsidR="009D3423" w:rsidRPr="009D3423" w:rsidRDefault="009D3423" w:rsidP="009D3423">
      <w:pPr>
        <w:ind w:left="360"/>
        <w:jc w:val="both"/>
        <w:rPr>
          <w:rFonts w:eastAsia="Calibri"/>
        </w:rPr>
      </w:pPr>
      <w:r w:rsidRPr="009D3423">
        <w:rPr>
          <w:rFonts w:eastAsia="Calibri"/>
        </w:rPr>
        <w:t>Карасукского района</w:t>
      </w:r>
    </w:p>
    <w:p w:rsidR="009D3423" w:rsidRPr="009D3423" w:rsidRDefault="009D3423" w:rsidP="009D3423">
      <w:pPr>
        <w:ind w:left="360"/>
        <w:jc w:val="both"/>
        <w:rPr>
          <w:rFonts w:eastAsia="Calibri"/>
          <w:b/>
          <w:bCs/>
        </w:rPr>
      </w:pPr>
      <w:r w:rsidRPr="009D3423">
        <w:rPr>
          <w:rFonts w:eastAsia="Calibri"/>
        </w:rPr>
        <w:t xml:space="preserve">Новосибирской области                                                           </w:t>
      </w:r>
      <w:proofErr w:type="spellStart"/>
      <w:r w:rsidRPr="009D3423">
        <w:rPr>
          <w:rFonts w:eastAsia="Calibri"/>
        </w:rPr>
        <w:t>В.В.Очеретько</w:t>
      </w:r>
      <w:proofErr w:type="spellEnd"/>
    </w:p>
    <w:p w:rsidR="009D3423" w:rsidRPr="009D3423" w:rsidRDefault="009D3423" w:rsidP="009D3423">
      <w:pPr>
        <w:tabs>
          <w:tab w:val="left" w:pos="1260"/>
        </w:tabs>
        <w:jc w:val="right"/>
        <w:rPr>
          <w:rFonts w:eastAsia="Calibri"/>
          <w:b/>
          <w:bCs/>
        </w:rPr>
      </w:pPr>
    </w:p>
    <w:p w:rsidR="009D3423" w:rsidRPr="009D3423" w:rsidRDefault="009D3423" w:rsidP="009D3423">
      <w:pPr>
        <w:jc w:val="center"/>
        <w:rPr>
          <w:rFonts w:eastAsia="Calibri"/>
          <w:b/>
        </w:rPr>
      </w:pPr>
      <w:r w:rsidRPr="009D3423">
        <w:rPr>
          <w:rFonts w:eastAsia="Calibri"/>
          <w:b/>
        </w:rPr>
        <w:t>АДМИНИСТРАЦИЯ</w:t>
      </w:r>
    </w:p>
    <w:p w:rsidR="009D3423" w:rsidRPr="009D3423" w:rsidRDefault="009D3423" w:rsidP="009D3423">
      <w:pPr>
        <w:jc w:val="center"/>
        <w:rPr>
          <w:rFonts w:eastAsia="Calibri"/>
          <w:b/>
        </w:rPr>
      </w:pPr>
      <w:r w:rsidRPr="009D3423">
        <w:rPr>
          <w:rFonts w:eastAsia="Calibri"/>
          <w:b/>
        </w:rPr>
        <w:t>ИРБИЗИНСКОГО СЕЛЬСОВЕТА</w:t>
      </w:r>
    </w:p>
    <w:p w:rsidR="009D3423" w:rsidRPr="009D3423" w:rsidRDefault="009D3423" w:rsidP="009D3423">
      <w:pPr>
        <w:jc w:val="center"/>
        <w:rPr>
          <w:rFonts w:eastAsia="Calibri"/>
          <w:b/>
        </w:rPr>
      </w:pPr>
      <w:r w:rsidRPr="009D3423">
        <w:rPr>
          <w:rFonts w:eastAsia="Calibri"/>
          <w:b/>
        </w:rPr>
        <w:t xml:space="preserve">  КАРАСУКСКОГО  РАЙОНА НОВОСИБИРСКОЙ ОБЛАСТИ</w:t>
      </w:r>
    </w:p>
    <w:p w:rsidR="009D3423" w:rsidRPr="009D3423" w:rsidRDefault="009D3423" w:rsidP="009D3423">
      <w:pPr>
        <w:jc w:val="center"/>
        <w:rPr>
          <w:rFonts w:eastAsia="Calibri"/>
          <w:b/>
        </w:rPr>
      </w:pPr>
    </w:p>
    <w:p w:rsidR="009D3423" w:rsidRPr="009D3423" w:rsidRDefault="009D3423" w:rsidP="009D3423">
      <w:pPr>
        <w:keepNext/>
        <w:jc w:val="center"/>
        <w:outlineLvl w:val="0"/>
        <w:rPr>
          <w:rFonts w:eastAsia="Calibri"/>
          <w:b/>
        </w:rPr>
      </w:pPr>
      <w:r w:rsidRPr="009D3423">
        <w:rPr>
          <w:rFonts w:eastAsia="Calibri"/>
          <w:b/>
        </w:rPr>
        <w:t>ПОСТАНОВЛЕНИЕ</w:t>
      </w:r>
    </w:p>
    <w:p w:rsidR="009D3423" w:rsidRPr="009D3423" w:rsidRDefault="009D3423" w:rsidP="009D3423">
      <w:pPr>
        <w:rPr>
          <w:rFonts w:eastAsia="Calibri"/>
        </w:rPr>
      </w:pPr>
      <w:r w:rsidRPr="009D3423">
        <w:rPr>
          <w:rFonts w:eastAsia="Calibri"/>
        </w:rPr>
        <w:t xml:space="preserve">                                                                                                </w:t>
      </w:r>
    </w:p>
    <w:p w:rsidR="009D3423" w:rsidRPr="009D3423" w:rsidRDefault="009D3423" w:rsidP="009D3423">
      <w:pPr>
        <w:tabs>
          <w:tab w:val="left" w:pos="7245"/>
        </w:tabs>
        <w:suppressAutoHyphens/>
        <w:jc w:val="both"/>
        <w:rPr>
          <w:rFonts w:eastAsia="Calibri"/>
        </w:rPr>
      </w:pPr>
      <w:r w:rsidRPr="009D3423">
        <w:rPr>
          <w:rFonts w:eastAsia="Calibri"/>
        </w:rPr>
        <w:t>19.07.2022</w:t>
      </w:r>
      <w:r w:rsidRPr="009D3423">
        <w:rPr>
          <w:rFonts w:eastAsia="Calibri"/>
        </w:rPr>
        <w:tab/>
        <w:t xml:space="preserve">                     №67</w:t>
      </w:r>
    </w:p>
    <w:p w:rsidR="009D3423" w:rsidRPr="009D3423" w:rsidRDefault="009D3423" w:rsidP="009D3423">
      <w:pPr>
        <w:suppressAutoHyphens/>
        <w:jc w:val="both"/>
        <w:rPr>
          <w:rFonts w:eastAsia="Calibri"/>
        </w:rPr>
      </w:pPr>
    </w:p>
    <w:p w:rsidR="009D3423" w:rsidRPr="009D3423" w:rsidRDefault="009D3423" w:rsidP="009D3423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9D3423">
        <w:rPr>
          <w:rFonts w:eastAsia="Calibri"/>
          <w:b/>
        </w:rPr>
        <w:t xml:space="preserve">Об отмене постановления администрации </w:t>
      </w:r>
      <w:proofErr w:type="spellStart"/>
      <w:r w:rsidRPr="009D3423">
        <w:rPr>
          <w:rFonts w:eastAsia="Calibri"/>
          <w:b/>
        </w:rPr>
        <w:t>Ирбизинского</w:t>
      </w:r>
      <w:proofErr w:type="spellEnd"/>
      <w:r w:rsidRPr="009D3423">
        <w:rPr>
          <w:rFonts w:eastAsia="Calibri"/>
          <w:b/>
        </w:rPr>
        <w:t xml:space="preserve"> сельсовета Карасукского района Новосибирской области от 22.12.2014г. №122 «</w:t>
      </w:r>
      <w:r w:rsidRPr="009D3423">
        <w:rPr>
          <w:b/>
        </w:rPr>
        <w:t>Об утверждении Порядка функционирования и использования муниципальных информационных систем в сфере закупок</w:t>
      </w:r>
      <w:r w:rsidRPr="009D3423">
        <w:rPr>
          <w:rFonts w:eastAsia="Calibri"/>
          <w:b/>
        </w:rPr>
        <w:t xml:space="preserve">» </w:t>
      </w:r>
    </w:p>
    <w:p w:rsidR="009D3423" w:rsidRPr="009D3423" w:rsidRDefault="009D3423" w:rsidP="009D3423">
      <w:pPr>
        <w:jc w:val="center"/>
        <w:rPr>
          <w:rFonts w:eastAsia="Calibri"/>
          <w:b/>
        </w:rPr>
      </w:pPr>
    </w:p>
    <w:p w:rsidR="009D3423" w:rsidRPr="009D3423" w:rsidRDefault="009D3423" w:rsidP="009D3423">
      <w:pPr>
        <w:jc w:val="both"/>
        <w:rPr>
          <w:rFonts w:eastAsia="Calibri"/>
        </w:rPr>
      </w:pPr>
      <w:r w:rsidRPr="009D3423">
        <w:rPr>
          <w:rFonts w:eastAsia="Calibri"/>
        </w:rPr>
        <w:t xml:space="preserve">       На основании Федерального закона от 06.10.2003 № 131-ФЗ «Об общих принципах организации местного самоуправления в Российской Федерации», в целях приведения нормативных правовых актов в соответствие с действующим законодательством</w:t>
      </w:r>
    </w:p>
    <w:p w:rsidR="009D3423" w:rsidRPr="009D3423" w:rsidRDefault="009D3423" w:rsidP="009D3423">
      <w:pPr>
        <w:jc w:val="both"/>
        <w:rPr>
          <w:rFonts w:eastAsia="Calibri"/>
        </w:rPr>
      </w:pPr>
      <w:r w:rsidRPr="009D3423">
        <w:rPr>
          <w:rFonts w:eastAsia="Calibri"/>
        </w:rPr>
        <w:t xml:space="preserve"> ПОСТАНОВЛЯЮ:</w:t>
      </w:r>
    </w:p>
    <w:p w:rsidR="009D3423" w:rsidRPr="009D3423" w:rsidRDefault="009D3423" w:rsidP="009D3423">
      <w:pPr>
        <w:spacing w:before="100" w:beforeAutospacing="1" w:after="100" w:afterAutospacing="1"/>
        <w:jc w:val="both"/>
        <w:rPr>
          <w:rFonts w:eastAsia="Calibri"/>
          <w:bCs/>
        </w:rPr>
      </w:pPr>
      <w:r w:rsidRPr="009D3423">
        <w:rPr>
          <w:rFonts w:eastAsia="Calibri"/>
        </w:rPr>
        <w:t xml:space="preserve">1. Постановление администрации </w:t>
      </w:r>
      <w:proofErr w:type="spellStart"/>
      <w:r w:rsidRPr="009D3423">
        <w:rPr>
          <w:rFonts w:eastAsia="Calibri"/>
        </w:rPr>
        <w:t>Ирбизинского</w:t>
      </w:r>
      <w:proofErr w:type="spellEnd"/>
      <w:r w:rsidRPr="009D3423">
        <w:rPr>
          <w:rFonts w:eastAsia="Calibri"/>
        </w:rPr>
        <w:t xml:space="preserve"> сельсовета Карасукского района Новосибирской области от 22.12.2014г. №122 «</w:t>
      </w:r>
      <w:r w:rsidRPr="009D3423">
        <w:t>Об утверждении Порядка функционирования и использования муниципальных информационных систем в сфере закупок</w:t>
      </w:r>
      <w:r w:rsidRPr="009D3423">
        <w:rPr>
          <w:rFonts w:eastAsia="Calibri"/>
        </w:rPr>
        <w:t xml:space="preserve">» </w:t>
      </w:r>
      <w:r w:rsidRPr="009D3423">
        <w:rPr>
          <w:rFonts w:eastAsia="Calibri"/>
          <w:bCs/>
        </w:rPr>
        <w:t xml:space="preserve"> отменить, как не соответствующее законодательству.</w:t>
      </w:r>
    </w:p>
    <w:p w:rsidR="009D3423" w:rsidRPr="009D3423" w:rsidRDefault="009D3423" w:rsidP="009D3423">
      <w:pPr>
        <w:jc w:val="both"/>
        <w:rPr>
          <w:rFonts w:eastAsia="Calibri"/>
        </w:rPr>
      </w:pPr>
      <w:r w:rsidRPr="009D3423">
        <w:rPr>
          <w:rFonts w:eastAsia="Calibri"/>
        </w:rPr>
        <w:t xml:space="preserve">2.Опубликовать настоящее постановление в Вестнике </w:t>
      </w:r>
      <w:proofErr w:type="spellStart"/>
      <w:r w:rsidRPr="009D3423">
        <w:rPr>
          <w:rFonts w:eastAsia="Calibri"/>
        </w:rPr>
        <w:t>Ирбизинского</w:t>
      </w:r>
      <w:proofErr w:type="spellEnd"/>
      <w:r w:rsidRPr="009D3423">
        <w:rPr>
          <w:rFonts w:eastAsia="Calibri"/>
        </w:rPr>
        <w:t xml:space="preserve"> сельсовета и на официальном сайте администрации.</w:t>
      </w:r>
    </w:p>
    <w:p w:rsidR="009D3423" w:rsidRPr="009D3423" w:rsidRDefault="009D3423" w:rsidP="009D3423">
      <w:pPr>
        <w:jc w:val="both"/>
        <w:rPr>
          <w:rFonts w:eastAsia="Calibri"/>
        </w:rPr>
      </w:pPr>
      <w:r w:rsidRPr="009D3423">
        <w:rPr>
          <w:rFonts w:eastAsia="Calibri"/>
        </w:rPr>
        <w:t xml:space="preserve">3. </w:t>
      </w:r>
      <w:proofErr w:type="gramStart"/>
      <w:r w:rsidRPr="009D3423">
        <w:rPr>
          <w:rFonts w:eastAsia="Calibri"/>
        </w:rPr>
        <w:t>Контроль за</w:t>
      </w:r>
      <w:proofErr w:type="gramEnd"/>
      <w:r w:rsidRPr="009D3423">
        <w:rPr>
          <w:rFonts w:eastAsia="Calibri"/>
        </w:rPr>
        <w:t xml:space="preserve"> исполнением данного постановления оставляю за собой.</w:t>
      </w:r>
    </w:p>
    <w:p w:rsidR="009D3423" w:rsidRPr="009D3423" w:rsidRDefault="009D3423" w:rsidP="009D3423">
      <w:pPr>
        <w:jc w:val="both"/>
        <w:rPr>
          <w:rFonts w:eastAsia="Calibri"/>
        </w:rPr>
      </w:pPr>
    </w:p>
    <w:p w:rsidR="009D3423" w:rsidRPr="009D3423" w:rsidRDefault="009D3423" w:rsidP="009D3423">
      <w:pPr>
        <w:ind w:left="360"/>
        <w:jc w:val="both"/>
        <w:rPr>
          <w:rFonts w:eastAsia="Calibri"/>
        </w:rPr>
      </w:pPr>
      <w:r w:rsidRPr="009D3423">
        <w:rPr>
          <w:rFonts w:eastAsia="Calibri"/>
        </w:rPr>
        <w:t xml:space="preserve">Глава </w:t>
      </w:r>
      <w:proofErr w:type="spellStart"/>
      <w:r w:rsidRPr="009D3423">
        <w:rPr>
          <w:rFonts w:eastAsia="Calibri"/>
        </w:rPr>
        <w:t>Ирбизинского</w:t>
      </w:r>
      <w:proofErr w:type="spellEnd"/>
      <w:r w:rsidRPr="009D3423">
        <w:rPr>
          <w:rFonts w:eastAsia="Calibri"/>
        </w:rPr>
        <w:t xml:space="preserve"> сельсовета</w:t>
      </w:r>
    </w:p>
    <w:p w:rsidR="009D3423" w:rsidRPr="009D3423" w:rsidRDefault="009D3423" w:rsidP="009D3423">
      <w:pPr>
        <w:ind w:left="360"/>
        <w:jc w:val="both"/>
        <w:rPr>
          <w:rFonts w:eastAsia="Calibri"/>
        </w:rPr>
      </w:pPr>
      <w:r w:rsidRPr="009D3423">
        <w:rPr>
          <w:rFonts w:eastAsia="Calibri"/>
        </w:rPr>
        <w:t>Карасукского района</w:t>
      </w:r>
    </w:p>
    <w:p w:rsidR="009D3423" w:rsidRPr="009D3423" w:rsidRDefault="009D3423" w:rsidP="009D3423">
      <w:pPr>
        <w:ind w:left="360"/>
        <w:jc w:val="both"/>
        <w:rPr>
          <w:rFonts w:eastAsia="Calibri"/>
          <w:b/>
          <w:bCs/>
        </w:rPr>
      </w:pPr>
      <w:r w:rsidRPr="009D3423">
        <w:rPr>
          <w:rFonts w:eastAsia="Calibri"/>
        </w:rPr>
        <w:t xml:space="preserve">Новосибирской области                                                           </w:t>
      </w:r>
      <w:proofErr w:type="spellStart"/>
      <w:r w:rsidRPr="009D3423">
        <w:rPr>
          <w:rFonts w:eastAsia="Calibri"/>
        </w:rPr>
        <w:t>В.В.Очеретько</w:t>
      </w:r>
      <w:proofErr w:type="spellEnd"/>
    </w:p>
    <w:p w:rsidR="009D3423" w:rsidRPr="009D3423" w:rsidRDefault="009D3423" w:rsidP="009D3423">
      <w:pPr>
        <w:tabs>
          <w:tab w:val="left" w:pos="1260"/>
        </w:tabs>
        <w:jc w:val="right"/>
        <w:rPr>
          <w:rFonts w:eastAsia="Calibri"/>
          <w:b/>
          <w:bCs/>
        </w:rPr>
      </w:pPr>
    </w:p>
    <w:p w:rsidR="009D3423" w:rsidRPr="009D3423" w:rsidRDefault="009D3423" w:rsidP="009D3423">
      <w:pPr>
        <w:tabs>
          <w:tab w:val="left" w:pos="1260"/>
        </w:tabs>
        <w:jc w:val="right"/>
        <w:rPr>
          <w:rFonts w:eastAsia="Calibri"/>
          <w:b/>
          <w:bCs/>
        </w:rPr>
      </w:pPr>
    </w:p>
    <w:p w:rsidR="00344905" w:rsidRDefault="00344905" w:rsidP="00BF7560">
      <w:pPr>
        <w:spacing w:line="276" w:lineRule="auto"/>
        <w:jc w:val="both"/>
      </w:pPr>
      <w:bookmarkStart w:id="0" w:name="_GoBack"/>
      <w:bookmarkEnd w:id="0"/>
    </w:p>
    <w:p w:rsidR="00344905" w:rsidRDefault="00344905" w:rsidP="00BF7560">
      <w:pPr>
        <w:spacing w:line="276" w:lineRule="auto"/>
        <w:jc w:val="both"/>
      </w:pPr>
    </w:p>
    <w:p w:rsidR="00344905" w:rsidRDefault="00344905" w:rsidP="00BF7560">
      <w:pPr>
        <w:spacing w:line="276" w:lineRule="auto"/>
        <w:jc w:val="both"/>
      </w:pPr>
    </w:p>
    <w:p w:rsidR="00344905" w:rsidRDefault="00344905" w:rsidP="00BF7560">
      <w:pPr>
        <w:spacing w:line="276" w:lineRule="auto"/>
        <w:jc w:val="both"/>
      </w:pPr>
    </w:p>
    <w:p w:rsidR="00344905" w:rsidRDefault="00344905" w:rsidP="00BF7560">
      <w:pPr>
        <w:spacing w:line="276" w:lineRule="auto"/>
        <w:jc w:val="both"/>
      </w:pPr>
    </w:p>
    <w:p w:rsidR="00344905" w:rsidRDefault="00344905" w:rsidP="00BF7560">
      <w:pPr>
        <w:spacing w:line="276" w:lineRule="auto"/>
        <w:jc w:val="both"/>
      </w:pPr>
    </w:p>
    <w:p w:rsidR="00344905" w:rsidRPr="00BF7560" w:rsidRDefault="00344905" w:rsidP="00BF7560">
      <w:pPr>
        <w:spacing w:line="276" w:lineRule="auto"/>
        <w:jc w:val="both"/>
      </w:pPr>
    </w:p>
    <w:p w:rsidR="007F54BF" w:rsidRDefault="007F54BF" w:rsidP="007F54BF">
      <w:pPr>
        <w:jc w:val="center"/>
      </w:pPr>
      <w:r>
        <w:t>*************************</w:t>
      </w:r>
    </w:p>
    <w:p w:rsidR="007F54BF" w:rsidRDefault="007F54BF" w:rsidP="007F54BF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8"/>
        <w:gridCol w:w="3435"/>
        <w:gridCol w:w="3327"/>
      </w:tblGrid>
      <w:tr w:rsidR="007F54BF" w:rsidTr="009D3423">
        <w:trPr>
          <w:trHeight w:val="1172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BF" w:rsidRDefault="007F54BF" w:rsidP="009D3423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Редакционный совет:</w:t>
            </w:r>
          </w:p>
          <w:p w:rsidR="007F54BF" w:rsidRDefault="007F54BF" w:rsidP="009D3423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Гавло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М.И..</w:t>
            </w:r>
          </w:p>
          <w:p w:rsidR="007F54BF" w:rsidRDefault="007F54BF" w:rsidP="009D3423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Ивануха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Н.Н.</w:t>
            </w:r>
          </w:p>
          <w:p w:rsidR="007F54BF" w:rsidRDefault="001965B4" w:rsidP="009D3423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Баган</w:t>
            </w:r>
            <w:r w:rsidR="007F54BF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О.В.</w:t>
            </w:r>
          </w:p>
          <w:p w:rsidR="007F54BF" w:rsidRDefault="007F54BF" w:rsidP="009D3423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4BF" w:rsidRDefault="007F54BF" w:rsidP="009D3423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Адрес</w:t>
            </w:r>
          </w:p>
          <w:p w:rsidR="007F54BF" w:rsidRDefault="007F54BF" w:rsidP="009D3423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Новосибирская область</w:t>
            </w:r>
          </w:p>
          <w:p w:rsidR="007F54BF" w:rsidRDefault="007F54BF" w:rsidP="009D3423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Карасукский район</w:t>
            </w:r>
          </w:p>
          <w:p w:rsidR="007F54BF" w:rsidRDefault="007F54BF" w:rsidP="009D3423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Ирбизиноул.Центральная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8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4BF" w:rsidRDefault="007F54BF" w:rsidP="00121D29">
            <w:pPr>
              <w:pStyle w:val="ConsTitle"/>
              <w:widowControl/>
              <w:spacing w:line="276" w:lineRule="auto"/>
              <w:ind w:right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Газета отпечатана</w:t>
            </w:r>
            <w:r w:rsidR="00D867E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344905">
              <w:rPr>
                <w:rFonts w:ascii="Times New Roman" w:hAnsi="Times New Roman" w:cs="Times New Roman"/>
                <w:b w:val="0"/>
                <w:sz w:val="20"/>
                <w:szCs w:val="20"/>
              </w:rPr>
              <w:t>20</w:t>
            </w:r>
            <w:r w:rsidR="003D49B5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ию</w:t>
            </w:r>
            <w:r w:rsidR="00BF7560">
              <w:rPr>
                <w:rFonts w:ascii="Times New Roman" w:hAnsi="Times New Roman" w:cs="Times New Roman"/>
                <w:b w:val="0"/>
                <w:sz w:val="20"/>
                <w:szCs w:val="20"/>
              </w:rPr>
              <w:t>л</w:t>
            </w:r>
            <w:r w:rsidR="003D49B5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202</w:t>
            </w:r>
            <w:r w:rsidR="0008416A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г.</w:t>
            </w:r>
            <w:r w:rsidR="00E7769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в компьютерной программе</w:t>
            </w:r>
          </w:p>
          <w:p w:rsidR="007F54BF" w:rsidRDefault="007F54BF" w:rsidP="009D3423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администрацией 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Ирбизинского</w:t>
            </w:r>
            <w:proofErr w:type="spell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сельсовета.         Тираж 10 экз.</w:t>
            </w:r>
          </w:p>
        </w:tc>
      </w:tr>
    </w:tbl>
    <w:p w:rsidR="007F54BF" w:rsidRDefault="007F54BF" w:rsidP="007F54BF"/>
    <w:p w:rsidR="00927E7B" w:rsidRPr="00483600" w:rsidRDefault="00927E7B" w:rsidP="00E43F02">
      <w:pPr>
        <w:pStyle w:val="ad"/>
        <w:jc w:val="both"/>
        <w:rPr>
          <w:b w:val="0"/>
          <w:sz w:val="20"/>
        </w:rPr>
      </w:pPr>
    </w:p>
    <w:sectPr w:rsidR="00927E7B" w:rsidRPr="00483600" w:rsidSect="00783ABF">
      <w:headerReference w:type="default" r:id="rId9"/>
      <w:pgSz w:w="11906" w:h="16838"/>
      <w:pgMar w:top="227" w:right="424" w:bottom="23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6FE" w:rsidRDefault="006816FE" w:rsidP="000D6F4F">
      <w:r>
        <w:separator/>
      </w:r>
    </w:p>
  </w:endnote>
  <w:endnote w:type="continuationSeparator" w:id="0">
    <w:p w:rsidR="006816FE" w:rsidRDefault="006816FE" w:rsidP="000D6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6FE" w:rsidRDefault="006816FE" w:rsidP="000D6F4F">
      <w:r>
        <w:separator/>
      </w:r>
    </w:p>
  </w:footnote>
  <w:footnote w:type="continuationSeparator" w:id="0">
    <w:p w:rsidR="006816FE" w:rsidRDefault="006816FE" w:rsidP="000D6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423" w:rsidRPr="00072608" w:rsidRDefault="009D3423" w:rsidP="00530F1E">
    <w:pPr>
      <w:pStyle w:val="a8"/>
      <w:jc w:val="center"/>
    </w:pPr>
    <w:r w:rsidRPr="00072608">
      <w:t>ВЕСТНИ</w:t>
    </w:r>
    <w:r>
      <w:t xml:space="preserve">К </w:t>
    </w:r>
    <w:proofErr w:type="spellStart"/>
    <w:r>
      <w:t>Ирбизинского</w:t>
    </w:r>
    <w:proofErr w:type="spellEnd"/>
    <w:r>
      <w:t xml:space="preserve"> сельсовета     №26 </w:t>
    </w:r>
    <w:r w:rsidRPr="00072608">
      <w:t xml:space="preserve">от </w:t>
    </w:r>
    <w:r>
      <w:t>20.07.2022</w:t>
    </w:r>
    <w:r w:rsidRPr="00072608">
      <w:t xml:space="preserve"> года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E2481"/>
    <w:multiLevelType w:val="hybridMultilevel"/>
    <w:tmpl w:val="7028258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23612"/>
    <w:multiLevelType w:val="multilevel"/>
    <w:tmpl w:val="7BC6E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A26018"/>
    <w:multiLevelType w:val="hybridMultilevel"/>
    <w:tmpl w:val="4516B7FA"/>
    <w:lvl w:ilvl="0" w:tplc="A754F4F4">
      <w:start w:val="1"/>
      <w:numFmt w:val="bullet"/>
      <w:pStyle w:val="a"/>
      <w:lvlText w:val=""/>
      <w:lvlJc w:val="left"/>
      <w:pPr>
        <w:tabs>
          <w:tab w:val="num" w:pos="360"/>
        </w:tabs>
        <w:ind w:left="0"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3C7076B"/>
    <w:multiLevelType w:val="multilevel"/>
    <w:tmpl w:val="6EBA5DFA"/>
    <w:lvl w:ilvl="0">
      <w:start w:val="1"/>
      <w:numFmt w:val="decimal"/>
      <w:lvlText w:val="%1."/>
      <w:lvlJc w:val="left"/>
      <w:pPr>
        <w:ind w:left="864" w:hanging="86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4" w:hanging="86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64" w:hanging="864"/>
      </w:pPr>
      <w:rPr>
        <w:rFonts w:cs="Times New Roman" w:hint="default"/>
      </w:rPr>
    </w:lvl>
    <w:lvl w:ilvl="3">
      <w:start w:val="2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41EA010E"/>
    <w:multiLevelType w:val="hybridMultilevel"/>
    <w:tmpl w:val="BDBA279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D82B8D"/>
    <w:multiLevelType w:val="hybridMultilevel"/>
    <w:tmpl w:val="DF8E0910"/>
    <w:lvl w:ilvl="0" w:tplc="0E646CDE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513568C"/>
    <w:multiLevelType w:val="hybridMultilevel"/>
    <w:tmpl w:val="DFCACDC2"/>
    <w:lvl w:ilvl="0" w:tplc="6426869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C3A4504"/>
    <w:multiLevelType w:val="multilevel"/>
    <w:tmpl w:val="18BEB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0F7F6E"/>
    <w:multiLevelType w:val="hybridMultilevel"/>
    <w:tmpl w:val="93E42D20"/>
    <w:lvl w:ilvl="0" w:tplc="8C0623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59298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40059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1901B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100A4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8F22B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97235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22055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D160E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4"/>
  </w:num>
  <w:num w:numId="8">
    <w:abstractNumId w:val="6"/>
  </w:num>
  <w:num w:numId="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F4F"/>
    <w:rsid w:val="000021EC"/>
    <w:rsid w:val="00002FD0"/>
    <w:rsid w:val="00005C01"/>
    <w:rsid w:val="00007C32"/>
    <w:rsid w:val="0001153B"/>
    <w:rsid w:val="00016030"/>
    <w:rsid w:val="00030005"/>
    <w:rsid w:val="000339B4"/>
    <w:rsid w:val="00034981"/>
    <w:rsid w:val="00042122"/>
    <w:rsid w:val="00042A36"/>
    <w:rsid w:val="0004390D"/>
    <w:rsid w:val="0005317F"/>
    <w:rsid w:val="0005480E"/>
    <w:rsid w:val="00057F6A"/>
    <w:rsid w:val="000612F6"/>
    <w:rsid w:val="0006397A"/>
    <w:rsid w:val="00072608"/>
    <w:rsid w:val="00082DFB"/>
    <w:rsid w:val="0008416A"/>
    <w:rsid w:val="000867FB"/>
    <w:rsid w:val="0009354D"/>
    <w:rsid w:val="00093F38"/>
    <w:rsid w:val="00095902"/>
    <w:rsid w:val="000A13AA"/>
    <w:rsid w:val="000B15B8"/>
    <w:rsid w:val="000B2C8F"/>
    <w:rsid w:val="000B5C78"/>
    <w:rsid w:val="000C0251"/>
    <w:rsid w:val="000C0FC8"/>
    <w:rsid w:val="000C1EAD"/>
    <w:rsid w:val="000C3039"/>
    <w:rsid w:val="000C3FCF"/>
    <w:rsid w:val="000C5C8E"/>
    <w:rsid w:val="000D6321"/>
    <w:rsid w:val="000D6F4F"/>
    <w:rsid w:val="000E1BB8"/>
    <w:rsid w:val="000E2D90"/>
    <w:rsid w:val="0010057D"/>
    <w:rsid w:val="00104061"/>
    <w:rsid w:val="00106563"/>
    <w:rsid w:val="001100FE"/>
    <w:rsid w:val="001208BA"/>
    <w:rsid w:val="00121D29"/>
    <w:rsid w:val="00122E7A"/>
    <w:rsid w:val="00123BAF"/>
    <w:rsid w:val="00124A66"/>
    <w:rsid w:val="001349A5"/>
    <w:rsid w:val="00143216"/>
    <w:rsid w:val="001461E2"/>
    <w:rsid w:val="00146264"/>
    <w:rsid w:val="00147CFC"/>
    <w:rsid w:val="001558CE"/>
    <w:rsid w:val="00157986"/>
    <w:rsid w:val="0016024E"/>
    <w:rsid w:val="001670FA"/>
    <w:rsid w:val="001676F6"/>
    <w:rsid w:val="00172988"/>
    <w:rsid w:val="00174C51"/>
    <w:rsid w:val="0017774F"/>
    <w:rsid w:val="0018680B"/>
    <w:rsid w:val="001900C0"/>
    <w:rsid w:val="00191582"/>
    <w:rsid w:val="0019248C"/>
    <w:rsid w:val="0019377D"/>
    <w:rsid w:val="0019404B"/>
    <w:rsid w:val="00196230"/>
    <w:rsid w:val="001965B4"/>
    <w:rsid w:val="001A296C"/>
    <w:rsid w:val="001A4418"/>
    <w:rsid w:val="001B07E9"/>
    <w:rsid w:val="001B17F0"/>
    <w:rsid w:val="001C2868"/>
    <w:rsid w:val="001C6510"/>
    <w:rsid w:val="001C6C3C"/>
    <w:rsid w:val="001C6E1D"/>
    <w:rsid w:val="001D080D"/>
    <w:rsid w:val="001D16B7"/>
    <w:rsid w:val="001D1FDB"/>
    <w:rsid w:val="001D6FB3"/>
    <w:rsid w:val="001E2E0E"/>
    <w:rsid w:val="001E48AB"/>
    <w:rsid w:val="001E59BC"/>
    <w:rsid w:val="001F4C1C"/>
    <w:rsid w:val="001F677D"/>
    <w:rsid w:val="001F7C9B"/>
    <w:rsid w:val="001F7D25"/>
    <w:rsid w:val="00206C15"/>
    <w:rsid w:val="00207498"/>
    <w:rsid w:val="00207936"/>
    <w:rsid w:val="00214B8D"/>
    <w:rsid w:val="00232495"/>
    <w:rsid w:val="00243617"/>
    <w:rsid w:val="00253F31"/>
    <w:rsid w:val="00256C72"/>
    <w:rsid w:val="00257CB3"/>
    <w:rsid w:val="00261A0A"/>
    <w:rsid w:val="00265E5C"/>
    <w:rsid w:val="00280F89"/>
    <w:rsid w:val="00281997"/>
    <w:rsid w:val="00283029"/>
    <w:rsid w:val="00291068"/>
    <w:rsid w:val="002917FB"/>
    <w:rsid w:val="0029294C"/>
    <w:rsid w:val="00294048"/>
    <w:rsid w:val="002957C0"/>
    <w:rsid w:val="00295D5B"/>
    <w:rsid w:val="002A1687"/>
    <w:rsid w:val="002A4393"/>
    <w:rsid w:val="002A5AEC"/>
    <w:rsid w:val="002A5EC0"/>
    <w:rsid w:val="002B6CD6"/>
    <w:rsid w:val="002C3E9A"/>
    <w:rsid w:val="002C6F7A"/>
    <w:rsid w:val="002D218C"/>
    <w:rsid w:val="002E4197"/>
    <w:rsid w:val="002E562B"/>
    <w:rsid w:val="002F21A3"/>
    <w:rsid w:val="002F4F37"/>
    <w:rsid w:val="002F6B96"/>
    <w:rsid w:val="003040B5"/>
    <w:rsid w:val="0030444A"/>
    <w:rsid w:val="003057C3"/>
    <w:rsid w:val="00306291"/>
    <w:rsid w:val="00306EBC"/>
    <w:rsid w:val="003153AE"/>
    <w:rsid w:val="00317BA0"/>
    <w:rsid w:val="00323479"/>
    <w:rsid w:val="00323FC5"/>
    <w:rsid w:val="00324E65"/>
    <w:rsid w:val="0033070B"/>
    <w:rsid w:val="00333842"/>
    <w:rsid w:val="00334323"/>
    <w:rsid w:val="003378DD"/>
    <w:rsid w:val="00340E95"/>
    <w:rsid w:val="003434AF"/>
    <w:rsid w:val="00344905"/>
    <w:rsid w:val="00347852"/>
    <w:rsid w:val="00361722"/>
    <w:rsid w:val="003647A1"/>
    <w:rsid w:val="00364BA0"/>
    <w:rsid w:val="00367AFF"/>
    <w:rsid w:val="00367B2D"/>
    <w:rsid w:val="003710CB"/>
    <w:rsid w:val="0037697A"/>
    <w:rsid w:val="00376F73"/>
    <w:rsid w:val="00385D1C"/>
    <w:rsid w:val="00386479"/>
    <w:rsid w:val="00390AC8"/>
    <w:rsid w:val="003A017C"/>
    <w:rsid w:val="003A1402"/>
    <w:rsid w:val="003A2A5E"/>
    <w:rsid w:val="003A4E1E"/>
    <w:rsid w:val="003A4FAF"/>
    <w:rsid w:val="003A69FC"/>
    <w:rsid w:val="003A7106"/>
    <w:rsid w:val="003B2A5B"/>
    <w:rsid w:val="003C004B"/>
    <w:rsid w:val="003C1B46"/>
    <w:rsid w:val="003C5BF7"/>
    <w:rsid w:val="003C6939"/>
    <w:rsid w:val="003C6E39"/>
    <w:rsid w:val="003D0EDE"/>
    <w:rsid w:val="003D3553"/>
    <w:rsid w:val="003D49B5"/>
    <w:rsid w:val="003D69EE"/>
    <w:rsid w:val="003E0F15"/>
    <w:rsid w:val="003E3398"/>
    <w:rsid w:val="003E4F90"/>
    <w:rsid w:val="003E505B"/>
    <w:rsid w:val="003E63BA"/>
    <w:rsid w:val="003E7D94"/>
    <w:rsid w:val="003F3061"/>
    <w:rsid w:val="003F4CEB"/>
    <w:rsid w:val="003F78B6"/>
    <w:rsid w:val="00400725"/>
    <w:rsid w:val="0040184E"/>
    <w:rsid w:val="0040334C"/>
    <w:rsid w:val="00405441"/>
    <w:rsid w:val="00411F7B"/>
    <w:rsid w:val="0041409C"/>
    <w:rsid w:val="00417BCD"/>
    <w:rsid w:val="00421127"/>
    <w:rsid w:val="00426EC0"/>
    <w:rsid w:val="00434235"/>
    <w:rsid w:val="00434517"/>
    <w:rsid w:val="004359B1"/>
    <w:rsid w:val="00437F1B"/>
    <w:rsid w:val="0044000E"/>
    <w:rsid w:val="00442027"/>
    <w:rsid w:val="00453017"/>
    <w:rsid w:val="0045640F"/>
    <w:rsid w:val="004666CD"/>
    <w:rsid w:val="00467C0F"/>
    <w:rsid w:val="004713C5"/>
    <w:rsid w:val="00474B51"/>
    <w:rsid w:val="00475E36"/>
    <w:rsid w:val="00476A75"/>
    <w:rsid w:val="00476E0E"/>
    <w:rsid w:val="0047726B"/>
    <w:rsid w:val="00483600"/>
    <w:rsid w:val="00483CFC"/>
    <w:rsid w:val="00485CC5"/>
    <w:rsid w:val="00486B95"/>
    <w:rsid w:val="004871FF"/>
    <w:rsid w:val="00490F16"/>
    <w:rsid w:val="0049533E"/>
    <w:rsid w:val="00495B01"/>
    <w:rsid w:val="00495E33"/>
    <w:rsid w:val="004B2C56"/>
    <w:rsid w:val="004B3E7D"/>
    <w:rsid w:val="004B4D17"/>
    <w:rsid w:val="004C453E"/>
    <w:rsid w:val="004D0F3C"/>
    <w:rsid w:val="004D27B2"/>
    <w:rsid w:val="004D7864"/>
    <w:rsid w:val="004E1FD1"/>
    <w:rsid w:val="004E2218"/>
    <w:rsid w:val="004E2C4F"/>
    <w:rsid w:val="004F22AC"/>
    <w:rsid w:val="004F2976"/>
    <w:rsid w:val="004F3108"/>
    <w:rsid w:val="004F31AA"/>
    <w:rsid w:val="004F69ED"/>
    <w:rsid w:val="005045D9"/>
    <w:rsid w:val="00506318"/>
    <w:rsid w:val="00506D32"/>
    <w:rsid w:val="005116DE"/>
    <w:rsid w:val="00511C3F"/>
    <w:rsid w:val="00530F1E"/>
    <w:rsid w:val="0053646E"/>
    <w:rsid w:val="00536876"/>
    <w:rsid w:val="00541E6A"/>
    <w:rsid w:val="005433E4"/>
    <w:rsid w:val="00546EE7"/>
    <w:rsid w:val="005474FE"/>
    <w:rsid w:val="005520C5"/>
    <w:rsid w:val="00552895"/>
    <w:rsid w:val="00556AE4"/>
    <w:rsid w:val="005605A2"/>
    <w:rsid w:val="00561234"/>
    <w:rsid w:val="00566B5A"/>
    <w:rsid w:val="005671AE"/>
    <w:rsid w:val="0057090A"/>
    <w:rsid w:val="005A2122"/>
    <w:rsid w:val="005A3634"/>
    <w:rsid w:val="005A76AF"/>
    <w:rsid w:val="005A7815"/>
    <w:rsid w:val="005A793A"/>
    <w:rsid w:val="005C13E5"/>
    <w:rsid w:val="005C57C8"/>
    <w:rsid w:val="005C58BC"/>
    <w:rsid w:val="005C6436"/>
    <w:rsid w:val="005C7EB6"/>
    <w:rsid w:val="005D0127"/>
    <w:rsid w:val="005D11A2"/>
    <w:rsid w:val="005E2B15"/>
    <w:rsid w:val="005E3254"/>
    <w:rsid w:val="005E637C"/>
    <w:rsid w:val="005E659A"/>
    <w:rsid w:val="005F27E2"/>
    <w:rsid w:val="005F57E4"/>
    <w:rsid w:val="00603A7F"/>
    <w:rsid w:val="006068CC"/>
    <w:rsid w:val="006072DE"/>
    <w:rsid w:val="0061158E"/>
    <w:rsid w:val="00612DC8"/>
    <w:rsid w:val="00613861"/>
    <w:rsid w:val="00615D5D"/>
    <w:rsid w:val="0062089E"/>
    <w:rsid w:val="006269CB"/>
    <w:rsid w:val="0063638A"/>
    <w:rsid w:val="0064572A"/>
    <w:rsid w:val="00652963"/>
    <w:rsid w:val="00654248"/>
    <w:rsid w:val="00660D02"/>
    <w:rsid w:val="00661F4D"/>
    <w:rsid w:val="0066258D"/>
    <w:rsid w:val="00665DE1"/>
    <w:rsid w:val="0066605F"/>
    <w:rsid w:val="00671565"/>
    <w:rsid w:val="006729A3"/>
    <w:rsid w:val="00680091"/>
    <w:rsid w:val="0068039A"/>
    <w:rsid w:val="006816FE"/>
    <w:rsid w:val="00682E63"/>
    <w:rsid w:val="00683151"/>
    <w:rsid w:val="00687826"/>
    <w:rsid w:val="00692F9B"/>
    <w:rsid w:val="006A007D"/>
    <w:rsid w:val="006A7958"/>
    <w:rsid w:val="006A79B8"/>
    <w:rsid w:val="006B2E98"/>
    <w:rsid w:val="006B78B3"/>
    <w:rsid w:val="006C0F09"/>
    <w:rsid w:val="006C2E7D"/>
    <w:rsid w:val="006C3395"/>
    <w:rsid w:val="006C54A6"/>
    <w:rsid w:val="006D1425"/>
    <w:rsid w:val="006D3101"/>
    <w:rsid w:val="006D4753"/>
    <w:rsid w:val="006D7087"/>
    <w:rsid w:val="006E201F"/>
    <w:rsid w:val="006E2F77"/>
    <w:rsid w:val="006E43AC"/>
    <w:rsid w:val="006F579C"/>
    <w:rsid w:val="00701D3F"/>
    <w:rsid w:val="00704599"/>
    <w:rsid w:val="00705012"/>
    <w:rsid w:val="0071044F"/>
    <w:rsid w:val="00710B39"/>
    <w:rsid w:val="007120A2"/>
    <w:rsid w:val="00714D7C"/>
    <w:rsid w:val="0071742F"/>
    <w:rsid w:val="00720C73"/>
    <w:rsid w:val="007245FA"/>
    <w:rsid w:val="00725A6A"/>
    <w:rsid w:val="00725F40"/>
    <w:rsid w:val="00733FEA"/>
    <w:rsid w:val="00737AB7"/>
    <w:rsid w:val="00737F7D"/>
    <w:rsid w:val="0074068F"/>
    <w:rsid w:val="00741688"/>
    <w:rsid w:val="00741E11"/>
    <w:rsid w:val="007423A6"/>
    <w:rsid w:val="00743B5F"/>
    <w:rsid w:val="00752969"/>
    <w:rsid w:val="0076329E"/>
    <w:rsid w:val="00774CAA"/>
    <w:rsid w:val="00781EBE"/>
    <w:rsid w:val="00783ABF"/>
    <w:rsid w:val="0078514A"/>
    <w:rsid w:val="00786875"/>
    <w:rsid w:val="00787828"/>
    <w:rsid w:val="007A46CF"/>
    <w:rsid w:val="007A574F"/>
    <w:rsid w:val="007A7B9A"/>
    <w:rsid w:val="007B14A0"/>
    <w:rsid w:val="007B77E4"/>
    <w:rsid w:val="007B7A9F"/>
    <w:rsid w:val="007B7F0C"/>
    <w:rsid w:val="007C41CC"/>
    <w:rsid w:val="007D05F6"/>
    <w:rsid w:val="007D3B9E"/>
    <w:rsid w:val="007D4540"/>
    <w:rsid w:val="007D5B37"/>
    <w:rsid w:val="007E0E98"/>
    <w:rsid w:val="007F3675"/>
    <w:rsid w:val="007F54BF"/>
    <w:rsid w:val="00800540"/>
    <w:rsid w:val="00801EA4"/>
    <w:rsid w:val="00813E2D"/>
    <w:rsid w:val="0082005B"/>
    <w:rsid w:val="00830497"/>
    <w:rsid w:val="00831BAE"/>
    <w:rsid w:val="00837386"/>
    <w:rsid w:val="008375BF"/>
    <w:rsid w:val="008378DA"/>
    <w:rsid w:val="008425B2"/>
    <w:rsid w:val="00850D64"/>
    <w:rsid w:val="00853CEB"/>
    <w:rsid w:val="00861A2F"/>
    <w:rsid w:val="00867322"/>
    <w:rsid w:val="0087042B"/>
    <w:rsid w:val="00873E36"/>
    <w:rsid w:val="008774F9"/>
    <w:rsid w:val="0088246E"/>
    <w:rsid w:val="008860D4"/>
    <w:rsid w:val="008956A1"/>
    <w:rsid w:val="008A32CF"/>
    <w:rsid w:val="008A6CC1"/>
    <w:rsid w:val="008A7294"/>
    <w:rsid w:val="008A75D0"/>
    <w:rsid w:val="008A77E0"/>
    <w:rsid w:val="008B03C3"/>
    <w:rsid w:val="008B49A1"/>
    <w:rsid w:val="008B5580"/>
    <w:rsid w:val="008B74E0"/>
    <w:rsid w:val="008C3B9E"/>
    <w:rsid w:val="008C5DE6"/>
    <w:rsid w:val="008C6751"/>
    <w:rsid w:val="008D09C5"/>
    <w:rsid w:val="008D40AA"/>
    <w:rsid w:val="008E0987"/>
    <w:rsid w:val="008E535E"/>
    <w:rsid w:val="008E594A"/>
    <w:rsid w:val="008E7E17"/>
    <w:rsid w:val="008F46FF"/>
    <w:rsid w:val="008F4D6C"/>
    <w:rsid w:val="009079D8"/>
    <w:rsid w:val="009111D4"/>
    <w:rsid w:val="00915DEC"/>
    <w:rsid w:val="009178E5"/>
    <w:rsid w:val="00925CCC"/>
    <w:rsid w:val="009270A7"/>
    <w:rsid w:val="00927E7B"/>
    <w:rsid w:val="00930A74"/>
    <w:rsid w:val="00936D27"/>
    <w:rsid w:val="009373FB"/>
    <w:rsid w:val="00937640"/>
    <w:rsid w:val="00940DCD"/>
    <w:rsid w:val="00941330"/>
    <w:rsid w:val="009479CC"/>
    <w:rsid w:val="0095085C"/>
    <w:rsid w:val="00952AA4"/>
    <w:rsid w:val="0096127D"/>
    <w:rsid w:val="00961FB1"/>
    <w:rsid w:val="00964E47"/>
    <w:rsid w:val="009656E2"/>
    <w:rsid w:val="009662DC"/>
    <w:rsid w:val="00974562"/>
    <w:rsid w:val="00974A7B"/>
    <w:rsid w:val="009774BB"/>
    <w:rsid w:val="00980375"/>
    <w:rsid w:val="00980505"/>
    <w:rsid w:val="00981C4E"/>
    <w:rsid w:val="009831E0"/>
    <w:rsid w:val="0099057C"/>
    <w:rsid w:val="00995B51"/>
    <w:rsid w:val="009A029B"/>
    <w:rsid w:val="009A0A89"/>
    <w:rsid w:val="009B05E3"/>
    <w:rsid w:val="009B1B98"/>
    <w:rsid w:val="009B221D"/>
    <w:rsid w:val="009B2D82"/>
    <w:rsid w:val="009B44C4"/>
    <w:rsid w:val="009B7996"/>
    <w:rsid w:val="009C2842"/>
    <w:rsid w:val="009C5037"/>
    <w:rsid w:val="009D3423"/>
    <w:rsid w:val="009D5137"/>
    <w:rsid w:val="009D55BB"/>
    <w:rsid w:val="009D69AA"/>
    <w:rsid w:val="009E1ED9"/>
    <w:rsid w:val="009E7090"/>
    <w:rsid w:val="009F1EFF"/>
    <w:rsid w:val="009F324B"/>
    <w:rsid w:val="009F4C4A"/>
    <w:rsid w:val="009F745E"/>
    <w:rsid w:val="00A002C7"/>
    <w:rsid w:val="00A06EF6"/>
    <w:rsid w:val="00A07135"/>
    <w:rsid w:val="00A311EF"/>
    <w:rsid w:val="00A341AF"/>
    <w:rsid w:val="00A34290"/>
    <w:rsid w:val="00A46B6C"/>
    <w:rsid w:val="00A473F0"/>
    <w:rsid w:val="00A62BD2"/>
    <w:rsid w:val="00A66DE8"/>
    <w:rsid w:val="00A672C2"/>
    <w:rsid w:val="00A7203C"/>
    <w:rsid w:val="00A730DB"/>
    <w:rsid w:val="00A7323E"/>
    <w:rsid w:val="00A80027"/>
    <w:rsid w:val="00A8041A"/>
    <w:rsid w:val="00A822F8"/>
    <w:rsid w:val="00A840A7"/>
    <w:rsid w:val="00A85CFB"/>
    <w:rsid w:val="00A87785"/>
    <w:rsid w:val="00A96597"/>
    <w:rsid w:val="00AA02CE"/>
    <w:rsid w:val="00AB0C94"/>
    <w:rsid w:val="00AB2943"/>
    <w:rsid w:val="00AC23EA"/>
    <w:rsid w:val="00AC5DF1"/>
    <w:rsid w:val="00AD3338"/>
    <w:rsid w:val="00AD684F"/>
    <w:rsid w:val="00AD747A"/>
    <w:rsid w:val="00AE0C83"/>
    <w:rsid w:val="00AE4D3C"/>
    <w:rsid w:val="00AE6811"/>
    <w:rsid w:val="00AF2571"/>
    <w:rsid w:val="00AF3AEA"/>
    <w:rsid w:val="00AF51B7"/>
    <w:rsid w:val="00B0588A"/>
    <w:rsid w:val="00B07723"/>
    <w:rsid w:val="00B118D8"/>
    <w:rsid w:val="00B205FA"/>
    <w:rsid w:val="00B211FF"/>
    <w:rsid w:val="00B31EE5"/>
    <w:rsid w:val="00B415EA"/>
    <w:rsid w:val="00B4725D"/>
    <w:rsid w:val="00B47971"/>
    <w:rsid w:val="00B50D20"/>
    <w:rsid w:val="00B55532"/>
    <w:rsid w:val="00B55584"/>
    <w:rsid w:val="00B55E3D"/>
    <w:rsid w:val="00B56D87"/>
    <w:rsid w:val="00B56DA6"/>
    <w:rsid w:val="00B605BA"/>
    <w:rsid w:val="00B6557E"/>
    <w:rsid w:val="00B71C30"/>
    <w:rsid w:val="00B71CC6"/>
    <w:rsid w:val="00B7220D"/>
    <w:rsid w:val="00B76CCB"/>
    <w:rsid w:val="00B77A54"/>
    <w:rsid w:val="00B77B89"/>
    <w:rsid w:val="00B833FD"/>
    <w:rsid w:val="00B87906"/>
    <w:rsid w:val="00B901C1"/>
    <w:rsid w:val="00B91866"/>
    <w:rsid w:val="00B921BB"/>
    <w:rsid w:val="00BB276C"/>
    <w:rsid w:val="00BC17D5"/>
    <w:rsid w:val="00BC7D76"/>
    <w:rsid w:val="00BD0DE1"/>
    <w:rsid w:val="00BD23D3"/>
    <w:rsid w:val="00BD7018"/>
    <w:rsid w:val="00BE4CC6"/>
    <w:rsid w:val="00BF1017"/>
    <w:rsid w:val="00BF47A6"/>
    <w:rsid w:val="00BF4CC1"/>
    <w:rsid w:val="00BF7560"/>
    <w:rsid w:val="00C005D7"/>
    <w:rsid w:val="00C107F6"/>
    <w:rsid w:val="00C20743"/>
    <w:rsid w:val="00C22382"/>
    <w:rsid w:val="00C239B7"/>
    <w:rsid w:val="00C36692"/>
    <w:rsid w:val="00C3793C"/>
    <w:rsid w:val="00C437C4"/>
    <w:rsid w:val="00C47D19"/>
    <w:rsid w:val="00C51416"/>
    <w:rsid w:val="00C55672"/>
    <w:rsid w:val="00C55937"/>
    <w:rsid w:val="00C7067B"/>
    <w:rsid w:val="00C70B8A"/>
    <w:rsid w:val="00C71AFE"/>
    <w:rsid w:val="00C7440E"/>
    <w:rsid w:val="00C7520C"/>
    <w:rsid w:val="00C75FBF"/>
    <w:rsid w:val="00C84E62"/>
    <w:rsid w:val="00C929C9"/>
    <w:rsid w:val="00C94232"/>
    <w:rsid w:val="00C96280"/>
    <w:rsid w:val="00CD0DEC"/>
    <w:rsid w:val="00CD3158"/>
    <w:rsid w:val="00CD67A4"/>
    <w:rsid w:val="00CE0D33"/>
    <w:rsid w:val="00CF04FD"/>
    <w:rsid w:val="00CF0F75"/>
    <w:rsid w:val="00CF484D"/>
    <w:rsid w:val="00D02021"/>
    <w:rsid w:val="00D03AE0"/>
    <w:rsid w:val="00D1178D"/>
    <w:rsid w:val="00D158E3"/>
    <w:rsid w:val="00D15F66"/>
    <w:rsid w:val="00D225C7"/>
    <w:rsid w:val="00D23EEA"/>
    <w:rsid w:val="00D32AC5"/>
    <w:rsid w:val="00D35030"/>
    <w:rsid w:val="00D351C1"/>
    <w:rsid w:val="00D535D8"/>
    <w:rsid w:val="00D56022"/>
    <w:rsid w:val="00D621A7"/>
    <w:rsid w:val="00D652B1"/>
    <w:rsid w:val="00D71D4B"/>
    <w:rsid w:val="00D71D52"/>
    <w:rsid w:val="00D76DC0"/>
    <w:rsid w:val="00D83394"/>
    <w:rsid w:val="00D83BA2"/>
    <w:rsid w:val="00D867E3"/>
    <w:rsid w:val="00D86A4F"/>
    <w:rsid w:val="00D9122C"/>
    <w:rsid w:val="00D95C74"/>
    <w:rsid w:val="00DA6583"/>
    <w:rsid w:val="00DA7590"/>
    <w:rsid w:val="00DA76DE"/>
    <w:rsid w:val="00DA7C25"/>
    <w:rsid w:val="00DB1D21"/>
    <w:rsid w:val="00DC6440"/>
    <w:rsid w:val="00DC66CE"/>
    <w:rsid w:val="00DC7BA4"/>
    <w:rsid w:val="00DD1953"/>
    <w:rsid w:val="00DD1F63"/>
    <w:rsid w:val="00DD52CD"/>
    <w:rsid w:val="00DD7B5E"/>
    <w:rsid w:val="00DE2CB6"/>
    <w:rsid w:val="00DE42C9"/>
    <w:rsid w:val="00DE42E3"/>
    <w:rsid w:val="00DE5700"/>
    <w:rsid w:val="00DE5C41"/>
    <w:rsid w:val="00DF1D86"/>
    <w:rsid w:val="00DF7108"/>
    <w:rsid w:val="00E0062D"/>
    <w:rsid w:val="00E0661E"/>
    <w:rsid w:val="00E07CE5"/>
    <w:rsid w:val="00E31B89"/>
    <w:rsid w:val="00E37C23"/>
    <w:rsid w:val="00E43F02"/>
    <w:rsid w:val="00E45775"/>
    <w:rsid w:val="00E476E2"/>
    <w:rsid w:val="00E74F30"/>
    <w:rsid w:val="00E762C9"/>
    <w:rsid w:val="00E7769D"/>
    <w:rsid w:val="00E77841"/>
    <w:rsid w:val="00E77E4E"/>
    <w:rsid w:val="00E8088C"/>
    <w:rsid w:val="00E90E8F"/>
    <w:rsid w:val="00E91A44"/>
    <w:rsid w:val="00E94D6C"/>
    <w:rsid w:val="00EB58A6"/>
    <w:rsid w:val="00EB611B"/>
    <w:rsid w:val="00EB6826"/>
    <w:rsid w:val="00EC361D"/>
    <w:rsid w:val="00ED3008"/>
    <w:rsid w:val="00EE0BBD"/>
    <w:rsid w:val="00EE0C5F"/>
    <w:rsid w:val="00EE0DC8"/>
    <w:rsid w:val="00EE1F3D"/>
    <w:rsid w:val="00EE2397"/>
    <w:rsid w:val="00EE3DA1"/>
    <w:rsid w:val="00EE602C"/>
    <w:rsid w:val="00EF37EE"/>
    <w:rsid w:val="00EF3950"/>
    <w:rsid w:val="00F03B3A"/>
    <w:rsid w:val="00F04FA4"/>
    <w:rsid w:val="00F126F5"/>
    <w:rsid w:val="00F14B03"/>
    <w:rsid w:val="00F335F3"/>
    <w:rsid w:val="00F35F0B"/>
    <w:rsid w:val="00F42F0B"/>
    <w:rsid w:val="00F45BB5"/>
    <w:rsid w:val="00F47B84"/>
    <w:rsid w:val="00F51B17"/>
    <w:rsid w:val="00F57FB6"/>
    <w:rsid w:val="00F60247"/>
    <w:rsid w:val="00F62523"/>
    <w:rsid w:val="00F65DFA"/>
    <w:rsid w:val="00F71AF1"/>
    <w:rsid w:val="00F82AAE"/>
    <w:rsid w:val="00F83C7B"/>
    <w:rsid w:val="00F865A9"/>
    <w:rsid w:val="00F919FF"/>
    <w:rsid w:val="00F91C2F"/>
    <w:rsid w:val="00F929C5"/>
    <w:rsid w:val="00F965AD"/>
    <w:rsid w:val="00FA0CCF"/>
    <w:rsid w:val="00FA3A11"/>
    <w:rsid w:val="00FB5F1F"/>
    <w:rsid w:val="00FB61A3"/>
    <w:rsid w:val="00FB7D4D"/>
    <w:rsid w:val="00FC0FD3"/>
    <w:rsid w:val="00FC3783"/>
    <w:rsid w:val="00FC50E0"/>
    <w:rsid w:val="00FC71C5"/>
    <w:rsid w:val="00FD2DF4"/>
    <w:rsid w:val="00FE347C"/>
    <w:rsid w:val="00FF5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0D6F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434235"/>
    <w:pPr>
      <w:keepNext/>
      <w:spacing w:before="240" w:after="6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0"/>
    <w:next w:val="a0"/>
    <w:link w:val="20"/>
    <w:qFormat/>
    <w:rsid w:val="00434235"/>
    <w:pPr>
      <w:keepNext/>
      <w:jc w:val="right"/>
      <w:outlineLvl w:val="1"/>
    </w:pPr>
    <w:rPr>
      <w:sz w:val="28"/>
      <w:szCs w:val="28"/>
    </w:rPr>
  </w:style>
  <w:style w:type="paragraph" w:styleId="3">
    <w:name w:val="heading 3"/>
    <w:basedOn w:val="a0"/>
    <w:next w:val="a0"/>
    <w:link w:val="30"/>
    <w:qFormat/>
    <w:rsid w:val="00434235"/>
    <w:pPr>
      <w:keepNext/>
      <w:widowControl w:val="0"/>
      <w:autoSpaceDE w:val="0"/>
      <w:autoSpaceDN w:val="0"/>
      <w:adjustRightInd w:val="0"/>
      <w:spacing w:before="240" w:after="6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434235"/>
    <w:pPr>
      <w:keepNext/>
      <w:spacing w:before="240" w:after="60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434235"/>
    <w:pPr>
      <w:keepNext/>
      <w:widowControl w:val="0"/>
      <w:ind w:left="6521" w:firstLine="709"/>
      <w:outlineLvl w:val="4"/>
    </w:pPr>
    <w:rPr>
      <w:rFonts w:eastAsia="Calibri"/>
      <w:sz w:val="28"/>
      <w:szCs w:val="28"/>
      <w:lang w:eastAsia="en-US"/>
    </w:rPr>
  </w:style>
  <w:style w:type="paragraph" w:styleId="6">
    <w:name w:val="heading 6"/>
    <w:basedOn w:val="a0"/>
    <w:next w:val="a0"/>
    <w:link w:val="60"/>
    <w:semiHidden/>
    <w:unhideWhenUsed/>
    <w:qFormat/>
    <w:rsid w:val="00434235"/>
    <w:pPr>
      <w:keepNext/>
      <w:widowControl w:val="0"/>
      <w:spacing w:before="480"/>
      <w:ind w:firstLine="709"/>
      <w:jc w:val="center"/>
      <w:outlineLvl w:val="5"/>
    </w:pPr>
    <w:rPr>
      <w:rFonts w:eastAsia="Calibri"/>
      <w:b/>
      <w:bCs/>
      <w:sz w:val="28"/>
      <w:szCs w:val="28"/>
      <w:lang w:eastAsia="en-US"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434235"/>
    <w:pPr>
      <w:keepNext/>
      <w:spacing w:before="600" w:line="240" w:lineRule="atLeast"/>
      <w:ind w:firstLine="709"/>
      <w:jc w:val="both"/>
      <w:outlineLvl w:val="6"/>
    </w:pPr>
    <w:rPr>
      <w:rFonts w:eastAsia="Calibri"/>
      <w:sz w:val="28"/>
      <w:szCs w:val="28"/>
      <w:lang w:eastAsia="en-US"/>
    </w:rPr>
  </w:style>
  <w:style w:type="paragraph" w:styleId="8">
    <w:name w:val="heading 8"/>
    <w:basedOn w:val="a0"/>
    <w:next w:val="a0"/>
    <w:link w:val="80"/>
    <w:unhideWhenUsed/>
    <w:qFormat/>
    <w:rsid w:val="00434235"/>
    <w:pPr>
      <w:keepNext/>
      <w:spacing w:line="240" w:lineRule="atLeast"/>
      <w:ind w:left="36" w:right="36" w:firstLine="709"/>
      <w:jc w:val="center"/>
      <w:outlineLvl w:val="7"/>
    </w:pPr>
    <w:rPr>
      <w:rFonts w:eastAsia="Calibri"/>
      <w:sz w:val="28"/>
      <w:szCs w:val="28"/>
      <w:lang w:eastAsia="en-US"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434235"/>
    <w:pPr>
      <w:keepNext/>
      <w:spacing w:line="240" w:lineRule="atLeast"/>
      <w:ind w:left="36" w:right="36" w:firstLine="709"/>
      <w:jc w:val="both"/>
      <w:outlineLvl w:val="8"/>
    </w:pPr>
    <w:rPr>
      <w:rFonts w:eastAsia="Calibri"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semiHidden/>
    <w:unhideWhenUsed/>
    <w:rsid w:val="000D6F4F"/>
    <w:rPr>
      <w:color w:val="0000FF" w:themeColor="hyperlink"/>
      <w:u w:val="single"/>
    </w:rPr>
  </w:style>
  <w:style w:type="character" w:styleId="a5">
    <w:name w:val="Strong"/>
    <w:basedOn w:val="a1"/>
    <w:uiPriority w:val="22"/>
    <w:qFormat/>
    <w:rsid w:val="000D6F4F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0"/>
    <w:link w:val="a7"/>
    <w:uiPriority w:val="99"/>
    <w:unhideWhenUsed/>
    <w:rsid w:val="000D6F4F"/>
    <w:pPr>
      <w:spacing w:before="100" w:beforeAutospacing="1" w:after="100" w:afterAutospacing="1"/>
    </w:pPr>
  </w:style>
  <w:style w:type="paragraph" w:customStyle="1" w:styleId="ConsTitle">
    <w:name w:val="ConsTitle"/>
    <w:rsid w:val="000D6F4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Calibri" w:hAnsi="Arial" w:cs="Arial"/>
      <w:b/>
      <w:bCs/>
      <w:sz w:val="16"/>
      <w:szCs w:val="16"/>
    </w:rPr>
  </w:style>
  <w:style w:type="character" w:customStyle="1" w:styleId="apple-converted-space">
    <w:name w:val="apple-converted-space"/>
    <w:basedOn w:val="a1"/>
    <w:rsid w:val="000D6F4F"/>
  </w:style>
  <w:style w:type="paragraph" w:styleId="a8">
    <w:name w:val="header"/>
    <w:aliases w:val="ВерхКолонтитул"/>
    <w:basedOn w:val="a0"/>
    <w:link w:val="a9"/>
    <w:unhideWhenUsed/>
    <w:rsid w:val="000D6F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basedOn w:val="a1"/>
    <w:link w:val="a8"/>
    <w:rsid w:val="000D6F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0D6F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rsid w:val="000D6F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0"/>
    <w:next w:val="a0"/>
    <w:unhideWhenUsed/>
    <w:qFormat/>
    <w:rsid w:val="0006397A"/>
    <w:pPr>
      <w:widowControl w:val="0"/>
      <w:spacing w:before="720" w:line="240" w:lineRule="atLeast"/>
      <w:ind w:firstLine="709"/>
      <w:jc w:val="both"/>
    </w:pPr>
    <w:rPr>
      <w:sz w:val="28"/>
      <w:szCs w:val="28"/>
      <w:lang w:eastAsia="en-US"/>
    </w:rPr>
  </w:style>
  <w:style w:type="paragraph" w:styleId="ad">
    <w:name w:val="Title"/>
    <w:basedOn w:val="a0"/>
    <w:link w:val="ae"/>
    <w:qFormat/>
    <w:rsid w:val="0006397A"/>
    <w:pPr>
      <w:jc w:val="center"/>
    </w:pPr>
    <w:rPr>
      <w:b/>
      <w:sz w:val="32"/>
      <w:szCs w:val="20"/>
    </w:rPr>
  </w:style>
  <w:style w:type="character" w:customStyle="1" w:styleId="ae">
    <w:name w:val="Название Знак"/>
    <w:basedOn w:val="a1"/>
    <w:link w:val="ad"/>
    <w:rsid w:val="0006397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f">
    <w:name w:val="Стандарт"/>
    <w:basedOn w:val="a0"/>
    <w:rsid w:val="0006397A"/>
    <w:pPr>
      <w:spacing w:line="288" w:lineRule="auto"/>
      <w:ind w:firstLine="709"/>
      <w:jc w:val="both"/>
    </w:pPr>
    <w:rPr>
      <w:sz w:val="28"/>
    </w:rPr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43423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43423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43423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43423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60">
    <w:name w:val="Заголовок 6 Знак"/>
    <w:basedOn w:val="a1"/>
    <w:link w:val="6"/>
    <w:semiHidden/>
    <w:rsid w:val="00434235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70">
    <w:name w:val="Заголовок 7 Знак"/>
    <w:basedOn w:val="a1"/>
    <w:link w:val="7"/>
    <w:uiPriority w:val="99"/>
    <w:semiHidden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80">
    <w:name w:val="Заголовок 8 Знак"/>
    <w:basedOn w:val="a1"/>
    <w:link w:val="8"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90">
    <w:name w:val="Заголовок 9 Знак"/>
    <w:basedOn w:val="a1"/>
    <w:link w:val="9"/>
    <w:uiPriority w:val="99"/>
    <w:semiHidden/>
    <w:rsid w:val="00434235"/>
    <w:rPr>
      <w:rFonts w:ascii="Times New Roman" w:eastAsia="Calibri" w:hAnsi="Times New Roman" w:cs="Times New Roman"/>
      <w:sz w:val="28"/>
      <w:szCs w:val="28"/>
    </w:rPr>
  </w:style>
  <w:style w:type="paragraph" w:customStyle="1" w:styleId="ConsPlusNormal">
    <w:name w:val="ConsPlusNormal"/>
    <w:link w:val="ConsPlusNormal0"/>
    <w:rsid w:val="00434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34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61">
    <w:name w:val="Стиль По ширине Перед:  6 пт"/>
    <w:basedOn w:val="a0"/>
    <w:autoRedefine/>
    <w:uiPriority w:val="99"/>
    <w:rsid w:val="00434235"/>
    <w:pPr>
      <w:ind w:firstLine="709"/>
      <w:jc w:val="both"/>
    </w:pPr>
    <w:rPr>
      <w:sz w:val="28"/>
      <w:szCs w:val="28"/>
    </w:rPr>
  </w:style>
  <w:style w:type="character" w:styleId="af0">
    <w:name w:val="FollowedHyperlink"/>
    <w:basedOn w:val="a1"/>
    <w:uiPriority w:val="99"/>
    <w:semiHidden/>
    <w:unhideWhenUsed/>
    <w:rsid w:val="00434235"/>
    <w:rPr>
      <w:color w:val="800080" w:themeColor="followedHyperlink"/>
      <w:u w:val="single"/>
    </w:rPr>
  </w:style>
  <w:style w:type="paragraph" w:styleId="HTML">
    <w:name w:val="HTML Preformatted"/>
    <w:basedOn w:val="a0"/>
    <w:link w:val="HTML0"/>
    <w:semiHidden/>
    <w:unhideWhenUsed/>
    <w:rsid w:val="004342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semiHidden/>
    <w:rsid w:val="0043423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1">
    <w:name w:val="toc 1"/>
    <w:basedOn w:val="a0"/>
    <w:next w:val="a0"/>
    <w:autoRedefine/>
    <w:semiHidden/>
    <w:unhideWhenUsed/>
    <w:rsid w:val="00434235"/>
    <w:pPr>
      <w:widowControl w:val="0"/>
      <w:tabs>
        <w:tab w:val="right" w:leader="dot" w:pos="9345"/>
      </w:tabs>
      <w:autoSpaceDE w:val="0"/>
      <w:autoSpaceDN w:val="0"/>
      <w:adjustRightInd w:val="0"/>
      <w:jc w:val="both"/>
    </w:pPr>
    <w:rPr>
      <w:b/>
      <w:noProof/>
      <w:szCs w:val="20"/>
    </w:rPr>
  </w:style>
  <w:style w:type="paragraph" w:styleId="21">
    <w:name w:val="toc 2"/>
    <w:basedOn w:val="a0"/>
    <w:next w:val="a0"/>
    <w:autoRedefine/>
    <w:uiPriority w:val="39"/>
    <w:semiHidden/>
    <w:unhideWhenUsed/>
    <w:rsid w:val="00434235"/>
    <w:pPr>
      <w:widowControl w:val="0"/>
      <w:tabs>
        <w:tab w:val="right" w:leader="dot" w:pos="9345"/>
      </w:tabs>
      <w:autoSpaceDE w:val="0"/>
      <w:autoSpaceDN w:val="0"/>
      <w:adjustRightInd w:val="0"/>
      <w:ind w:left="200"/>
      <w:jc w:val="both"/>
    </w:pPr>
    <w:rPr>
      <w:b/>
      <w:noProof/>
    </w:rPr>
  </w:style>
  <w:style w:type="paragraph" w:styleId="31">
    <w:name w:val="toc 3"/>
    <w:basedOn w:val="a0"/>
    <w:next w:val="a0"/>
    <w:autoRedefine/>
    <w:uiPriority w:val="39"/>
    <w:semiHidden/>
    <w:unhideWhenUsed/>
    <w:rsid w:val="00434235"/>
    <w:pPr>
      <w:tabs>
        <w:tab w:val="right" w:leader="dot" w:pos="9345"/>
      </w:tabs>
      <w:jc w:val="both"/>
    </w:pPr>
    <w:rPr>
      <w:b/>
      <w:noProof/>
    </w:rPr>
  </w:style>
  <w:style w:type="paragraph" w:styleId="41">
    <w:name w:val="toc 4"/>
    <w:basedOn w:val="a0"/>
    <w:next w:val="a0"/>
    <w:autoRedefine/>
    <w:uiPriority w:val="39"/>
    <w:semiHidden/>
    <w:unhideWhenUsed/>
    <w:rsid w:val="00434235"/>
    <w:pPr>
      <w:tabs>
        <w:tab w:val="right" w:leader="dot" w:pos="9345"/>
      </w:tabs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2">
    <w:name w:val="toc 6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1">
    <w:name w:val="footnote text"/>
    <w:basedOn w:val="a0"/>
    <w:link w:val="af2"/>
    <w:semiHidden/>
    <w:unhideWhenUsed/>
    <w:rsid w:val="00434235"/>
    <w:rPr>
      <w:sz w:val="20"/>
      <w:szCs w:val="20"/>
    </w:rPr>
  </w:style>
  <w:style w:type="character" w:customStyle="1" w:styleId="af2">
    <w:name w:val="Текст сноски Знак"/>
    <w:basedOn w:val="a1"/>
    <w:link w:val="af1"/>
    <w:semiHidden/>
    <w:rsid w:val="004342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text"/>
    <w:basedOn w:val="a0"/>
    <w:link w:val="af4"/>
    <w:uiPriority w:val="99"/>
    <w:semiHidden/>
    <w:unhideWhenUsed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34235"/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List"/>
    <w:basedOn w:val="a0"/>
    <w:uiPriority w:val="99"/>
    <w:semiHidden/>
    <w:unhideWhenUsed/>
    <w:rsid w:val="00434235"/>
    <w:pPr>
      <w:ind w:left="283" w:hanging="283"/>
      <w:jc w:val="both"/>
    </w:pPr>
  </w:style>
  <w:style w:type="paragraph" w:styleId="af6">
    <w:name w:val="Body Text"/>
    <w:aliases w:val="Знак,Знак1 Знак,Основной текст1, Знак, Знак1 Знак"/>
    <w:basedOn w:val="a0"/>
    <w:link w:val="af7"/>
    <w:semiHidden/>
    <w:unhideWhenUsed/>
    <w:rsid w:val="00434235"/>
    <w:pPr>
      <w:spacing w:after="120"/>
      <w:jc w:val="both"/>
    </w:pPr>
  </w:style>
  <w:style w:type="character" w:customStyle="1" w:styleId="af7">
    <w:name w:val="Основной текст Знак"/>
    <w:aliases w:val="Знак Знак,Знак1 Знак Знак,Основной текст1 Знак, Знак Знак, Знак1 Знак Знак"/>
    <w:basedOn w:val="a1"/>
    <w:link w:val="af6"/>
    <w:semiHidden/>
    <w:rsid w:val="004342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ody Text Indent"/>
    <w:basedOn w:val="a0"/>
    <w:link w:val="af9"/>
    <w:semiHidden/>
    <w:unhideWhenUsed/>
    <w:rsid w:val="00434235"/>
    <w:pPr>
      <w:spacing w:after="120"/>
      <w:ind w:left="283"/>
      <w:jc w:val="both"/>
    </w:pPr>
  </w:style>
  <w:style w:type="character" w:customStyle="1" w:styleId="af9">
    <w:name w:val="Основной текст с отступом Знак"/>
    <w:basedOn w:val="a1"/>
    <w:link w:val="af8"/>
    <w:semiHidden/>
    <w:rsid w:val="004342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Подзаголовок Знак"/>
    <w:aliases w:val="Обычный таблица Знак"/>
    <w:basedOn w:val="a1"/>
    <w:link w:val="afb"/>
    <w:uiPriority w:val="99"/>
    <w:locked/>
    <w:rsid w:val="0043423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b">
    <w:name w:val="Subtitle"/>
    <w:aliases w:val="Обычный таблица"/>
    <w:basedOn w:val="a0"/>
    <w:next w:val="a0"/>
    <w:link w:val="afa"/>
    <w:qFormat/>
    <w:rsid w:val="00434235"/>
    <w:pPr>
      <w:widowControl w:val="0"/>
      <w:autoSpaceDE w:val="0"/>
      <w:autoSpaceDN w:val="0"/>
      <w:adjustRightInd w:val="0"/>
      <w:spacing w:after="60"/>
      <w:ind w:firstLine="709"/>
      <w:jc w:val="both"/>
      <w:outlineLvl w:val="1"/>
    </w:pPr>
    <w:rPr>
      <w:sz w:val="28"/>
      <w:szCs w:val="28"/>
    </w:rPr>
  </w:style>
  <w:style w:type="character" w:customStyle="1" w:styleId="12">
    <w:name w:val="Подзаголовок Знак1"/>
    <w:aliases w:val="Обычный таблица Знак1"/>
    <w:basedOn w:val="a1"/>
    <w:uiPriority w:val="99"/>
    <w:rsid w:val="004342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22">
    <w:name w:val="Body Text 2"/>
    <w:basedOn w:val="a0"/>
    <w:link w:val="23"/>
    <w:semiHidden/>
    <w:unhideWhenUsed/>
    <w:rsid w:val="00434235"/>
    <w:pPr>
      <w:widowControl w:val="0"/>
      <w:autoSpaceDE w:val="0"/>
      <w:autoSpaceDN w:val="0"/>
      <w:adjustRightInd w:val="0"/>
      <w:spacing w:after="120" w:line="480" w:lineRule="auto"/>
      <w:jc w:val="both"/>
    </w:pPr>
    <w:rPr>
      <w:rFonts w:ascii="Arial" w:hAnsi="Arial" w:cs="Arial"/>
      <w:sz w:val="20"/>
      <w:szCs w:val="20"/>
    </w:rPr>
  </w:style>
  <w:style w:type="character" w:customStyle="1" w:styleId="23">
    <w:name w:val="Основной текст 2 Знак"/>
    <w:basedOn w:val="a1"/>
    <w:link w:val="22"/>
    <w:semiHidden/>
    <w:rsid w:val="00434235"/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0"/>
    <w:link w:val="33"/>
    <w:uiPriority w:val="99"/>
    <w:semiHidden/>
    <w:unhideWhenUsed/>
    <w:rsid w:val="00434235"/>
    <w:pPr>
      <w:widowControl w:val="0"/>
      <w:snapToGrid w:val="0"/>
      <w:jc w:val="both"/>
    </w:pPr>
    <w:rPr>
      <w:rFonts w:ascii="Courier New" w:hAnsi="Courier New"/>
      <w:sz w:val="22"/>
      <w:szCs w:val="20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434235"/>
    <w:rPr>
      <w:rFonts w:ascii="Courier New" w:eastAsia="Times New Roman" w:hAnsi="Courier New" w:cs="Times New Roman"/>
      <w:szCs w:val="20"/>
      <w:lang w:eastAsia="ru-RU"/>
    </w:rPr>
  </w:style>
  <w:style w:type="paragraph" w:styleId="24">
    <w:name w:val="Body Text Indent 2"/>
    <w:basedOn w:val="a0"/>
    <w:link w:val="25"/>
    <w:unhideWhenUsed/>
    <w:rsid w:val="00434235"/>
    <w:pPr>
      <w:widowControl w:val="0"/>
      <w:spacing w:before="600"/>
      <w:ind w:firstLine="709"/>
      <w:jc w:val="both"/>
    </w:pPr>
    <w:rPr>
      <w:rFonts w:eastAsia="Calibri"/>
      <w:sz w:val="28"/>
      <w:szCs w:val="28"/>
      <w:lang w:eastAsia="en-US"/>
    </w:rPr>
  </w:style>
  <w:style w:type="character" w:customStyle="1" w:styleId="25">
    <w:name w:val="Основной текст с отступом 2 Знак"/>
    <w:basedOn w:val="a1"/>
    <w:link w:val="24"/>
    <w:rsid w:val="00434235"/>
    <w:rPr>
      <w:rFonts w:ascii="Times New Roman" w:eastAsia="Calibri" w:hAnsi="Times New Roman" w:cs="Times New Roman"/>
      <w:sz w:val="28"/>
      <w:szCs w:val="28"/>
    </w:rPr>
  </w:style>
  <w:style w:type="paragraph" w:styleId="34">
    <w:name w:val="Body Text Indent 3"/>
    <w:basedOn w:val="a0"/>
    <w:link w:val="35"/>
    <w:semiHidden/>
    <w:unhideWhenUsed/>
    <w:rsid w:val="00434235"/>
    <w:pPr>
      <w:widowControl w:val="0"/>
      <w:autoSpaceDE w:val="0"/>
      <w:autoSpaceDN w:val="0"/>
      <w:adjustRightInd w:val="0"/>
      <w:spacing w:after="120"/>
      <w:ind w:left="283"/>
      <w:jc w:val="both"/>
    </w:pPr>
    <w:rPr>
      <w:rFonts w:ascii="Arial" w:hAnsi="Arial" w:cs="Arial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semiHidden/>
    <w:rsid w:val="00434235"/>
    <w:rPr>
      <w:rFonts w:ascii="Arial" w:eastAsia="Times New Roman" w:hAnsi="Arial" w:cs="Arial"/>
      <w:sz w:val="16"/>
      <w:szCs w:val="16"/>
      <w:lang w:eastAsia="ru-RU"/>
    </w:rPr>
  </w:style>
  <w:style w:type="paragraph" w:styleId="afc">
    <w:name w:val="Document Map"/>
    <w:basedOn w:val="a0"/>
    <w:link w:val="13"/>
    <w:uiPriority w:val="99"/>
    <w:semiHidden/>
    <w:unhideWhenUsed/>
    <w:rsid w:val="00434235"/>
    <w:pPr>
      <w:widowControl w:val="0"/>
      <w:ind w:firstLine="709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d">
    <w:name w:val="Схема документа Знак"/>
    <w:basedOn w:val="a1"/>
    <w:uiPriority w:val="99"/>
    <w:semiHidden/>
    <w:rsid w:val="00434235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annotation subject"/>
    <w:basedOn w:val="af3"/>
    <w:next w:val="af3"/>
    <w:link w:val="aff"/>
    <w:uiPriority w:val="99"/>
    <w:semiHidden/>
    <w:unhideWhenUsed/>
    <w:rsid w:val="00434235"/>
    <w:rPr>
      <w:b/>
      <w:bCs/>
    </w:rPr>
  </w:style>
  <w:style w:type="character" w:customStyle="1" w:styleId="aff">
    <w:name w:val="Тема примечания Знак"/>
    <w:basedOn w:val="af4"/>
    <w:link w:val="afe"/>
    <w:uiPriority w:val="99"/>
    <w:semiHidden/>
    <w:rsid w:val="0043423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0">
    <w:name w:val="Balloon Text"/>
    <w:basedOn w:val="a0"/>
    <w:link w:val="aff1"/>
    <w:uiPriority w:val="99"/>
    <w:semiHidden/>
    <w:unhideWhenUsed/>
    <w:rsid w:val="00434235"/>
    <w:pPr>
      <w:widowControl w:val="0"/>
      <w:autoSpaceDE w:val="0"/>
      <w:autoSpaceDN w:val="0"/>
      <w:adjustRightInd w:val="0"/>
      <w:jc w:val="both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1"/>
    <w:link w:val="aff0"/>
    <w:uiPriority w:val="99"/>
    <w:semiHidden/>
    <w:rsid w:val="00434235"/>
    <w:rPr>
      <w:rFonts w:ascii="Tahoma" w:eastAsia="Times New Roman" w:hAnsi="Tahoma" w:cs="Tahoma"/>
      <w:sz w:val="16"/>
      <w:szCs w:val="16"/>
      <w:lang w:eastAsia="ru-RU"/>
    </w:rPr>
  </w:style>
  <w:style w:type="paragraph" w:styleId="aff2">
    <w:name w:val="List Paragraph"/>
    <w:basedOn w:val="a0"/>
    <w:link w:val="aff3"/>
    <w:uiPriority w:val="34"/>
    <w:qFormat/>
    <w:rsid w:val="00434235"/>
    <w:pPr>
      <w:spacing w:after="200" w:line="276" w:lineRule="auto"/>
      <w:ind w:left="720"/>
      <w:contextualSpacing/>
      <w:jc w:val="both"/>
    </w:pPr>
    <w:rPr>
      <w:sz w:val="22"/>
      <w:szCs w:val="22"/>
      <w:lang w:eastAsia="en-US"/>
    </w:rPr>
  </w:style>
  <w:style w:type="paragraph" w:styleId="aff4">
    <w:name w:val="TOC Heading"/>
    <w:basedOn w:val="1"/>
    <w:next w:val="a0"/>
    <w:uiPriority w:val="99"/>
    <w:semiHidden/>
    <w:unhideWhenUsed/>
    <w:qFormat/>
    <w:rsid w:val="0043423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434235"/>
    <w:rPr>
      <w:rFonts w:ascii="Calibri" w:eastAsia="Times New Roman" w:hAnsi="Calibri" w:cs="Calibri"/>
      <w:szCs w:val="20"/>
      <w:lang w:eastAsia="ru-RU"/>
    </w:rPr>
  </w:style>
  <w:style w:type="paragraph" w:customStyle="1" w:styleId="aff5">
    <w:name w:val="Îáû÷íûé"/>
    <w:uiPriority w:val="99"/>
    <w:rsid w:val="00434235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rialNarrow13pt1">
    <w:name w:val="Arial Narrow 13 pt по ширине Первая строка:  1 см"/>
    <w:basedOn w:val="aff5"/>
    <w:uiPriority w:val="99"/>
    <w:rsid w:val="00434235"/>
    <w:pPr>
      <w:overflowPunct/>
      <w:autoSpaceDE/>
      <w:autoSpaceDN/>
      <w:adjustRightInd/>
      <w:ind w:firstLine="567"/>
    </w:pPr>
    <w:rPr>
      <w:rFonts w:ascii="Arial Narrow" w:hAnsi="Arial Narrow"/>
      <w:sz w:val="26"/>
      <w:lang w:val="en-US"/>
    </w:rPr>
  </w:style>
  <w:style w:type="paragraph" w:customStyle="1" w:styleId="36">
    <w:name w:val="аква3"/>
    <w:basedOn w:val="a0"/>
    <w:uiPriority w:val="99"/>
    <w:rsid w:val="00434235"/>
    <w:pPr>
      <w:spacing w:line="360" w:lineRule="auto"/>
      <w:ind w:firstLine="709"/>
      <w:jc w:val="both"/>
    </w:pPr>
    <w:rPr>
      <w:rFonts w:ascii="Book Antiqua" w:hAnsi="Book Antiqua"/>
      <w:sz w:val="28"/>
    </w:rPr>
  </w:style>
  <w:style w:type="paragraph" w:customStyle="1" w:styleId="aff6">
    <w:name w:val="аква"/>
    <w:basedOn w:val="a0"/>
    <w:uiPriority w:val="99"/>
    <w:rsid w:val="00434235"/>
    <w:pPr>
      <w:ind w:firstLine="709"/>
      <w:jc w:val="both"/>
    </w:pPr>
    <w:rPr>
      <w:rFonts w:ascii="Book Antiqua" w:hAnsi="Book Antiqua"/>
      <w:sz w:val="28"/>
    </w:rPr>
  </w:style>
  <w:style w:type="paragraph" w:customStyle="1" w:styleId="NAmber">
    <w:name w:val="NAmber"/>
    <w:basedOn w:val="aff6"/>
    <w:uiPriority w:val="99"/>
    <w:rsid w:val="00434235"/>
    <w:pPr>
      <w:jc w:val="center"/>
    </w:pPr>
    <w:rPr>
      <w:rFonts w:ascii="Gaze" w:hAnsi="Gaze"/>
      <w:b/>
      <w:bCs/>
      <w:sz w:val="36"/>
    </w:rPr>
  </w:style>
  <w:style w:type="paragraph" w:customStyle="1" w:styleId="aff7">
    <w:name w:val="аквамарин"/>
    <w:basedOn w:val="aff6"/>
    <w:uiPriority w:val="99"/>
    <w:rsid w:val="00434235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0"/>
    <w:autoRedefine/>
    <w:uiPriority w:val="99"/>
    <w:rsid w:val="00434235"/>
    <w:pPr>
      <w:spacing w:line="360" w:lineRule="auto"/>
      <w:jc w:val="center"/>
    </w:pPr>
    <w:rPr>
      <w:rFonts w:ascii="Arial" w:hAnsi="Arial"/>
    </w:rPr>
  </w:style>
  <w:style w:type="paragraph" w:customStyle="1" w:styleId="aff8">
    <w:name w:val="Реферат"/>
    <w:basedOn w:val="a0"/>
    <w:uiPriority w:val="99"/>
    <w:rsid w:val="00434235"/>
    <w:pPr>
      <w:spacing w:line="360" w:lineRule="auto"/>
      <w:ind w:firstLine="709"/>
      <w:jc w:val="both"/>
    </w:pPr>
  </w:style>
  <w:style w:type="paragraph" w:customStyle="1" w:styleId="aff9">
    <w:name w:val="реферат"/>
    <w:basedOn w:val="a6"/>
    <w:uiPriority w:val="99"/>
    <w:rsid w:val="00434235"/>
    <w:pPr>
      <w:suppressAutoHyphens/>
      <w:spacing w:line="360" w:lineRule="auto"/>
      <w:ind w:firstLine="709"/>
      <w:jc w:val="both"/>
    </w:pPr>
  </w:style>
  <w:style w:type="paragraph" w:customStyle="1" w:styleId="ConsNormal">
    <w:name w:val="ConsNormal"/>
    <w:rsid w:val="00434235"/>
    <w:pPr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uiPriority w:val="99"/>
    <w:rsid w:val="00434235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25">
    <w:name w:val="Стиль По ширине Первая строка:  1.25 см"/>
    <w:basedOn w:val="a0"/>
    <w:uiPriority w:val="99"/>
    <w:rsid w:val="00434235"/>
    <w:pPr>
      <w:spacing w:before="120"/>
      <w:ind w:firstLine="709"/>
      <w:jc w:val="both"/>
    </w:pPr>
    <w:rPr>
      <w:szCs w:val="20"/>
    </w:rPr>
  </w:style>
  <w:style w:type="paragraph" w:customStyle="1" w:styleId="zagc-1">
    <w:name w:val="zagc-1"/>
    <w:basedOn w:val="a0"/>
    <w:uiPriority w:val="99"/>
    <w:rsid w:val="00434235"/>
    <w:pPr>
      <w:spacing w:before="135" w:after="60"/>
      <w:ind w:firstLine="150"/>
      <w:jc w:val="center"/>
    </w:pPr>
    <w:rPr>
      <w:rFonts w:ascii="Arial" w:hAnsi="Arial" w:cs="Arial"/>
      <w:b/>
      <w:bCs/>
      <w:caps/>
      <w:color w:val="29211E"/>
      <w:sz w:val="20"/>
      <w:szCs w:val="20"/>
    </w:rPr>
  </w:style>
  <w:style w:type="paragraph" w:customStyle="1" w:styleId="Iauiue3">
    <w:name w:val="Iau?iue3"/>
    <w:uiPriority w:val="99"/>
    <w:rsid w:val="0043423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zagc-0">
    <w:name w:val="zagc-0"/>
    <w:basedOn w:val="a0"/>
    <w:uiPriority w:val="99"/>
    <w:rsid w:val="00434235"/>
    <w:pPr>
      <w:spacing w:before="180" w:after="60"/>
      <w:ind w:firstLine="150"/>
      <w:jc w:val="center"/>
    </w:pPr>
    <w:rPr>
      <w:rFonts w:ascii="Arial" w:hAnsi="Arial" w:cs="Arial"/>
      <w:b/>
      <w:bCs/>
      <w:caps/>
      <w:color w:val="29211E"/>
    </w:rPr>
  </w:style>
  <w:style w:type="paragraph" w:customStyle="1" w:styleId="affa">
    <w:name w:val="Прижатый влево"/>
    <w:basedOn w:val="a0"/>
    <w:next w:val="a0"/>
    <w:uiPriority w:val="99"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b">
    <w:name w:val="Нормальный (таблица)"/>
    <w:basedOn w:val="a0"/>
    <w:next w:val="a0"/>
    <w:uiPriority w:val="99"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fc">
    <w:name w:val="Без интервала Знак"/>
    <w:aliases w:val="с интервалом Знак,Без интервала1 Знак,No Spacing Знак,No Spacing1 Знак"/>
    <w:link w:val="14"/>
    <w:uiPriority w:val="1"/>
    <w:locked/>
    <w:rsid w:val="00434235"/>
    <w:rPr>
      <w:rFonts w:ascii="Calibri" w:eastAsia="Times New Roman" w:hAnsi="Calibri" w:cs="Times New Roman"/>
    </w:rPr>
  </w:style>
  <w:style w:type="paragraph" w:customStyle="1" w:styleId="14">
    <w:name w:val="Без интервала1"/>
    <w:aliases w:val="с интервалом,No Spacing,No Spacing1"/>
    <w:link w:val="affc"/>
    <w:uiPriority w:val="1"/>
    <w:qFormat/>
    <w:rsid w:val="00434235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customStyle="1" w:styleId="a">
    <w:name w:val="Маркированный"/>
    <w:basedOn w:val="a0"/>
    <w:uiPriority w:val="99"/>
    <w:rsid w:val="00434235"/>
    <w:pPr>
      <w:numPr>
        <w:numId w:val="1"/>
      </w:numPr>
      <w:jc w:val="both"/>
    </w:pPr>
    <w:rPr>
      <w:sz w:val="28"/>
      <w:szCs w:val="28"/>
    </w:rPr>
  </w:style>
  <w:style w:type="paragraph" w:customStyle="1" w:styleId="ConsPlusNonformat">
    <w:name w:val="ConsPlusNonformat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">
    <w:name w:val="S_Обычный жирный"/>
    <w:basedOn w:val="a0"/>
    <w:uiPriority w:val="99"/>
    <w:qFormat/>
    <w:rsid w:val="00434235"/>
    <w:pPr>
      <w:ind w:firstLine="709"/>
      <w:jc w:val="both"/>
    </w:pPr>
    <w:rPr>
      <w:sz w:val="28"/>
    </w:rPr>
  </w:style>
  <w:style w:type="paragraph" w:customStyle="1" w:styleId="15">
    <w:name w:val="Знак1"/>
    <w:basedOn w:val="a0"/>
    <w:next w:val="a0"/>
    <w:uiPriority w:val="99"/>
    <w:semiHidden/>
    <w:rsid w:val="0043423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Nonformat">
    <w:name w:val="ConsNonformat"/>
    <w:uiPriority w:val="99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uiPriority w:val="99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6">
    <w:name w:val="Стиль1 Знак"/>
    <w:link w:val="17"/>
    <w:locked/>
    <w:rsid w:val="0043423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7">
    <w:name w:val="Стиль1"/>
    <w:basedOn w:val="a0"/>
    <w:link w:val="16"/>
    <w:qFormat/>
    <w:rsid w:val="00434235"/>
    <w:pPr>
      <w:widowControl w:val="0"/>
      <w:autoSpaceDE w:val="0"/>
      <w:autoSpaceDN w:val="0"/>
      <w:adjustRightInd w:val="0"/>
      <w:jc w:val="both"/>
    </w:pPr>
    <w:rPr>
      <w:sz w:val="26"/>
      <w:szCs w:val="26"/>
    </w:rPr>
  </w:style>
  <w:style w:type="paragraph" w:customStyle="1" w:styleId="TimesNewRoman14125">
    <w:name w:val="Стиль Times New Roman 14 пт По ширине Первая строка:  1.25 см С..."/>
    <w:basedOn w:val="a0"/>
    <w:uiPriority w:val="99"/>
    <w:rsid w:val="00434235"/>
    <w:pPr>
      <w:suppressAutoHyphens/>
      <w:ind w:right="-40" w:firstLine="709"/>
      <w:jc w:val="both"/>
    </w:pPr>
    <w:rPr>
      <w:sz w:val="28"/>
      <w:szCs w:val="20"/>
      <w:lang w:eastAsia="ar-SA"/>
    </w:rPr>
  </w:style>
  <w:style w:type="paragraph" w:customStyle="1" w:styleId="Default">
    <w:name w:val="Default"/>
    <w:uiPriority w:val="99"/>
    <w:rsid w:val="0043423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ekstob">
    <w:name w:val="tekstob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u">
    <w:name w:val="u"/>
    <w:basedOn w:val="a0"/>
    <w:uiPriority w:val="99"/>
    <w:rsid w:val="00434235"/>
    <w:pPr>
      <w:ind w:firstLine="390"/>
      <w:jc w:val="both"/>
    </w:pPr>
  </w:style>
  <w:style w:type="paragraph" w:customStyle="1" w:styleId="headertext">
    <w:name w:val="header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unformattext">
    <w:name w:val="unformat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formattext">
    <w:name w:val="format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NoSpacing2">
    <w:name w:val="No Spacing2"/>
    <w:uiPriority w:val="99"/>
    <w:rsid w:val="0043423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151">
    <w:name w:val="s_151"/>
    <w:basedOn w:val="a0"/>
    <w:uiPriority w:val="99"/>
    <w:rsid w:val="00434235"/>
    <w:pPr>
      <w:spacing w:before="100" w:beforeAutospacing="1" w:after="100" w:afterAutospacing="1"/>
      <w:ind w:left="825"/>
    </w:pPr>
  </w:style>
  <w:style w:type="paragraph" w:customStyle="1" w:styleId="affd">
    <w:name w:val="Подчёркнуный текст"/>
    <w:basedOn w:val="a0"/>
    <w:next w:val="a0"/>
    <w:uiPriority w:val="99"/>
    <w:rsid w:val="00434235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</w:style>
  <w:style w:type="paragraph" w:customStyle="1" w:styleId="stylet3">
    <w:name w:val="stylet3"/>
    <w:basedOn w:val="a0"/>
    <w:uiPriority w:val="99"/>
    <w:rsid w:val="00434235"/>
    <w:pPr>
      <w:spacing w:before="100" w:beforeAutospacing="1" w:after="100" w:afterAutospacing="1"/>
      <w:ind w:firstLine="709"/>
    </w:pPr>
    <w:rPr>
      <w:rFonts w:eastAsia="Calibri"/>
      <w:sz w:val="28"/>
      <w:lang w:eastAsia="en-US"/>
    </w:rPr>
  </w:style>
  <w:style w:type="paragraph" w:customStyle="1" w:styleId="18">
    <w:name w:val="Обычный1"/>
    <w:rsid w:val="0043423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Обычный2"/>
    <w:uiPriority w:val="99"/>
    <w:rsid w:val="0043423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e">
    <w:name w:val="Центрированный (таблица)"/>
    <w:basedOn w:val="affb"/>
    <w:next w:val="a0"/>
    <w:uiPriority w:val="99"/>
    <w:rsid w:val="00434235"/>
    <w:pPr>
      <w:jc w:val="center"/>
    </w:pPr>
    <w:rPr>
      <w:rFonts w:ascii="Times New Roman" w:hAnsi="Times New Roman" w:cs="Times New Roman"/>
      <w:sz w:val="28"/>
    </w:rPr>
  </w:style>
  <w:style w:type="paragraph" w:customStyle="1" w:styleId="ConsPlusCell">
    <w:name w:val="ConsPlusCell"/>
    <w:rsid w:val="0043423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">
    <w:name w:val="Таблица_название_таблицы Знак"/>
    <w:link w:val="afff0"/>
    <w:locked/>
    <w:rsid w:val="00434235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fff0">
    <w:name w:val="Таблица_название_таблицы"/>
    <w:next w:val="a0"/>
    <w:link w:val="afff"/>
    <w:autoRedefine/>
    <w:qFormat/>
    <w:rsid w:val="00434235"/>
    <w:pPr>
      <w:keepNext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110">
    <w:name w:val="Табличный_таблица_11 Знак"/>
    <w:link w:val="111"/>
    <w:locked/>
    <w:rsid w:val="00434235"/>
    <w:rPr>
      <w:rFonts w:ascii="Times New Roman" w:eastAsia="Times New Roman" w:hAnsi="Times New Roman" w:cs="Times New Roman"/>
      <w:lang w:eastAsia="ru-RU"/>
    </w:rPr>
  </w:style>
  <w:style w:type="paragraph" w:customStyle="1" w:styleId="111">
    <w:name w:val="Табличный_таблица_11"/>
    <w:link w:val="110"/>
    <w:qFormat/>
    <w:rsid w:val="00434235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боковик_11 Знак"/>
    <w:link w:val="113"/>
    <w:locked/>
    <w:rsid w:val="00434235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3">
    <w:name w:val="Табличный_боковик_11"/>
    <w:link w:val="112"/>
    <w:qFormat/>
    <w:rsid w:val="00434235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fff1">
    <w:name w:val="footnote reference"/>
    <w:semiHidden/>
    <w:unhideWhenUsed/>
    <w:rsid w:val="00434235"/>
    <w:rPr>
      <w:vertAlign w:val="superscript"/>
    </w:rPr>
  </w:style>
  <w:style w:type="character" w:styleId="afff2">
    <w:name w:val="annotation reference"/>
    <w:uiPriority w:val="99"/>
    <w:semiHidden/>
    <w:unhideWhenUsed/>
    <w:rsid w:val="00434235"/>
    <w:rPr>
      <w:sz w:val="16"/>
      <w:szCs w:val="16"/>
    </w:rPr>
  </w:style>
  <w:style w:type="character" w:customStyle="1" w:styleId="fts-hit">
    <w:name w:val="fts-hit"/>
    <w:uiPriority w:val="99"/>
    <w:rsid w:val="00434235"/>
    <w:rPr>
      <w:shd w:val="clear" w:color="auto" w:fill="FFC0CB"/>
    </w:rPr>
  </w:style>
  <w:style w:type="character" w:customStyle="1" w:styleId="afff3">
    <w:name w:val="Цветовое выделение"/>
    <w:uiPriority w:val="99"/>
    <w:rsid w:val="00434235"/>
    <w:rPr>
      <w:b/>
      <w:bCs/>
      <w:color w:val="000080"/>
    </w:rPr>
  </w:style>
  <w:style w:type="character" w:customStyle="1" w:styleId="WW8Num8z0">
    <w:name w:val="WW8Num8z0"/>
    <w:uiPriority w:val="99"/>
    <w:rsid w:val="00434235"/>
    <w:rPr>
      <w:rFonts w:ascii="Symbol" w:hAnsi="Symbol" w:hint="default"/>
      <w:sz w:val="18"/>
    </w:rPr>
  </w:style>
  <w:style w:type="character" w:customStyle="1" w:styleId="afff4">
    <w:name w:val="Гипертекстовая ссылка"/>
    <w:rsid w:val="00434235"/>
    <w:rPr>
      <w:rFonts w:ascii="Times New Roman" w:hAnsi="Times New Roman" w:cs="Times New Roman" w:hint="default"/>
      <w:b/>
      <w:bCs/>
      <w:color w:val="008000"/>
    </w:rPr>
  </w:style>
  <w:style w:type="character" w:customStyle="1" w:styleId="afff5">
    <w:name w:val="Продолжение ссылки"/>
    <w:basedOn w:val="afff4"/>
    <w:uiPriority w:val="99"/>
    <w:rsid w:val="00434235"/>
    <w:rPr>
      <w:rFonts w:ascii="Times New Roman" w:hAnsi="Times New Roman" w:cs="Times New Roman" w:hint="default"/>
      <w:b/>
      <w:bCs/>
      <w:color w:val="008000"/>
    </w:rPr>
  </w:style>
  <w:style w:type="character" w:customStyle="1" w:styleId="ecattext">
    <w:name w:val="ecattext"/>
    <w:basedOn w:val="a1"/>
    <w:rsid w:val="00434235"/>
  </w:style>
  <w:style w:type="character" w:customStyle="1" w:styleId="19">
    <w:name w:val="Знак Знак1"/>
    <w:aliases w:val="Основной текст Знак1,Знак1 Знак Знак1,Основной текст1 Знак1"/>
    <w:locked/>
    <w:rsid w:val="00434235"/>
    <w:rPr>
      <w:sz w:val="28"/>
      <w:szCs w:val="28"/>
    </w:rPr>
  </w:style>
  <w:style w:type="character" w:customStyle="1" w:styleId="13">
    <w:name w:val="Схема документа Знак1"/>
    <w:link w:val="afc"/>
    <w:uiPriority w:val="99"/>
    <w:semiHidden/>
    <w:locked/>
    <w:rsid w:val="00434235"/>
    <w:rPr>
      <w:rFonts w:ascii="Tahoma" w:eastAsia="Calibri" w:hAnsi="Tahoma" w:cs="Tahoma"/>
      <w:sz w:val="16"/>
      <w:szCs w:val="16"/>
    </w:rPr>
  </w:style>
  <w:style w:type="character" w:customStyle="1" w:styleId="w">
    <w:name w:val="w"/>
    <w:rsid w:val="00434235"/>
  </w:style>
  <w:style w:type="character" w:customStyle="1" w:styleId="afff6">
    <w:name w:val="Текст_Жирный"/>
    <w:uiPriority w:val="1"/>
    <w:qFormat/>
    <w:rsid w:val="00434235"/>
    <w:rPr>
      <w:rFonts w:ascii="Times New Roman" w:hAnsi="Times New Roman" w:cs="Times New Roman" w:hint="default"/>
      <w:b/>
      <w:bCs w:val="0"/>
    </w:rPr>
  </w:style>
  <w:style w:type="table" w:styleId="afff7">
    <w:name w:val="Table Grid"/>
    <w:basedOn w:val="a2"/>
    <w:rsid w:val="00434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8">
    <w:name w:val="Intense Emphasis"/>
    <w:uiPriority w:val="21"/>
    <w:qFormat/>
    <w:rsid w:val="005C7EB6"/>
    <w:rPr>
      <w:b/>
      <w:bCs/>
      <w:i/>
      <w:iCs/>
      <w:color w:val="4F81BD"/>
    </w:rPr>
  </w:style>
  <w:style w:type="paragraph" w:styleId="afff9">
    <w:name w:val="No Spacing"/>
    <w:uiPriority w:val="1"/>
    <w:qFormat/>
    <w:rsid w:val="005C7EB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coz-forum-post">
    <w:name w:val="ucoz-forum-post"/>
    <w:basedOn w:val="a1"/>
    <w:rsid w:val="0047726B"/>
  </w:style>
  <w:style w:type="character" w:styleId="afffa">
    <w:name w:val="Emphasis"/>
    <w:basedOn w:val="a1"/>
    <w:qFormat/>
    <w:rsid w:val="0047726B"/>
    <w:rPr>
      <w:i/>
      <w:iCs/>
    </w:rPr>
  </w:style>
  <w:style w:type="paragraph" w:customStyle="1" w:styleId="1a">
    <w:name w:val="Абзац списка1"/>
    <w:basedOn w:val="a0"/>
    <w:qFormat/>
    <w:rsid w:val="00C239B7"/>
    <w:pPr>
      <w:ind w:left="720"/>
      <w:contextualSpacing/>
    </w:pPr>
    <w:rPr>
      <w:color w:val="000000"/>
      <w:sz w:val="28"/>
      <w:szCs w:val="28"/>
    </w:rPr>
  </w:style>
  <w:style w:type="character" w:customStyle="1" w:styleId="1b">
    <w:name w:val="Текст выноски Знак1"/>
    <w:basedOn w:val="a1"/>
    <w:uiPriority w:val="99"/>
    <w:semiHidden/>
    <w:rsid w:val="00725F4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c">
    <w:name w:val="Текст1"/>
    <w:basedOn w:val="a0"/>
    <w:rsid w:val="00725F40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1d">
    <w:name w:val="Нижний колонтитул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b">
    <w:name w:val="page number"/>
    <w:basedOn w:val="a1"/>
    <w:rsid w:val="00725F40"/>
  </w:style>
  <w:style w:type="character" w:customStyle="1" w:styleId="HTML1">
    <w:name w:val="Стандартный HTML Знак1"/>
    <w:basedOn w:val="a1"/>
    <w:uiPriority w:val="99"/>
    <w:semiHidden/>
    <w:rsid w:val="00725F40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1e">
    <w:name w:val="Текст сноски Знак1"/>
    <w:basedOn w:val="a1"/>
    <w:uiPriority w:val="99"/>
    <w:semiHidden/>
    <w:rsid w:val="00725F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">
    <w:name w:val="Основной текст с отступом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0">
    <w:name w:val="Основной текст с отступом 3 Знак1"/>
    <w:basedOn w:val="a1"/>
    <w:uiPriority w:val="99"/>
    <w:semiHidden/>
    <w:rsid w:val="00725F4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20">
    <w:name w:val="Стиль 12 пт"/>
    <w:basedOn w:val="a1"/>
    <w:rsid w:val="00725F40"/>
    <w:rPr>
      <w:sz w:val="24"/>
    </w:rPr>
  </w:style>
  <w:style w:type="paragraph" w:customStyle="1" w:styleId="afffc">
    <w:name w:val="ОТСТУП"/>
    <w:basedOn w:val="a0"/>
    <w:rsid w:val="00725F40"/>
    <w:pPr>
      <w:widowControl w:val="0"/>
      <w:numPr>
        <w:ilvl w:val="12"/>
      </w:numPr>
      <w:autoSpaceDE w:val="0"/>
      <w:autoSpaceDN w:val="0"/>
      <w:ind w:firstLine="709"/>
      <w:jc w:val="center"/>
    </w:pPr>
    <w:rPr>
      <w:sz w:val="20"/>
    </w:rPr>
  </w:style>
  <w:style w:type="paragraph" w:customStyle="1" w:styleId="1f0">
    <w:name w:val="Название1"/>
    <w:rsid w:val="00725F40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11">
    <w:name w:val="Заголовок 21"/>
    <w:basedOn w:val="18"/>
    <w:next w:val="18"/>
    <w:rsid w:val="00725F40"/>
    <w:pPr>
      <w:keepNext/>
      <w:snapToGrid/>
      <w:jc w:val="center"/>
      <w:outlineLvl w:val="1"/>
    </w:pPr>
    <w:rPr>
      <w:rFonts w:ascii="Arial" w:hAnsi="Arial"/>
      <w:sz w:val="24"/>
    </w:rPr>
  </w:style>
  <w:style w:type="paragraph" w:customStyle="1" w:styleId="311">
    <w:name w:val="Основной текст 31"/>
    <w:basedOn w:val="18"/>
    <w:rsid w:val="00725F40"/>
    <w:pPr>
      <w:snapToGrid/>
    </w:pPr>
    <w:rPr>
      <w:rFonts w:ascii="Arial" w:hAnsi="Arial"/>
      <w:color w:val="FF0000"/>
      <w:sz w:val="28"/>
    </w:rPr>
  </w:style>
  <w:style w:type="paragraph" w:customStyle="1" w:styleId="27">
    <w:name w:val="Знак2"/>
    <w:basedOn w:val="a0"/>
    <w:rsid w:val="00725F4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d">
    <w:name w:val="Знак Знак Знак Знак Знак Знак Знак"/>
    <w:basedOn w:val="a0"/>
    <w:rsid w:val="00725F4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8">
    <w:name w:val="Абзац списка2"/>
    <w:basedOn w:val="a0"/>
    <w:uiPriority w:val="34"/>
    <w:qFormat/>
    <w:rsid w:val="00725F4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7">
    <w:name w:val="Обычный (веб) Знак"/>
    <w:basedOn w:val="a1"/>
    <w:link w:val="a6"/>
    <w:uiPriority w:val="99"/>
    <w:rsid w:val="00B21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">
    <w:name w:val="Pa3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0E2D90"/>
    <w:pPr>
      <w:spacing w:line="221" w:lineRule="atLeast"/>
    </w:pPr>
    <w:rPr>
      <w:rFonts w:ascii="OctavaC" w:eastAsiaTheme="minorHAnsi" w:hAnsi="OctavaC" w:cstheme="minorBidi"/>
      <w:color w:val="auto"/>
      <w:lang w:eastAsia="en-US"/>
    </w:rPr>
  </w:style>
  <w:style w:type="character" w:customStyle="1" w:styleId="1f1">
    <w:name w:val="Название Знак1"/>
    <w:basedOn w:val="a1"/>
    <w:uiPriority w:val="10"/>
    <w:rsid w:val="000E2D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font5">
    <w:name w:val="font5"/>
    <w:basedOn w:val="a0"/>
    <w:rsid w:val="000E2D90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3">
    <w:name w:val="xl63"/>
    <w:basedOn w:val="a0"/>
    <w:rsid w:val="000E2D90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4">
    <w:name w:val="xl64"/>
    <w:basedOn w:val="a0"/>
    <w:rsid w:val="000E2D90"/>
    <w:pPr>
      <w:spacing w:before="100" w:beforeAutospacing="1" w:after="100" w:afterAutospacing="1"/>
    </w:pPr>
  </w:style>
  <w:style w:type="paragraph" w:customStyle="1" w:styleId="xl65">
    <w:name w:val="xl65"/>
    <w:basedOn w:val="a0"/>
    <w:rsid w:val="000E2D90"/>
    <w:pPr>
      <w:spacing w:before="100" w:beforeAutospacing="1" w:after="100" w:afterAutospacing="1"/>
      <w:jc w:val="right"/>
      <w:textAlignment w:val="top"/>
    </w:pPr>
    <w:rPr>
      <w:i/>
      <w:iCs/>
      <w:sz w:val="20"/>
      <w:szCs w:val="20"/>
    </w:rPr>
  </w:style>
  <w:style w:type="paragraph" w:customStyle="1" w:styleId="xl66">
    <w:name w:val="xl66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7">
    <w:name w:val="xl67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68">
    <w:name w:val="xl6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9">
    <w:name w:val="xl69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0">
    <w:name w:val="xl70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1">
    <w:name w:val="xl71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2">
    <w:name w:val="xl72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3">
    <w:name w:val="xl73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4">
    <w:name w:val="xl74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7">
    <w:name w:val="xl77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9">
    <w:name w:val="xl79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18"/>
      <w:szCs w:val="18"/>
    </w:rPr>
  </w:style>
  <w:style w:type="paragraph" w:customStyle="1" w:styleId="xl80">
    <w:name w:val="xl80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</w:style>
  <w:style w:type="paragraph" w:customStyle="1" w:styleId="xl81">
    <w:name w:val="xl81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2">
    <w:name w:val="xl82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3">
    <w:name w:val="xl83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84">
    <w:name w:val="xl84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18"/>
      <w:szCs w:val="18"/>
    </w:rPr>
  </w:style>
  <w:style w:type="paragraph" w:customStyle="1" w:styleId="xl85">
    <w:name w:val="xl85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6">
    <w:name w:val="xl86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87">
    <w:name w:val="xl87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93">
    <w:name w:val="xl93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4">
    <w:name w:val="xl94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5">
    <w:name w:val="xl95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6">
    <w:name w:val="xl96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7">
    <w:name w:val="xl97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8">
    <w:name w:val="xl98"/>
    <w:basedOn w:val="a0"/>
    <w:rsid w:val="000E2D9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9">
    <w:name w:val="xl99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18"/>
      <w:szCs w:val="18"/>
    </w:rPr>
  </w:style>
  <w:style w:type="paragraph" w:customStyle="1" w:styleId="xl100">
    <w:name w:val="xl100"/>
    <w:basedOn w:val="a0"/>
    <w:rsid w:val="000E2D90"/>
    <w:pPr>
      <w:spacing w:before="100" w:beforeAutospacing="1" w:after="100" w:afterAutospacing="1"/>
      <w:jc w:val="right"/>
    </w:pPr>
    <w:rPr>
      <w:color w:val="000000"/>
      <w:sz w:val="28"/>
      <w:szCs w:val="28"/>
    </w:rPr>
  </w:style>
  <w:style w:type="paragraph" w:customStyle="1" w:styleId="xl101">
    <w:name w:val="xl101"/>
    <w:basedOn w:val="a0"/>
    <w:rsid w:val="000E2D90"/>
    <w:pP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02">
    <w:name w:val="xl102"/>
    <w:basedOn w:val="a0"/>
    <w:rsid w:val="000E2D9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a12">
    <w:name w:val="Pa12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character" w:customStyle="1" w:styleId="aff3">
    <w:name w:val="Абзац списка Знак"/>
    <w:link w:val="aff2"/>
    <w:uiPriority w:val="34"/>
    <w:locked/>
    <w:rsid w:val="000E2D90"/>
    <w:rPr>
      <w:rFonts w:ascii="Times New Roman" w:eastAsia="Times New Roman" w:hAnsi="Times New Roman" w:cs="Times New Roman"/>
    </w:rPr>
  </w:style>
  <w:style w:type="character" w:customStyle="1" w:styleId="1f2">
    <w:name w:val="Слабое выделение1"/>
    <w:basedOn w:val="a1"/>
    <w:rsid w:val="00E45775"/>
    <w:rPr>
      <w:rFonts w:cs="Times New Roman"/>
      <w:i/>
      <w:iCs/>
      <w:color w:val="808080"/>
    </w:rPr>
  </w:style>
  <w:style w:type="character" w:customStyle="1" w:styleId="CharacterStyle1">
    <w:name w:val="Character Style 1"/>
    <w:rsid w:val="00E45775"/>
    <w:rPr>
      <w:rFonts w:ascii="Arial" w:hAnsi="Arial" w:cs="Arial" w:hint="default"/>
      <w:sz w:val="30"/>
    </w:rPr>
  </w:style>
  <w:style w:type="numbering" w:customStyle="1" w:styleId="1f3">
    <w:name w:val="Нет списка1"/>
    <w:next w:val="a3"/>
    <w:uiPriority w:val="99"/>
    <w:semiHidden/>
    <w:unhideWhenUsed/>
    <w:rsid w:val="009D3423"/>
  </w:style>
  <w:style w:type="table" w:customStyle="1" w:styleId="1f4">
    <w:name w:val="Сетка таблицы1"/>
    <w:basedOn w:val="a2"/>
    <w:next w:val="afff7"/>
    <w:uiPriority w:val="59"/>
    <w:rsid w:val="009D342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0D6F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434235"/>
    <w:pPr>
      <w:keepNext/>
      <w:spacing w:before="240" w:after="6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0"/>
    <w:next w:val="a0"/>
    <w:link w:val="20"/>
    <w:qFormat/>
    <w:rsid w:val="00434235"/>
    <w:pPr>
      <w:keepNext/>
      <w:jc w:val="right"/>
      <w:outlineLvl w:val="1"/>
    </w:pPr>
    <w:rPr>
      <w:sz w:val="28"/>
      <w:szCs w:val="28"/>
    </w:rPr>
  </w:style>
  <w:style w:type="paragraph" w:styleId="3">
    <w:name w:val="heading 3"/>
    <w:basedOn w:val="a0"/>
    <w:next w:val="a0"/>
    <w:link w:val="30"/>
    <w:qFormat/>
    <w:rsid w:val="00434235"/>
    <w:pPr>
      <w:keepNext/>
      <w:widowControl w:val="0"/>
      <w:autoSpaceDE w:val="0"/>
      <w:autoSpaceDN w:val="0"/>
      <w:adjustRightInd w:val="0"/>
      <w:spacing w:before="240" w:after="6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434235"/>
    <w:pPr>
      <w:keepNext/>
      <w:spacing w:before="240" w:after="60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434235"/>
    <w:pPr>
      <w:keepNext/>
      <w:widowControl w:val="0"/>
      <w:ind w:left="6521" w:firstLine="709"/>
      <w:outlineLvl w:val="4"/>
    </w:pPr>
    <w:rPr>
      <w:rFonts w:eastAsia="Calibri"/>
      <w:sz w:val="28"/>
      <w:szCs w:val="28"/>
      <w:lang w:eastAsia="en-US"/>
    </w:rPr>
  </w:style>
  <w:style w:type="paragraph" w:styleId="6">
    <w:name w:val="heading 6"/>
    <w:basedOn w:val="a0"/>
    <w:next w:val="a0"/>
    <w:link w:val="60"/>
    <w:semiHidden/>
    <w:unhideWhenUsed/>
    <w:qFormat/>
    <w:rsid w:val="00434235"/>
    <w:pPr>
      <w:keepNext/>
      <w:widowControl w:val="0"/>
      <w:spacing w:before="480"/>
      <w:ind w:firstLine="709"/>
      <w:jc w:val="center"/>
      <w:outlineLvl w:val="5"/>
    </w:pPr>
    <w:rPr>
      <w:rFonts w:eastAsia="Calibri"/>
      <w:b/>
      <w:bCs/>
      <w:sz w:val="28"/>
      <w:szCs w:val="28"/>
      <w:lang w:eastAsia="en-US"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434235"/>
    <w:pPr>
      <w:keepNext/>
      <w:spacing w:before="600" w:line="240" w:lineRule="atLeast"/>
      <w:ind w:firstLine="709"/>
      <w:jc w:val="both"/>
      <w:outlineLvl w:val="6"/>
    </w:pPr>
    <w:rPr>
      <w:rFonts w:eastAsia="Calibri"/>
      <w:sz w:val="28"/>
      <w:szCs w:val="28"/>
      <w:lang w:eastAsia="en-US"/>
    </w:rPr>
  </w:style>
  <w:style w:type="paragraph" w:styleId="8">
    <w:name w:val="heading 8"/>
    <w:basedOn w:val="a0"/>
    <w:next w:val="a0"/>
    <w:link w:val="80"/>
    <w:unhideWhenUsed/>
    <w:qFormat/>
    <w:rsid w:val="00434235"/>
    <w:pPr>
      <w:keepNext/>
      <w:spacing w:line="240" w:lineRule="atLeast"/>
      <w:ind w:left="36" w:right="36" w:firstLine="709"/>
      <w:jc w:val="center"/>
      <w:outlineLvl w:val="7"/>
    </w:pPr>
    <w:rPr>
      <w:rFonts w:eastAsia="Calibri"/>
      <w:sz w:val="28"/>
      <w:szCs w:val="28"/>
      <w:lang w:eastAsia="en-US"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434235"/>
    <w:pPr>
      <w:keepNext/>
      <w:spacing w:line="240" w:lineRule="atLeast"/>
      <w:ind w:left="36" w:right="36" w:firstLine="709"/>
      <w:jc w:val="both"/>
      <w:outlineLvl w:val="8"/>
    </w:pPr>
    <w:rPr>
      <w:rFonts w:eastAsia="Calibri"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semiHidden/>
    <w:unhideWhenUsed/>
    <w:rsid w:val="000D6F4F"/>
    <w:rPr>
      <w:color w:val="0000FF" w:themeColor="hyperlink"/>
      <w:u w:val="single"/>
    </w:rPr>
  </w:style>
  <w:style w:type="character" w:styleId="a5">
    <w:name w:val="Strong"/>
    <w:basedOn w:val="a1"/>
    <w:uiPriority w:val="22"/>
    <w:qFormat/>
    <w:rsid w:val="000D6F4F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0"/>
    <w:link w:val="a7"/>
    <w:uiPriority w:val="99"/>
    <w:unhideWhenUsed/>
    <w:rsid w:val="000D6F4F"/>
    <w:pPr>
      <w:spacing w:before="100" w:beforeAutospacing="1" w:after="100" w:afterAutospacing="1"/>
    </w:pPr>
  </w:style>
  <w:style w:type="paragraph" w:customStyle="1" w:styleId="ConsTitle">
    <w:name w:val="ConsTitle"/>
    <w:rsid w:val="000D6F4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Calibri" w:hAnsi="Arial" w:cs="Arial"/>
      <w:b/>
      <w:bCs/>
      <w:sz w:val="16"/>
      <w:szCs w:val="16"/>
    </w:rPr>
  </w:style>
  <w:style w:type="character" w:customStyle="1" w:styleId="apple-converted-space">
    <w:name w:val="apple-converted-space"/>
    <w:basedOn w:val="a1"/>
    <w:rsid w:val="000D6F4F"/>
  </w:style>
  <w:style w:type="paragraph" w:styleId="a8">
    <w:name w:val="header"/>
    <w:aliases w:val="ВерхКолонтитул"/>
    <w:basedOn w:val="a0"/>
    <w:link w:val="a9"/>
    <w:unhideWhenUsed/>
    <w:rsid w:val="000D6F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basedOn w:val="a1"/>
    <w:link w:val="a8"/>
    <w:rsid w:val="000D6F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0D6F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rsid w:val="000D6F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0"/>
    <w:next w:val="a0"/>
    <w:unhideWhenUsed/>
    <w:qFormat/>
    <w:rsid w:val="0006397A"/>
    <w:pPr>
      <w:widowControl w:val="0"/>
      <w:spacing w:before="720" w:line="240" w:lineRule="atLeast"/>
      <w:ind w:firstLine="709"/>
      <w:jc w:val="both"/>
    </w:pPr>
    <w:rPr>
      <w:sz w:val="28"/>
      <w:szCs w:val="28"/>
      <w:lang w:eastAsia="en-US"/>
    </w:rPr>
  </w:style>
  <w:style w:type="paragraph" w:styleId="ad">
    <w:name w:val="Title"/>
    <w:basedOn w:val="a0"/>
    <w:link w:val="ae"/>
    <w:qFormat/>
    <w:rsid w:val="0006397A"/>
    <w:pPr>
      <w:jc w:val="center"/>
    </w:pPr>
    <w:rPr>
      <w:b/>
      <w:sz w:val="32"/>
      <w:szCs w:val="20"/>
    </w:rPr>
  </w:style>
  <w:style w:type="character" w:customStyle="1" w:styleId="ae">
    <w:name w:val="Название Знак"/>
    <w:basedOn w:val="a1"/>
    <w:link w:val="ad"/>
    <w:rsid w:val="0006397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f">
    <w:name w:val="Стандарт"/>
    <w:basedOn w:val="a0"/>
    <w:rsid w:val="0006397A"/>
    <w:pPr>
      <w:spacing w:line="288" w:lineRule="auto"/>
      <w:ind w:firstLine="709"/>
      <w:jc w:val="both"/>
    </w:pPr>
    <w:rPr>
      <w:sz w:val="28"/>
    </w:rPr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43423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43423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43423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43423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60">
    <w:name w:val="Заголовок 6 Знак"/>
    <w:basedOn w:val="a1"/>
    <w:link w:val="6"/>
    <w:semiHidden/>
    <w:rsid w:val="00434235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70">
    <w:name w:val="Заголовок 7 Знак"/>
    <w:basedOn w:val="a1"/>
    <w:link w:val="7"/>
    <w:uiPriority w:val="99"/>
    <w:semiHidden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80">
    <w:name w:val="Заголовок 8 Знак"/>
    <w:basedOn w:val="a1"/>
    <w:link w:val="8"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90">
    <w:name w:val="Заголовок 9 Знак"/>
    <w:basedOn w:val="a1"/>
    <w:link w:val="9"/>
    <w:uiPriority w:val="99"/>
    <w:semiHidden/>
    <w:rsid w:val="00434235"/>
    <w:rPr>
      <w:rFonts w:ascii="Times New Roman" w:eastAsia="Calibri" w:hAnsi="Times New Roman" w:cs="Times New Roman"/>
      <w:sz w:val="28"/>
      <w:szCs w:val="28"/>
    </w:rPr>
  </w:style>
  <w:style w:type="paragraph" w:customStyle="1" w:styleId="ConsPlusNormal">
    <w:name w:val="ConsPlusNormal"/>
    <w:link w:val="ConsPlusNormal0"/>
    <w:rsid w:val="00434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34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61">
    <w:name w:val="Стиль По ширине Перед:  6 пт"/>
    <w:basedOn w:val="a0"/>
    <w:autoRedefine/>
    <w:uiPriority w:val="99"/>
    <w:rsid w:val="00434235"/>
    <w:pPr>
      <w:ind w:firstLine="709"/>
      <w:jc w:val="both"/>
    </w:pPr>
    <w:rPr>
      <w:sz w:val="28"/>
      <w:szCs w:val="28"/>
    </w:rPr>
  </w:style>
  <w:style w:type="character" w:styleId="af0">
    <w:name w:val="FollowedHyperlink"/>
    <w:basedOn w:val="a1"/>
    <w:uiPriority w:val="99"/>
    <w:semiHidden/>
    <w:unhideWhenUsed/>
    <w:rsid w:val="00434235"/>
    <w:rPr>
      <w:color w:val="800080" w:themeColor="followedHyperlink"/>
      <w:u w:val="single"/>
    </w:rPr>
  </w:style>
  <w:style w:type="paragraph" w:styleId="HTML">
    <w:name w:val="HTML Preformatted"/>
    <w:basedOn w:val="a0"/>
    <w:link w:val="HTML0"/>
    <w:semiHidden/>
    <w:unhideWhenUsed/>
    <w:rsid w:val="004342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semiHidden/>
    <w:rsid w:val="0043423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1">
    <w:name w:val="toc 1"/>
    <w:basedOn w:val="a0"/>
    <w:next w:val="a0"/>
    <w:autoRedefine/>
    <w:semiHidden/>
    <w:unhideWhenUsed/>
    <w:rsid w:val="00434235"/>
    <w:pPr>
      <w:widowControl w:val="0"/>
      <w:tabs>
        <w:tab w:val="right" w:leader="dot" w:pos="9345"/>
      </w:tabs>
      <w:autoSpaceDE w:val="0"/>
      <w:autoSpaceDN w:val="0"/>
      <w:adjustRightInd w:val="0"/>
      <w:jc w:val="both"/>
    </w:pPr>
    <w:rPr>
      <w:b/>
      <w:noProof/>
      <w:szCs w:val="20"/>
    </w:rPr>
  </w:style>
  <w:style w:type="paragraph" w:styleId="21">
    <w:name w:val="toc 2"/>
    <w:basedOn w:val="a0"/>
    <w:next w:val="a0"/>
    <w:autoRedefine/>
    <w:uiPriority w:val="39"/>
    <w:semiHidden/>
    <w:unhideWhenUsed/>
    <w:rsid w:val="00434235"/>
    <w:pPr>
      <w:widowControl w:val="0"/>
      <w:tabs>
        <w:tab w:val="right" w:leader="dot" w:pos="9345"/>
      </w:tabs>
      <w:autoSpaceDE w:val="0"/>
      <w:autoSpaceDN w:val="0"/>
      <w:adjustRightInd w:val="0"/>
      <w:ind w:left="200"/>
      <w:jc w:val="both"/>
    </w:pPr>
    <w:rPr>
      <w:b/>
      <w:noProof/>
    </w:rPr>
  </w:style>
  <w:style w:type="paragraph" w:styleId="31">
    <w:name w:val="toc 3"/>
    <w:basedOn w:val="a0"/>
    <w:next w:val="a0"/>
    <w:autoRedefine/>
    <w:uiPriority w:val="39"/>
    <w:semiHidden/>
    <w:unhideWhenUsed/>
    <w:rsid w:val="00434235"/>
    <w:pPr>
      <w:tabs>
        <w:tab w:val="right" w:leader="dot" w:pos="9345"/>
      </w:tabs>
      <w:jc w:val="both"/>
    </w:pPr>
    <w:rPr>
      <w:b/>
      <w:noProof/>
    </w:rPr>
  </w:style>
  <w:style w:type="paragraph" w:styleId="41">
    <w:name w:val="toc 4"/>
    <w:basedOn w:val="a0"/>
    <w:next w:val="a0"/>
    <w:autoRedefine/>
    <w:uiPriority w:val="39"/>
    <w:semiHidden/>
    <w:unhideWhenUsed/>
    <w:rsid w:val="00434235"/>
    <w:pPr>
      <w:tabs>
        <w:tab w:val="right" w:leader="dot" w:pos="9345"/>
      </w:tabs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2">
    <w:name w:val="toc 6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1">
    <w:name w:val="footnote text"/>
    <w:basedOn w:val="a0"/>
    <w:link w:val="af2"/>
    <w:semiHidden/>
    <w:unhideWhenUsed/>
    <w:rsid w:val="00434235"/>
    <w:rPr>
      <w:sz w:val="20"/>
      <w:szCs w:val="20"/>
    </w:rPr>
  </w:style>
  <w:style w:type="character" w:customStyle="1" w:styleId="af2">
    <w:name w:val="Текст сноски Знак"/>
    <w:basedOn w:val="a1"/>
    <w:link w:val="af1"/>
    <w:semiHidden/>
    <w:rsid w:val="004342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text"/>
    <w:basedOn w:val="a0"/>
    <w:link w:val="af4"/>
    <w:uiPriority w:val="99"/>
    <w:semiHidden/>
    <w:unhideWhenUsed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34235"/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List"/>
    <w:basedOn w:val="a0"/>
    <w:uiPriority w:val="99"/>
    <w:semiHidden/>
    <w:unhideWhenUsed/>
    <w:rsid w:val="00434235"/>
    <w:pPr>
      <w:ind w:left="283" w:hanging="283"/>
      <w:jc w:val="both"/>
    </w:pPr>
  </w:style>
  <w:style w:type="paragraph" w:styleId="af6">
    <w:name w:val="Body Text"/>
    <w:aliases w:val="Знак,Знак1 Знак,Основной текст1, Знак, Знак1 Знак"/>
    <w:basedOn w:val="a0"/>
    <w:link w:val="af7"/>
    <w:semiHidden/>
    <w:unhideWhenUsed/>
    <w:rsid w:val="00434235"/>
    <w:pPr>
      <w:spacing w:after="120"/>
      <w:jc w:val="both"/>
    </w:pPr>
  </w:style>
  <w:style w:type="character" w:customStyle="1" w:styleId="af7">
    <w:name w:val="Основной текст Знак"/>
    <w:aliases w:val="Знак Знак,Знак1 Знак Знак,Основной текст1 Знак, Знак Знак, Знак1 Знак Знак"/>
    <w:basedOn w:val="a1"/>
    <w:link w:val="af6"/>
    <w:semiHidden/>
    <w:rsid w:val="004342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ody Text Indent"/>
    <w:basedOn w:val="a0"/>
    <w:link w:val="af9"/>
    <w:semiHidden/>
    <w:unhideWhenUsed/>
    <w:rsid w:val="00434235"/>
    <w:pPr>
      <w:spacing w:after="120"/>
      <w:ind w:left="283"/>
      <w:jc w:val="both"/>
    </w:pPr>
  </w:style>
  <w:style w:type="character" w:customStyle="1" w:styleId="af9">
    <w:name w:val="Основной текст с отступом Знак"/>
    <w:basedOn w:val="a1"/>
    <w:link w:val="af8"/>
    <w:semiHidden/>
    <w:rsid w:val="004342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Подзаголовок Знак"/>
    <w:aliases w:val="Обычный таблица Знак"/>
    <w:basedOn w:val="a1"/>
    <w:link w:val="afb"/>
    <w:uiPriority w:val="99"/>
    <w:locked/>
    <w:rsid w:val="0043423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b">
    <w:name w:val="Subtitle"/>
    <w:aliases w:val="Обычный таблица"/>
    <w:basedOn w:val="a0"/>
    <w:next w:val="a0"/>
    <w:link w:val="afa"/>
    <w:qFormat/>
    <w:rsid w:val="00434235"/>
    <w:pPr>
      <w:widowControl w:val="0"/>
      <w:autoSpaceDE w:val="0"/>
      <w:autoSpaceDN w:val="0"/>
      <w:adjustRightInd w:val="0"/>
      <w:spacing w:after="60"/>
      <w:ind w:firstLine="709"/>
      <w:jc w:val="both"/>
      <w:outlineLvl w:val="1"/>
    </w:pPr>
    <w:rPr>
      <w:sz w:val="28"/>
      <w:szCs w:val="28"/>
    </w:rPr>
  </w:style>
  <w:style w:type="character" w:customStyle="1" w:styleId="12">
    <w:name w:val="Подзаголовок Знак1"/>
    <w:aliases w:val="Обычный таблица Знак1"/>
    <w:basedOn w:val="a1"/>
    <w:uiPriority w:val="99"/>
    <w:rsid w:val="004342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22">
    <w:name w:val="Body Text 2"/>
    <w:basedOn w:val="a0"/>
    <w:link w:val="23"/>
    <w:semiHidden/>
    <w:unhideWhenUsed/>
    <w:rsid w:val="00434235"/>
    <w:pPr>
      <w:widowControl w:val="0"/>
      <w:autoSpaceDE w:val="0"/>
      <w:autoSpaceDN w:val="0"/>
      <w:adjustRightInd w:val="0"/>
      <w:spacing w:after="120" w:line="480" w:lineRule="auto"/>
      <w:jc w:val="both"/>
    </w:pPr>
    <w:rPr>
      <w:rFonts w:ascii="Arial" w:hAnsi="Arial" w:cs="Arial"/>
      <w:sz w:val="20"/>
      <w:szCs w:val="20"/>
    </w:rPr>
  </w:style>
  <w:style w:type="character" w:customStyle="1" w:styleId="23">
    <w:name w:val="Основной текст 2 Знак"/>
    <w:basedOn w:val="a1"/>
    <w:link w:val="22"/>
    <w:semiHidden/>
    <w:rsid w:val="00434235"/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0"/>
    <w:link w:val="33"/>
    <w:uiPriority w:val="99"/>
    <w:semiHidden/>
    <w:unhideWhenUsed/>
    <w:rsid w:val="00434235"/>
    <w:pPr>
      <w:widowControl w:val="0"/>
      <w:snapToGrid w:val="0"/>
      <w:jc w:val="both"/>
    </w:pPr>
    <w:rPr>
      <w:rFonts w:ascii="Courier New" w:hAnsi="Courier New"/>
      <w:sz w:val="22"/>
      <w:szCs w:val="20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434235"/>
    <w:rPr>
      <w:rFonts w:ascii="Courier New" w:eastAsia="Times New Roman" w:hAnsi="Courier New" w:cs="Times New Roman"/>
      <w:szCs w:val="20"/>
      <w:lang w:eastAsia="ru-RU"/>
    </w:rPr>
  </w:style>
  <w:style w:type="paragraph" w:styleId="24">
    <w:name w:val="Body Text Indent 2"/>
    <w:basedOn w:val="a0"/>
    <w:link w:val="25"/>
    <w:unhideWhenUsed/>
    <w:rsid w:val="00434235"/>
    <w:pPr>
      <w:widowControl w:val="0"/>
      <w:spacing w:before="600"/>
      <w:ind w:firstLine="709"/>
      <w:jc w:val="both"/>
    </w:pPr>
    <w:rPr>
      <w:rFonts w:eastAsia="Calibri"/>
      <w:sz w:val="28"/>
      <w:szCs w:val="28"/>
      <w:lang w:eastAsia="en-US"/>
    </w:rPr>
  </w:style>
  <w:style w:type="character" w:customStyle="1" w:styleId="25">
    <w:name w:val="Основной текст с отступом 2 Знак"/>
    <w:basedOn w:val="a1"/>
    <w:link w:val="24"/>
    <w:rsid w:val="00434235"/>
    <w:rPr>
      <w:rFonts w:ascii="Times New Roman" w:eastAsia="Calibri" w:hAnsi="Times New Roman" w:cs="Times New Roman"/>
      <w:sz w:val="28"/>
      <w:szCs w:val="28"/>
    </w:rPr>
  </w:style>
  <w:style w:type="paragraph" w:styleId="34">
    <w:name w:val="Body Text Indent 3"/>
    <w:basedOn w:val="a0"/>
    <w:link w:val="35"/>
    <w:semiHidden/>
    <w:unhideWhenUsed/>
    <w:rsid w:val="00434235"/>
    <w:pPr>
      <w:widowControl w:val="0"/>
      <w:autoSpaceDE w:val="0"/>
      <w:autoSpaceDN w:val="0"/>
      <w:adjustRightInd w:val="0"/>
      <w:spacing w:after="120"/>
      <w:ind w:left="283"/>
      <w:jc w:val="both"/>
    </w:pPr>
    <w:rPr>
      <w:rFonts w:ascii="Arial" w:hAnsi="Arial" w:cs="Arial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semiHidden/>
    <w:rsid w:val="00434235"/>
    <w:rPr>
      <w:rFonts w:ascii="Arial" w:eastAsia="Times New Roman" w:hAnsi="Arial" w:cs="Arial"/>
      <w:sz w:val="16"/>
      <w:szCs w:val="16"/>
      <w:lang w:eastAsia="ru-RU"/>
    </w:rPr>
  </w:style>
  <w:style w:type="paragraph" w:styleId="afc">
    <w:name w:val="Document Map"/>
    <w:basedOn w:val="a0"/>
    <w:link w:val="13"/>
    <w:uiPriority w:val="99"/>
    <w:semiHidden/>
    <w:unhideWhenUsed/>
    <w:rsid w:val="00434235"/>
    <w:pPr>
      <w:widowControl w:val="0"/>
      <w:ind w:firstLine="709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d">
    <w:name w:val="Схема документа Знак"/>
    <w:basedOn w:val="a1"/>
    <w:uiPriority w:val="99"/>
    <w:semiHidden/>
    <w:rsid w:val="00434235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annotation subject"/>
    <w:basedOn w:val="af3"/>
    <w:next w:val="af3"/>
    <w:link w:val="aff"/>
    <w:uiPriority w:val="99"/>
    <w:semiHidden/>
    <w:unhideWhenUsed/>
    <w:rsid w:val="00434235"/>
    <w:rPr>
      <w:b/>
      <w:bCs/>
    </w:rPr>
  </w:style>
  <w:style w:type="character" w:customStyle="1" w:styleId="aff">
    <w:name w:val="Тема примечания Знак"/>
    <w:basedOn w:val="af4"/>
    <w:link w:val="afe"/>
    <w:uiPriority w:val="99"/>
    <w:semiHidden/>
    <w:rsid w:val="0043423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0">
    <w:name w:val="Balloon Text"/>
    <w:basedOn w:val="a0"/>
    <w:link w:val="aff1"/>
    <w:uiPriority w:val="99"/>
    <w:semiHidden/>
    <w:unhideWhenUsed/>
    <w:rsid w:val="00434235"/>
    <w:pPr>
      <w:widowControl w:val="0"/>
      <w:autoSpaceDE w:val="0"/>
      <w:autoSpaceDN w:val="0"/>
      <w:adjustRightInd w:val="0"/>
      <w:jc w:val="both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1"/>
    <w:link w:val="aff0"/>
    <w:uiPriority w:val="99"/>
    <w:semiHidden/>
    <w:rsid w:val="00434235"/>
    <w:rPr>
      <w:rFonts w:ascii="Tahoma" w:eastAsia="Times New Roman" w:hAnsi="Tahoma" w:cs="Tahoma"/>
      <w:sz w:val="16"/>
      <w:szCs w:val="16"/>
      <w:lang w:eastAsia="ru-RU"/>
    </w:rPr>
  </w:style>
  <w:style w:type="paragraph" w:styleId="aff2">
    <w:name w:val="List Paragraph"/>
    <w:basedOn w:val="a0"/>
    <w:link w:val="aff3"/>
    <w:uiPriority w:val="34"/>
    <w:qFormat/>
    <w:rsid w:val="00434235"/>
    <w:pPr>
      <w:spacing w:after="200" w:line="276" w:lineRule="auto"/>
      <w:ind w:left="720"/>
      <w:contextualSpacing/>
      <w:jc w:val="both"/>
    </w:pPr>
    <w:rPr>
      <w:sz w:val="22"/>
      <w:szCs w:val="22"/>
      <w:lang w:eastAsia="en-US"/>
    </w:rPr>
  </w:style>
  <w:style w:type="paragraph" w:styleId="aff4">
    <w:name w:val="TOC Heading"/>
    <w:basedOn w:val="1"/>
    <w:next w:val="a0"/>
    <w:uiPriority w:val="99"/>
    <w:semiHidden/>
    <w:unhideWhenUsed/>
    <w:qFormat/>
    <w:rsid w:val="0043423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434235"/>
    <w:rPr>
      <w:rFonts w:ascii="Calibri" w:eastAsia="Times New Roman" w:hAnsi="Calibri" w:cs="Calibri"/>
      <w:szCs w:val="20"/>
      <w:lang w:eastAsia="ru-RU"/>
    </w:rPr>
  </w:style>
  <w:style w:type="paragraph" w:customStyle="1" w:styleId="aff5">
    <w:name w:val="Îáû÷íûé"/>
    <w:uiPriority w:val="99"/>
    <w:rsid w:val="00434235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rialNarrow13pt1">
    <w:name w:val="Arial Narrow 13 pt по ширине Первая строка:  1 см"/>
    <w:basedOn w:val="aff5"/>
    <w:uiPriority w:val="99"/>
    <w:rsid w:val="00434235"/>
    <w:pPr>
      <w:overflowPunct/>
      <w:autoSpaceDE/>
      <w:autoSpaceDN/>
      <w:adjustRightInd/>
      <w:ind w:firstLine="567"/>
    </w:pPr>
    <w:rPr>
      <w:rFonts w:ascii="Arial Narrow" w:hAnsi="Arial Narrow"/>
      <w:sz w:val="26"/>
      <w:lang w:val="en-US"/>
    </w:rPr>
  </w:style>
  <w:style w:type="paragraph" w:customStyle="1" w:styleId="36">
    <w:name w:val="аква3"/>
    <w:basedOn w:val="a0"/>
    <w:uiPriority w:val="99"/>
    <w:rsid w:val="00434235"/>
    <w:pPr>
      <w:spacing w:line="360" w:lineRule="auto"/>
      <w:ind w:firstLine="709"/>
      <w:jc w:val="both"/>
    </w:pPr>
    <w:rPr>
      <w:rFonts w:ascii="Book Antiqua" w:hAnsi="Book Antiqua"/>
      <w:sz w:val="28"/>
    </w:rPr>
  </w:style>
  <w:style w:type="paragraph" w:customStyle="1" w:styleId="aff6">
    <w:name w:val="аква"/>
    <w:basedOn w:val="a0"/>
    <w:uiPriority w:val="99"/>
    <w:rsid w:val="00434235"/>
    <w:pPr>
      <w:ind w:firstLine="709"/>
      <w:jc w:val="both"/>
    </w:pPr>
    <w:rPr>
      <w:rFonts w:ascii="Book Antiqua" w:hAnsi="Book Antiqua"/>
      <w:sz w:val="28"/>
    </w:rPr>
  </w:style>
  <w:style w:type="paragraph" w:customStyle="1" w:styleId="NAmber">
    <w:name w:val="NAmber"/>
    <w:basedOn w:val="aff6"/>
    <w:uiPriority w:val="99"/>
    <w:rsid w:val="00434235"/>
    <w:pPr>
      <w:jc w:val="center"/>
    </w:pPr>
    <w:rPr>
      <w:rFonts w:ascii="Gaze" w:hAnsi="Gaze"/>
      <w:b/>
      <w:bCs/>
      <w:sz w:val="36"/>
    </w:rPr>
  </w:style>
  <w:style w:type="paragraph" w:customStyle="1" w:styleId="aff7">
    <w:name w:val="аквамарин"/>
    <w:basedOn w:val="aff6"/>
    <w:uiPriority w:val="99"/>
    <w:rsid w:val="00434235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0"/>
    <w:autoRedefine/>
    <w:uiPriority w:val="99"/>
    <w:rsid w:val="00434235"/>
    <w:pPr>
      <w:spacing w:line="360" w:lineRule="auto"/>
      <w:jc w:val="center"/>
    </w:pPr>
    <w:rPr>
      <w:rFonts w:ascii="Arial" w:hAnsi="Arial"/>
    </w:rPr>
  </w:style>
  <w:style w:type="paragraph" w:customStyle="1" w:styleId="aff8">
    <w:name w:val="Реферат"/>
    <w:basedOn w:val="a0"/>
    <w:uiPriority w:val="99"/>
    <w:rsid w:val="00434235"/>
    <w:pPr>
      <w:spacing w:line="360" w:lineRule="auto"/>
      <w:ind w:firstLine="709"/>
      <w:jc w:val="both"/>
    </w:pPr>
  </w:style>
  <w:style w:type="paragraph" w:customStyle="1" w:styleId="aff9">
    <w:name w:val="реферат"/>
    <w:basedOn w:val="a6"/>
    <w:uiPriority w:val="99"/>
    <w:rsid w:val="00434235"/>
    <w:pPr>
      <w:suppressAutoHyphens/>
      <w:spacing w:line="360" w:lineRule="auto"/>
      <w:ind w:firstLine="709"/>
      <w:jc w:val="both"/>
    </w:pPr>
  </w:style>
  <w:style w:type="paragraph" w:customStyle="1" w:styleId="ConsNormal">
    <w:name w:val="ConsNormal"/>
    <w:rsid w:val="00434235"/>
    <w:pPr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uiPriority w:val="99"/>
    <w:rsid w:val="00434235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25">
    <w:name w:val="Стиль По ширине Первая строка:  1.25 см"/>
    <w:basedOn w:val="a0"/>
    <w:uiPriority w:val="99"/>
    <w:rsid w:val="00434235"/>
    <w:pPr>
      <w:spacing w:before="120"/>
      <w:ind w:firstLine="709"/>
      <w:jc w:val="both"/>
    </w:pPr>
    <w:rPr>
      <w:szCs w:val="20"/>
    </w:rPr>
  </w:style>
  <w:style w:type="paragraph" w:customStyle="1" w:styleId="zagc-1">
    <w:name w:val="zagc-1"/>
    <w:basedOn w:val="a0"/>
    <w:uiPriority w:val="99"/>
    <w:rsid w:val="00434235"/>
    <w:pPr>
      <w:spacing w:before="135" w:after="60"/>
      <w:ind w:firstLine="150"/>
      <w:jc w:val="center"/>
    </w:pPr>
    <w:rPr>
      <w:rFonts w:ascii="Arial" w:hAnsi="Arial" w:cs="Arial"/>
      <w:b/>
      <w:bCs/>
      <w:caps/>
      <w:color w:val="29211E"/>
      <w:sz w:val="20"/>
      <w:szCs w:val="20"/>
    </w:rPr>
  </w:style>
  <w:style w:type="paragraph" w:customStyle="1" w:styleId="Iauiue3">
    <w:name w:val="Iau?iue3"/>
    <w:uiPriority w:val="99"/>
    <w:rsid w:val="0043423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zagc-0">
    <w:name w:val="zagc-0"/>
    <w:basedOn w:val="a0"/>
    <w:uiPriority w:val="99"/>
    <w:rsid w:val="00434235"/>
    <w:pPr>
      <w:spacing w:before="180" w:after="60"/>
      <w:ind w:firstLine="150"/>
      <w:jc w:val="center"/>
    </w:pPr>
    <w:rPr>
      <w:rFonts w:ascii="Arial" w:hAnsi="Arial" w:cs="Arial"/>
      <w:b/>
      <w:bCs/>
      <w:caps/>
      <w:color w:val="29211E"/>
    </w:rPr>
  </w:style>
  <w:style w:type="paragraph" w:customStyle="1" w:styleId="affa">
    <w:name w:val="Прижатый влево"/>
    <w:basedOn w:val="a0"/>
    <w:next w:val="a0"/>
    <w:uiPriority w:val="99"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b">
    <w:name w:val="Нормальный (таблица)"/>
    <w:basedOn w:val="a0"/>
    <w:next w:val="a0"/>
    <w:uiPriority w:val="99"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fc">
    <w:name w:val="Без интервала Знак"/>
    <w:aliases w:val="с интервалом Знак,Без интервала1 Знак,No Spacing Знак,No Spacing1 Знак"/>
    <w:link w:val="14"/>
    <w:uiPriority w:val="1"/>
    <w:locked/>
    <w:rsid w:val="00434235"/>
    <w:rPr>
      <w:rFonts w:ascii="Calibri" w:eastAsia="Times New Roman" w:hAnsi="Calibri" w:cs="Times New Roman"/>
    </w:rPr>
  </w:style>
  <w:style w:type="paragraph" w:customStyle="1" w:styleId="14">
    <w:name w:val="Без интервала1"/>
    <w:aliases w:val="с интервалом,No Spacing,No Spacing1"/>
    <w:link w:val="affc"/>
    <w:uiPriority w:val="1"/>
    <w:qFormat/>
    <w:rsid w:val="00434235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customStyle="1" w:styleId="a">
    <w:name w:val="Маркированный"/>
    <w:basedOn w:val="a0"/>
    <w:uiPriority w:val="99"/>
    <w:rsid w:val="00434235"/>
    <w:pPr>
      <w:numPr>
        <w:numId w:val="1"/>
      </w:numPr>
      <w:jc w:val="both"/>
    </w:pPr>
    <w:rPr>
      <w:sz w:val="28"/>
      <w:szCs w:val="28"/>
    </w:rPr>
  </w:style>
  <w:style w:type="paragraph" w:customStyle="1" w:styleId="ConsPlusNonformat">
    <w:name w:val="ConsPlusNonformat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">
    <w:name w:val="S_Обычный жирный"/>
    <w:basedOn w:val="a0"/>
    <w:uiPriority w:val="99"/>
    <w:qFormat/>
    <w:rsid w:val="00434235"/>
    <w:pPr>
      <w:ind w:firstLine="709"/>
      <w:jc w:val="both"/>
    </w:pPr>
    <w:rPr>
      <w:sz w:val="28"/>
    </w:rPr>
  </w:style>
  <w:style w:type="paragraph" w:customStyle="1" w:styleId="15">
    <w:name w:val="Знак1"/>
    <w:basedOn w:val="a0"/>
    <w:next w:val="a0"/>
    <w:uiPriority w:val="99"/>
    <w:semiHidden/>
    <w:rsid w:val="0043423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Nonformat">
    <w:name w:val="ConsNonformat"/>
    <w:uiPriority w:val="99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uiPriority w:val="99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6">
    <w:name w:val="Стиль1 Знак"/>
    <w:link w:val="17"/>
    <w:locked/>
    <w:rsid w:val="0043423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7">
    <w:name w:val="Стиль1"/>
    <w:basedOn w:val="a0"/>
    <w:link w:val="16"/>
    <w:qFormat/>
    <w:rsid w:val="00434235"/>
    <w:pPr>
      <w:widowControl w:val="0"/>
      <w:autoSpaceDE w:val="0"/>
      <w:autoSpaceDN w:val="0"/>
      <w:adjustRightInd w:val="0"/>
      <w:jc w:val="both"/>
    </w:pPr>
    <w:rPr>
      <w:sz w:val="26"/>
      <w:szCs w:val="26"/>
    </w:rPr>
  </w:style>
  <w:style w:type="paragraph" w:customStyle="1" w:styleId="TimesNewRoman14125">
    <w:name w:val="Стиль Times New Roman 14 пт По ширине Первая строка:  1.25 см С..."/>
    <w:basedOn w:val="a0"/>
    <w:uiPriority w:val="99"/>
    <w:rsid w:val="00434235"/>
    <w:pPr>
      <w:suppressAutoHyphens/>
      <w:ind w:right="-40" w:firstLine="709"/>
      <w:jc w:val="both"/>
    </w:pPr>
    <w:rPr>
      <w:sz w:val="28"/>
      <w:szCs w:val="20"/>
      <w:lang w:eastAsia="ar-SA"/>
    </w:rPr>
  </w:style>
  <w:style w:type="paragraph" w:customStyle="1" w:styleId="Default">
    <w:name w:val="Default"/>
    <w:uiPriority w:val="99"/>
    <w:rsid w:val="0043423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ekstob">
    <w:name w:val="tekstob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u">
    <w:name w:val="u"/>
    <w:basedOn w:val="a0"/>
    <w:uiPriority w:val="99"/>
    <w:rsid w:val="00434235"/>
    <w:pPr>
      <w:ind w:firstLine="390"/>
      <w:jc w:val="both"/>
    </w:pPr>
  </w:style>
  <w:style w:type="paragraph" w:customStyle="1" w:styleId="headertext">
    <w:name w:val="header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unformattext">
    <w:name w:val="unformat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formattext">
    <w:name w:val="format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NoSpacing2">
    <w:name w:val="No Spacing2"/>
    <w:uiPriority w:val="99"/>
    <w:rsid w:val="0043423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151">
    <w:name w:val="s_151"/>
    <w:basedOn w:val="a0"/>
    <w:uiPriority w:val="99"/>
    <w:rsid w:val="00434235"/>
    <w:pPr>
      <w:spacing w:before="100" w:beforeAutospacing="1" w:after="100" w:afterAutospacing="1"/>
      <w:ind w:left="825"/>
    </w:pPr>
  </w:style>
  <w:style w:type="paragraph" w:customStyle="1" w:styleId="affd">
    <w:name w:val="Подчёркнуный текст"/>
    <w:basedOn w:val="a0"/>
    <w:next w:val="a0"/>
    <w:uiPriority w:val="99"/>
    <w:rsid w:val="00434235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</w:style>
  <w:style w:type="paragraph" w:customStyle="1" w:styleId="stylet3">
    <w:name w:val="stylet3"/>
    <w:basedOn w:val="a0"/>
    <w:uiPriority w:val="99"/>
    <w:rsid w:val="00434235"/>
    <w:pPr>
      <w:spacing w:before="100" w:beforeAutospacing="1" w:after="100" w:afterAutospacing="1"/>
      <w:ind w:firstLine="709"/>
    </w:pPr>
    <w:rPr>
      <w:rFonts w:eastAsia="Calibri"/>
      <w:sz w:val="28"/>
      <w:lang w:eastAsia="en-US"/>
    </w:rPr>
  </w:style>
  <w:style w:type="paragraph" w:customStyle="1" w:styleId="18">
    <w:name w:val="Обычный1"/>
    <w:rsid w:val="0043423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Обычный2"/>
    <w:uiPriority w:val="99"/>
    <w:rsid w:val="0043423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e">
    <w:name w:val="Центрированный (таблица)"/>
    <w:basedOn w:val="affb"/>
    <w:next w:val="a0"/>
    <w:uiPriority w:val="99"/>
    <w:rsid w:val="00434235"/>
    <w:pPr>
      <w:jc w:val="center"/>
    </w:pPr>
    <w:rPr>
      <w:rFonts w:ascii="Times New Roman" w:hAnsi="Times New Roman" w:cs="Times New Roman"/>
      <w:sz w:val="28"/>
    </w:rPr>
  </w:style>
  <w:style w:type="paragraph" w:customStyle="1" w:styleId="ConsPlusCell">
    <w:name w:val="ConsPlusCell"/>
    <w:rsid w:val="0043423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">
    <w:name w:val="Таблица_название_таблицы Знак"/>
    <w:link w:val="afff0"/>
    <w:locked/>
    <w:rsid w:val="00434235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fff0">
    <w:name w:val="Таблица_название_таблицы"/>
    <w:next w:val="a0"/>
    <w:link w:val="afff"/>
    <w:autoRedefine/>
    <w:qFormat/>
    <w:rsid w:val="00434235"/>
    <w:pPr>
      <w:keepNext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110">
    <w:name w:val="Табличный_таблица_11 Знак"/>
    <w:link w:val="111"/>
    <w:locked/>
    <w:rsid w:val="00434235"/>
    <w:rPr>
      <w:rFonts w:ascii="Times New Roman" w:eastAsia="Times New Roman" w:hAnsi="Times New Roman" w:cs="Times New Roman"/>
      <w:lang w:eastAsia="ru-RU"/>
    </w:rPr>
  </w:style>
  <w:style w:type="paragraph" w:customStyle="1" w:styleId="111">
    <w:name w:val="Табличный_таблица_11"/>
    <w:link w:val="110"/>
    <w:qFormat/>
    <w:rsid w:val="00434235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боковик_11 Знак"/>
    <w:link w:val="113"/>
    <w:locked/>
    <w:rsid w:val="00434235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3">
    <w:name w:val="Табличный_боковик_11"/>
    <w:link w:val="112"/>
    <w:qFormat/>
    <w:rsid w:val="00434235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fff1">
    <w:name w:val="footnote reference"/>
    <w:semiHidden/>
    <w:unhideWhenUsed/>
    <w:rsid w:val="00434235"/>
    <w:rPr>
      <w:vertAlign w:val="superscript"/>
    </w:rPr>
  </w:style>
  <w:style w:type="character" w:styleId="afff2">
    <w:name w:val="annotation reference"/>
    <w:uiPriority w:val="99"/>
    <w:semiHidden/>
    <w:unhideWhenUsed/>
    <w:rsid w:val="00434235"/>
    <w:rPr>
      <w:sz w:val="16"/>
      <w:szCs w:val="16"/>
    </w:rPr>
  </w:style>
  <w:style w:type="character" w:customStyle="1" w:styleId="fts-hit">
    <w:name w:val="fts-hit"/>
    <w:uiPriority w:val="99"/>
    <w:rsid w:val="00434235"/>
    <w:rPr>
      <w:shd w:val="clear" w:color="auto" w:fill="FFC0CB"/>
    </w:rPr>
  </w:style>
  <w:style w:type="character" w:customStyle="1" w:styleId="afff3">
    <w:name w:val="Цветовое выделение"/>
    <w:uiPriority w:val="99"/>
    <w:rsid w:val="00434235"/>
    <w:rPr>
      <w:b/>
      <w:bCs/>
      <w:color w:val="000080"/>
    </w:rPr>
  </w:style>
  <w:style w:type="character" w:customStyle="1" w:styleId="WW8Num8z0">
    <w:name w:val="WW8Num8z0"/>
    <w:uiPriority w:val="99"/>
    <w:rsid w:val="00434235"/>
    <w:rPr>
      <w:rFonts w:ascii="Symbol" w:hAnsi="Symbol" w:hint="default"/>
      <w:sz w:val="18"/>
    </w:rPr>
  </w:style>
  <w:style w:type="character" w:customStyle="1" w:styleId="afff4">
    <w:name w:val="Гипертекстовая ссылка"/>
    <w:rsid w:val="00434235"/>
    <w:rPr>
      <w:rFonts w:ascii="Times New Roman" w:hAnsi="Times New Roman" w:cs="Times New Roman" w:hint="default"/>
      <w:b/>
      <w:bCs/>
      <w:color w:val="008000"/>
    </w:rPr>
  </w:style>
  <w:style w:type="character" w:customStyle="1" w:styleId="afff5">
    <w:name w:val="Продолжение ссылки"/>
    <w:basedOn w:val="afff4"/>
    <w:uiPriority w:val="99"/>
    <w:rsid w:val="00434235"/>
    <w:rPr>
      <w:rFonts w:ascii="Times New Roman" w:hAnsi="Times New Roman" w:cs="Times New Roman" w:hint="default"/>
      <w:b/>
      <w:bCs/>
      <w:color w:val="008000"/>
    </w:rPr>
  </w:style>
  <w:style w:type="character" w:customStyle="1" w:styleId="ecattext">
    <w:name w:val="ecattext"/>
    <w:basedOn w:val="a1"/>
    <w:rsid w:val="00434235"/>
  </w:style>
  <w:style w:type="character" w:customStyle="1" w:styleId="19">
    <w:name w:val="Знак Знак1"/>
    <w:aliases w:val="Основной текст Знак1,Знак1 Знак Знак1,Основной текст1 Знак1"/>
    <w:locked/>
    <w:rsid w:val="00434235"/>
    <w:rPr>
      <w:sz w:val="28"/>
      <w:szCs w:val="28"/>
    </w:rPr>
  </w:style>
  <w:style w:type="character" w:customStyle="1" w:styleId="13">
    <w:name w:val="Схема документа Знак1"/>
    <w:link w:val="afc"/>
    <w:uiPriority w:val="99"/>
    <w:semiHidden/>
    <w:locked/>
    <w:rsid w:val="00434235"/>
    <w:rPr>
      <w:rFonts w:ascii="Tahoma" w:eastAsia="Calibri" w:hAnsi="Tahoma" w:cs="Tahoma"/>
      <w:sz w:val="16"/>
      <w:szCs w:val="16"/>
    </w:rPr>
  </w:style>
  <w:style w:type="character" w:customStyle="1" w:styleId="w">
    <w:name w:val="w"/>
    <w:rsid w:val="00434235"/>
  </w:style>
  <w:style w:type="character" w:customStyle="1" w:styleId="afff6">
    <w:name w:val="Текст_Жирный"/>
    <w:uiPriority w:val="1"/>
    <w:qFormat/>
    <w:rsid w:val="00434235"/>
    <w:rPr>
      <w:rFonts w:ascii="Times New Roman" w:hAnsi="Times New Roman" w:cs="Times New Roman" w:hint="default"/>
      <w:b/>
      <w:bCs w:val="0"/>
    </w:rPr>
  </w:style>
  <w:style w:type="table" w:styleId="afff7">
    <w:name w:val="Table Grid"/>
    <w:basedOn w:val="a2"/>
    <w:rsid w:val="00434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8">
    <w:name w:val="Intense Emphasis"/>
    <w:uiPriority w:val="21"/>
    <w:qFormat/>
    <w:rsid w:val="005C7EB6"/>
    <w:rPr>
      <w:b/>
      <w:bCs/>
      <w:i/>
      <w:iCs/>
      <w:color w:val="4F81BD"/>
    </w:rPr>
  </w:style>
  <w:style w:type="paragraph" w:styleId="afff9">
    <w:name w:val="No Spacing"/>
    <w:uiPriority w:val="1"/>
    <w:qFormat/>
    <w:rsid w:val="005C7EB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coz-forum-post">
    <w:name w:val="ucoz-forum-post"/>
    <w:basedOn w:val="a1"/>
    <w:rsid w:val="0047726B"/>
  </w:style>
  <w:style w:type="character" w:styleId="afffa">
    <w:name w:val="Emphasis"/>
    <w:basedOn w:val="a1"/>
    <w:qFormat/>
    <w:rsid w:val="0047726B"/>
    <w:rPr>
      <w:i/>
      <w:iCs/>
    </w:rPr>
  </w:style>
  <w:style w:type="paragraph" w:customStyle="1" w:styleId="1a">
    <w:name w:val="Абзац списка1"/>
    <w:basedOn w:val="a0"/>
    <w:qFormat/>
    <w:rsid w:val="00C239B7"/>
    <w:pPr>
      <w:ind w:left="720"/>
      <w:contextualSpacing/>
    </w:pPr>
    <w:rPr>
      <w:color w:val="000000"/>
      <w:sz w:val="28"/>
      <w:szCs w:val="28"/>
    </w:rPr>
  </w:style>
  <w:style w:type="character" w:customStyle="1" w:styleId="1b">
    <w:name w:val="Текст выноски Знак1"/>
    <w:basedOn w:val="a1"/>
    <w:uiPriority w:val="99"/>
    <w:semiHidden/>
    <w:rsid w:val="00725F4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c">
    <w:name w:val="Текст1"/>
    <w:basedOn w:val="a0"/>
    <w:rsid w:val="00725F40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1d">
    <w:name w:val="Нижний колонтитул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b">
    <w:name w:val="page number"/>
    <w:basedOn w:val="a1"/>
    <w:rsid w:val="00725F40"/>
  </w:style>
  <w:style w:type="character" w:customStyle="1" w:styleId="HTML1">
    <w:name w:val="Стандартный HTML Знак1"/>
    <w:basedOn w:val="a1"/>
    <w:uiPriority w:val="99"/>
    <w:semiHidden/>
    <w:rsid w:val="00725F40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1e">
    <w:name w:val="Текст сноски Знак1"/>
    <w:basedOn w:val="a1"/>
    <w:uiPriority w:val="99"/>
    <w:semiHidden/>
    <w:rsid w:val="00725F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">
    <w:name w:val="Основной текст с отступом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0">
    <w:name w:val="Основной текст с отступом 3 Знак1"/>
    <w:basedOn w:val="a1"/>
    <w:uiPriority w:val="99"/>
    <w:semiHidden/>
    <w:rsid w:val="00725F4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20">
    <w:name w:val="Стиль 12 пт"/>
    <w:basedOn w:val="a1"/>
    <w:rsid w:val="00725F40"/>
    <w:rPr>
      <w:sz w:val="24"/>
    </w:rPr>
  </w:style>
  <w:style w:type="paragraph" w:customStyle="1" w:styleId="afffc">
    <w:name w:val="ОТСТУП"/>
    <w:basedOn w:val="a0"/>
    <w:rsid w:val="00725F40"/>
    <w:pPr>
      <w:widowControl w:val="0"/>
      <w:numPr>
        <w:ilvl w:val="12"/>
      </w:numPr>
      <w:autoSpaceDE w:val="0"/>
      <w:autoSpaceDN w:val="0"/>
      <w:ind w:firstLine="709"/>
      <w:jc w:val="center"/>
    </w:pPr>
    <w:rPr>
      <w:sz w:val="20"/>
    </w:rPr>
  </w:style>
  <w:style w:type="paragraph" w:customStyle="1" w:styleId="1f0">
    <w:name w:val="Название1"/>
    <w:rsid w:val="00725F40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11">
    <w:name w:val="Заголовок 21"/>
    <w:basedOn w:val="18"/>
    <w:next w:val="18"/>
    <w:rsid w:val="00725F40"/>
    <w:pPr>
      <w:keepNext/>
      <w:snapToGrid/>
      <w:jc w:val="center"/>
      <w:outlineLvl w:val="1"/>
    </w:pPr>
    <w:rPr>
      <w:rFonts w:ascii="Arial" w:hAnsi="Arial"/>
      <w:sz w:val="24"/>
    </w:rPr>
  </w:style>
  <w:style w:type="paragraph" w:customStyle="1" w:styleId="311">
    <w:name w:val="Основной текст 31"/>
    <w:basedOn w:val="18"/>
    <w:rsid w:val="00725F40"/>
    <w:pPr>
      <w:snapToGrid/>
    </w:pPr>
    <w:rPr>
      <w:rFonts w:ascii="Arial" w:hAnsi="Arial"/>
      <w:color w:val="FF0000"/>
      <w:sz w:val="28"/>
    </w:rPr>
  </w:style>
  <w:style w:type="paragraph" w:customStyle="1" w:styleId="27">
    <w:name w:val="Знак2"/>
    <w:basedOn w:val="a0"/>
    <w:rsid w:val="00725F4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d">
    <w:name w:val="Знак Знак Знак Знак Знак Знак Знак"/>
    <w:basedOn w:val="a0"/>
    <w:rsid w:val="00725F4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8">
    <w:name w:val="Абзац списка2"/>
    <w:basedOn w:val="a0"/>
    <w:uiPriority w:val="34"/>
    <w:qFormat/>
    <w:rsid w:val="00725F4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7">
    <w:name w:val="Обычный (веб) Знак"/>
    <w:basedOn w:val="a1"/>
    <w:link w:val="a6"/>
    <w:uiPriority w:val="99"/>
    <w:rsid w:val="00B21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">
    <w:name w:val="Pa3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0E2D90"/>
    <w:pPr>
      <w:spacing w:line="221" w:lineRule="atLeast"/>
    </w:pPr>
    <w:rPr>
      <w:rFonts w:ascii="OctavaC" w:eastAsiaTheme="minorHAnsi" w:hAnsi="OctavaC" w:cstheme="minorBidi"/>
      <w:color w:val="auto"/>
      <w:lang w:eastAsia="en-US"/>
    </w:rPr>
  </w:style>
  <w:style w:type="character" w:customStyle="1" w:styleId="1f1">
    <w:name w:val="Название Знак1"/>
    <w:basedOn w:val="a1"/>
    <w:uiPriority w:val="10"/>
    <w:rsid w:val="000E2D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font5">
    <w:name w:val="font5"/>
    <w:basedOn w:val="a0"/>
    <w:rsid w:val="000E2D90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3">
    <w:name w:val="xl63"/>
    <w:basedOn w:val="a0"/>
    <w:rsid w:val="000E2D90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4">
    <w:name w:val="xl64"/>
    <w:basedOn w:val="a0"/>
    <w:rsid w:val="000E2D90"/>
    <w:pPr>
      <w:spacing w:before="100" w:beforeAutospacing="1" w:after="100" w:afterAutospacing="1"/>
    </w:pPr>
  </w:style>
  <w:style w:type="paragraph" w:customStyle="1" w:styleId="xl65">
    <w:name w:val="xl65"/>
    <w:basedOn w:val="a0"/>
    <w:rsid w:val="000E2D90"/>
    <w:pPr>
      <w:spacing w:before="100" w:beforeAutospacing="1" w:after="100" w:afterAutospacing="1"/>
      <w:jc w:val="right"/>
      <w:textAlignment w:val="top"/>
    </w:pPr>
    <w:rPr>
      <w:i/>
      <w:iCs/>
      <w:sz w:val="20"/>
      <w:szCs w:val="20"/>
    </w:rPr>
  </w:style>
  <w:style w:type="paragraph" w:customStyle="1" w:styleId="xl66">
    <w:name w:val="xl66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7">
    <w:name w:val="xl67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68">
    <w:name w:val="xl6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9">
    <w:name w:val="xl69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0">
    <w:name w:val="xl70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1">
    <w:name w:val="xl71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2">
    <w:name w:val="xl72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3">
    <w:name w:val="xl73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4">
    <w:name w:val="xl74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7">
    <w:name w:val="xl77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9">
    <w:name w:val="xl79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18"/>
      <w:szCs w:val="18"/>
    </w:rPr>
  </w:style>
  <w:style w:type="paragraph" w:customStyle="1" w:styleId="xl80">
    <w:name w:val="xl80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</w:style>
  <w:style w:type="paragraph" w:customStyle="1" w:styleId="xl81">
    <w:name w:val="xl81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2">
    <w:name w:val="xl82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3">
    <w:name w:val="xl83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84">
    <w:name w:val="xl84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18"/>
      <w:szCs w:val="18"/>
    </w:rPr>
  </w:style>
  <w:style w:type="paragraph" w:customStyle="1" w:styleId="xl85">
    <w:name w:val="xl85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6">
    <w:name w:val="xl86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87">
    <w:name w:val="xl87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93">
    <w:name w:val="xl93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4">
    <w:name w:val="xl94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5">
    <w:name w:val="xl95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6">
    <w:name w:val="xl96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7">
    <w:name w:val="xl97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8">
    <w:name w:val="xl98"/>
    <w:basedOn w:val="a0"/>
    <w:rsid w:val="000E2D9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9">
    <w:name w:val="xl99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18"/>
      <w:szCs w:val="18"/>
    </w:rPr>
  </w:style>
  <w:style w:type="paragraph" w:customStyle="1" w:styleId="xl100">
    <w:name w:val="xl100"/>
    <w:basedOn w:val="a0"/>
    <w:rsid w:val="000E2D90"/>
    <w:pPr>
      <w:spacing w:before="100" w:beforeAutospacing="1" w:after="100" w:afterAutospacing="1"/>
      <w:jc w:val="right"/>
    </w:pPr>
    <w:rPr>
      <w:color w:val="000000"/>
      <w:sz w:val="28"/>
      <w:szCs w:val="28"/>
    </w:rPr>
  </w:style>
  <w:style w:type="paragraph" w:customStyle="1" w:styleId="xl101">
    <w:name w:val="xl101"/>
    <w:basedOn w:val="a0"/>
    <w:rsid w:val="000E2D90"/>
    <w:pP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02">
    <w:name w:val="xl102"/>
    <w:basedOn w:val="a0"/>
    <w:rsid w:val="000E2D9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a12">
    <w:name w:val="Pa12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character" w:customStyle="1" w:styleId="aff3">
    <w:name w:val="Абзац списка Знак"/>
    <w:link w:val="aff2"/>
    <w:uiPriority w:val="34"/>
    <w:locked/>
    <w:rsid w:val="000E2D90"/>
    <w:rPr>
      <w:rFonts w:ascii="Times New Roman" w:eastAsia="Times New Roman" w:hAnsi="Times New Roman" w:cs="Times New Roman"/>
    </w:rPr>
  </w:style>
  <w:style w:type="character" w:customStyle="1" w:styleId="1f2">
    <w:name w:val="Слабое выделение1"/>
    <w:basedOn w:val="a1"/>
    <w:rsid w:val="00E45775"/>
    <w:rPr>
      <w:rFonts w:cs="Times New Roman"/>
      <w:i/>
      <w:iCs/>
      <w:color w:val="808080"/>
    </w:rPr>
  </w:style>
  <w:style w:type="character" w:customStyle="1" w:styleId="CharacterStyle1">
    <w:name w:val="Character Style 1"/>
    <w:rsid w:val="00E45775"/>
    <w:rPr>
      <w:rFonts w:ascii="Arial" w:hAnsi="Arial" w:cs="Arial" w:hint="default"/>
      <w:sz w:val="30"/>
    </w:rPr>
  </w:style>
  <w:style w:type="numbering" w:customStyle="1" w:styleId="1f3">
    <w:name w:val="Нет списка1"/>
    <w:next w:val="a3"/>
    <w:uiPriority w:val="99"/>
    <w:semiHidden/>
    <w:unhideWhenUsed/>
    <w:rsid w:val="009D3423"/>
  </w:style>
  <w:style w:type="table" w:customStyle="1" w:styleId="1f4">
    <w:name w:val="Сетка таблицы1"/>
    <w:basedOn w:val="a2"/>
    <w:next w:val="afff7"/>
    <w:uiPriority w:val="59"/>
    <w:rsid w:val="009D342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4814</Words>
  <Characters>27442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2020-10-23T07:03:00Z</cp:lastPrinted>
  <dcterms:created xsi:type="dcterms:W3CDTF">2022-07-20T07:08:00Z</dcterms:created>
  <dcterms:modified xsi:type="dcterms:W3CDTF">2022-07-20T07:21:00Z</dcterms:modified>
</cp:coreProperties>
</file>